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A8FF" w14:textId="0AAC4A96" w:rsidR="00F50492" w:rsidRDefault="005A38F2">
      <w:r>
        <w:t xml:space="preserve">Calvary Temple is seeking a part-time worship leader who can play piano or guitar as they lead.  </w:t>
      </w:r>
    </w:p>
    <w:p w14:paraId="642ABA12" w14:textId="3ED12E29" w:rsidR="005A38F2" w:rsidRDefault="005A38F2">
      <w:r>
        <w:t xml:space="preserve">Salary is $225-$250 per week.  </w:t>
      </w:r>
    </w:p>
    <w:p w14:paraId="53A63C9C" w14:textId="35194E36" w:rsidR="005A38F2" w:rsidRDefault="005A38F2">
      <w:r>
        <w:t>The church has singers and drummers, but no other musicians at the moment, except for our current worship leader who is going to relinquish the role for a new career opportunity, but still desires to sing.</w:t>
      </w:r>
    </w:p>
    <w:p w14:paraId="1D72F682" w14:textId="1208A837" w:rsidR="005A38F2" w:rsidRDefault="005A38F2">
      <w:r>
        <w:t>Duties will include weekly practices and, of course, leading on Sunday mornings.</w:t>
      </w:r>
    </w:p>
    <w:p w14:paraId="3711BEE3" w14:textId="48C908F4" w:rsidR="005A38F2" w:rsidRDefault="005A38F2"/>
    <w:sectPr w:rsidR="005A3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F2"/>
    <w:rsid w:val="00094E24"/>
    <w:rsid w:val="00492FE8"/>
    <w:rsid w:val="005A38F2"/>
    <w:rsid w:val="008A10C3"/>
    <w:rsid w:val="00BC4269"/>
    <w:rsid w:val="00F50492"/>
    <w:rsid w:val="00F5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6E9B"/>
  <w15:chartTrackingRefBased/>
  <w15:docId w15:val="{5BC2DEFA-7674-441C-90EC-16722DF1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8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8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8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8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Seher</dc:creator>
  <cp:keywords/>
  <dc:description/>
  <cp:lastModifiedBy>Ken Seher</cp:lastModifiedBy>
  <cp:revision>1</cp:revision>
  <dcterms:created xsi:type="dcterms:W3CDTF">2026-05-22T19:20:00Z</dcterms:created>
  <dcterms:modified xsi:type="dcterms:W3CDTF">2026-05-22T19:26:00Z</dcterms:modified>
</cp:coreProperties>
</file>