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B6AC3" w14:textId="5618DE67" w:rsidR="00947008" w:rsidRPr="00FD5AC3" w:rsidRDefault="008B05F9" w:rsidP="00AC71B2">
      <w:pPr>
        <w:jc w:val="center"/>
        <w:rPr>
          <w:rStyle w:val="Hyperlink"/>
          <w:rFonts w:cstheme="minorHAnsi"/>
          <w:color w:val="0070C0"/>
          <w:sz w:val="28"/>
          <w:szCs w:val="28"/>
        </w:rPr>
      </w:pPr>
      <w:r>
        <w:rPr>
          <w:rFonts w:cstheme="minorHAnsi"/>
          <w:noProof/>
          <w:sz w:val="28"/>
          <w:szCs w:val="28"/>
        </w:rPr>
        <w:drawing>
          <wp:anchor distT="0" distB="0" distL="114300" distR="114300" simplePos="0" relativeHeight="251688960" behindDoc="0" locked="0" layoutInCell="1" allowOverlap="1" wp14:anchorId="644548AA" wp14:editId="780D2B5E">
            <wp:simplePos x="0" y="0"/>
            <wp:positionH relativeFrom="column">
              <wp:posOffset>889959</wp:posOffset>
            </wp:positionH>
            <wp:positionV relativeFrom="paragraph">
              <wp:posOffset>1146810</wp:posOffset>
            </wp:positionV>
            <wp:extent cx="158115" cy="158115"/>
            <wp:effectExtent l="0" t="0" r="0" b="0"/>
            <wp:wrapNone/>
            <wp:docPr id="5" name="Graphic 5"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opwatch.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58115" cy="158115"/>
                    </a:xfrm>
                    <a:prstGeom prst="rect">
                      <a:avLst/>
                    </a:prstGeom>
                  </pic:spPr>
                </pic:pic>
              </a:graphicData>
            </a:graphic>
          </wp:anchor>
        </w:drawing>
      </w:r>
      <w:r w:rsidR="001E156C">
        <w:rPr>
          <w:noProof/>
        </w:rPr>
        <w:drawing>
          <wp:anchor distT="0" distB="0" distL="114300" distR="114300" simplePos="0" relativeHeight="251659262" behindDoc="0" locked="0" layoutInCell="1" allowOverlap="1" wp14:anchorId="6C5F6511" wp14:editId="51AAD9CA">
            <wp:simplePos x="0" y="0"/>
            <wp:positionH relativeFrom="column">
              <wp:posOffset>-18415</wp:posOffset>
            </wp:positionH>
            <wp:positionV relativeFrom="paragraph">
              <wp:posOffset>104775</wp:posOffset>
            </wp:positionV>
            <wp:extent cx="6840220" cy="1017270"/>
            <wp:effectExtent l="0" t="0" r="0" b="0"/>
            <wp:wrapSquare wrapText="bothSides"/>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0220"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4371" w:rsidRPr="00FD5AC3">
        <w:rPr>
          <w:rFonts w:cstheme="minorHAnsi"/>
          <w:noProof/>
          <w:lang w:eastAsia="da-DK"/>
        </w:rPr>
        <mc:AlternateContent>
          <mc:Choice Requires="wps">
            <w:drawing>
              <wp:anchor distT="0" distB="0" distL="114300" distR="114300" simplePos="0" relativeHeight="251676672" behindDoc="0" locked="0" layoutInCell="1" allowOverlap="1" wp14:anchorId="008B6AE5" wp14:editId="59F561AD">
                <wp:simplePos x="0" y="0"/>
                <wp:positionH relativeFrom="margin">
                  <wp:posOffset>2112010</wp:posOffset>
                </wp:positionH>
                <wp:positionV relativeFrom="page">
                  <wp:posOffset>541866</wp:posOffset>
                </wp:positionV>
                <wp:extent cx="3057525" cy="804333"/>
                <wp:effectExtent l="0" t="0" r="0" b="0"/>
                <wp:wrapNone/>
                <wp:docPr id="78" name="Tekstfelt 78"/>
                <wp:cNvGraphicFramePr/>
                <a:graphic xmlns:a="http://schemas.openxmlformats.org/drawingml/2006/main">
                  <a:graphicData uri="http://schemas.microsoft.com/office/word/2010/wordprocessingShape">
                    <wps:wsp>
                      <wps:cNvSpPr txBox="1"/>
                      <wps:spPr>
                        <a:xfrm>
                          <a:off x="0" y="0"/>
                          <a:ext cx="3057525" cy="8043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B6B01" w14:textId="1EDB239F" w:rsidR="00F46986" w:rsidRPr="00BA4371" w:rsidRDefault="00393DF6" w:rsidP="00F46986">
                            <w:pPr>
                              <w:jc w:val="center"/>
                              <w:rPr>
                                <w:rFonts w:cstheme="minorHAnsi"/>
                                <w:b/>
                                <w:color w:val="FFFFFF" w:themeColor="background1"/>
                                <w:sz w:val="44"/>
                                <w:szCs w:val="44"/>
                              </w:rPr>
                            </w:pPr>
                            <w:r w:rsidRPr="00BA4371">
                              <w:rPr>
                                <w:rFonts w:cstheme="minorHAnsi"/>
                                <w:b/>
                                <w:bCs/>
                                <w:color w:val="FFFFFF" w:themeColor="background1"/>
                                <w:sz w:val="44"/>
                                <w:szCs w:val="44"/>
                              </w:rPr>
                              <w:t>Hvor hurtigt smelter Grønlands gletsjere</w:t>
                            </w:r>
                            <w:r w:rsidR="000E6793" w:rsidRPr="00BA4371">
                              <w:rPr>
                                <w:rFonts w:cstheme="minorHAnsi"/>
                                <w:b/>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8B6AE5" id="_x0000_t202" coordsize="21600,21600" o:spt="202" path="m,l,21600r21600,l21600,xe">
                <v:stroke joinstyle="miter"/>
                <v:path gradientshapeok="t" o:connecttype="rect"/>
              </v:shapetype>
              <v:shape id="Tekstfelt 78" o:spid="_x0000_s1026" type="#_x0000_t202" style="position:absolute;left:0;text-align:left;margin-left:166.3pt;margin-top:42.65pt;width:240.75pt;height:63.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" filled="f" stroked="f" strokeweight=".5pt">
                <v:textbox>
                  <w:txbxContent>
                    <w:p w14:paraId="008B6B01" w14:textId="1EDB239F" w:rsidR="00F46986" w:rsidRPr="00BA4371" w:rsidRDefault="00393DF6" w:rsidP="00F46986">
                      <w:pPr>
                        <w:jc w:val="center"/>
                        <w:rPr>
                          <w:rFonts w:cstheme="minorHAnsi"/>
                          <w:b/>
                          <w:color w:val="FFFFFF" w:themeColor="background1"/>
                          <w:sz w:val="44"/>
                          <w:szCs w:val="44"/>
                        </w:rPr>
                      </w:pPr>
                      <w:r w:rsidRPr="00BA4371">
                        <w:rPr>
                          <w:rFonts w:cstheme="minorHAnsi"/>
                          <w:b/>
                          <w:bCs/>
                          <w:color w:val="FFFFFF" w:themeColor="background1"/>
                          <w:sz w:val="44"/>
                          <w:szCs w:val="44"/>
                        </w:rPr>
                        <w:t>Hvor hurtigt smelter Grønlands gletsjere</w:t>
                      </w:r>
                      <w:r w:rsidR="000E6793" w:rsidRPr="00BA4371">
                        <w:rPr>
                          <w:rFonts w:cstheme="minorHAnsi"/>
                          <w:b/>
                          <w:color w:val="FFFFFF" w:themeColor="background1"/>
                          <w:sz w:val="44"/>
                          <w:szCs w:val="44"/>
                        </w:rPr>
                        <w:t>?</w:t>
                      </w:r>
                    </w:p>
                  </w:txbxContent>
                </v:textbox>
                <w10:wrap anchorx="margin" anchory="page"/>
              </v:shape>
            </w:pict>
          </mc:Fallback>
        </mc:AlternateContent>
      </w:r>
      <w:r w:rsidR="00B90CF2">
        <w:rPr>
          <w:rFonts w:cstheme="minorHAnsi"/>
          <w:sz w:val="28"/>
          <w:szCs w:val="28"/>
        </w:rPr>
        <w:t xml:space="preserve"> </w:t>
      </w:r>
      <w:r w:rsidR="00FD5AC3" w:rsidRPr="00FD5AC3">
        <w:rPr>
          <w:rFonts w:cstheme="minorHAnsi"/>
          <w:sz w:val="28"/>
          <w:szCs w:val="28"/>
        </w:rPr>
        <w:t>45 min</w:t>
      </w:r>
      <w:r w:rsidR="00947008" w:rsidRPr="00FD5AC3">
        <w:rPr>
          <w:rFonts w:cstheme="minorHAnsi"/>
          <w:sz w:val="28"/>
          <w:szCs w:val="28"/>
        </w:rPr>
        <w:t xml:space="preserve">| </w:t>
      </w:r>
      <w:r w:rsidR="00FD5AC3" w:rsidRPr="00FD5AC3">
        <w:rPr>
          <w:rFonts w:cstheme="minorHAnsi"/>
          <w:sz w:val="28"/>
          <w:szCs w:val="28"/>
        </w:rPr>
        <w:t>Gletsjer</w:t>
      </w:r>
      <w:r w:rsidR="003940F9">
        <w:rPr>
          <w:rFonts w:cstheme="minorHAnsi"/>
          <w:sz w:val="28"/>
          <w:szCs w:val="28"/>
        </w:rPr>
        <w:t>front</w:t>
      </w:r>
      <w:r w:rsidR="00C619AB">
        <w:rPr>
          <w:rFonts w:cstheme="minorHAnsi"/>
          <w:sz w:val="28"/>
          <w:szCs w:val="28"/>
        </w:rPr>
        <w:t xml:space="preserve"> </w:t>
      </w:r>
      <w:r w:rsidR="00FD5AC3" w:rsidRPr="00FD5AC3">
        <w:rPr>
          <w:rFonts w:cstheme="minorHAnsi"/>
          <w:sz w:val="28"/>
          <w:szCs w:val="28"/>
        </w:rPr>
        <w:t>|</w:t>
      </w:r>
      <w:r w:rsidR="00C619AB">
        <w:rPr>
          <w:rFonts w:cstheme="minorHAnsi"/>
          <w:sz w:val="28"/>
          <w:szCs w:val="28"/>
        </w:rPr>
        <w:t xml:space="preserve"> </w:t>
      </w:r>
      <w:r w:rsidR="00A76C92">
        <w:rPr>
          <w:rFonts w:cstheme="minorHAnsi"/>
          <w:sz w:val="28"/>
          <w:szCs w:val="28"/>
        </w:rPr>
        <w:t>Indlandsis</w:t>
      </w:r>
      <w:r w:rsidR="00947008" w:rsidRPr="00FD5AC3">
        <w:rPr>
          <w:rFonts w:cstheme="minorHAnsi"/>
          <w:sz w:val="28"/>
          <w:szCs w:val="28"/>
        </w:rPr>
        <w:t>|</w:t>
      </w:r>
      <w:r w:rsidR="00A76C92">
        <w:rPr>
          <w:rFonts w:cstheme="minorHAnsi"/>
          <w:sz w:val="28"/>
          <w:szCs w:val="28"/>
        </w:rPr>
        <w:t xml:space="preserve"> Klima</w:t>
      </w:r>
      <w:r w:rsidR="00AC71B2">
        <w:rPr>
          <w:rFonts w:cstheme="minorHAnsi"/>
          <w:sz w:val="28"/>
          <w:szCs w:val="28"/>
        </w:rPr>
        <w:t>forandringer</w:t>
      </w:r>
      <w:r w:rsidR="001F354C" w:rsidRPr="00FD5AC3">
        <w:rPr>
          <w:rFonts w:cstheme="minorHAnsi"/>
          <w:sz w:val="28"/>
          <w:szCs w:val="28"/>
        </w:rPr>
        <w:t xml:space="preserve">| </w:t>
      </w:r>
      <w:r w:rsidR="00A76C92">
        <w:rPr>
          <w:rFonts w:cstheme="minorHAnsi"/>
          <w:sz w:val="28"/>
          <w:szCs w:val="28"/>
        </w:rPr>
        <w:t>Havniveau</w:t>
      </w:r>
    </w:p>
    <w:p w14:paraId="2C404405" w14:textId="2C45AC10" w:rsidR="008D7A1D" w:rsidRPr="00FD5AC3" w:rsidRDefault="008D7A1D" w:rsidP="00AC71B2">
      <w:pPr>
        <w:spacing w:before="240" w:after="0"/>
        <w:rPr>
          <w:rFonts w:cstheme="minorHAnsi"/>
          <w:b/>
          <w:sz w:val="28"/>
          <w:szCs w:val="28"/>
        </w:rPr>
      </w:pPr>
      <w:r w:rsidRPr="00FD5AC3">
        <w:rPr>
          <w:rFonts w:cstheme="minorHAnsi"/>
          <w:b/>
          <w:sz w:val="28"/>
          <w:szCs w:val="28"/>
        </w:rPr>
        <w:t>Har du tænkt over – Emnets aktualitet og relevans</w:t>
      </w:r>
      <w:r w:rsidR="008B05F9">
        <w:rPr>
          <w:rFonts w:cstheme="minorHAnsi"/>
          <w:b/>
          <w:sz w:val="28"/>
          <w:szCs w:val="28"/>
        </w:rPr>
        <w:t>:</w:t>
      </w:r>
    </w:p>
    <w:p w14:paraId="3580F7F8" w14:textId="77777777" w:rsidR="008B05F9" w:rsidRDefault="00EF1407" w:rsidP="00947008">
      <w:pPr>
        <w:rPr>
          <w:rFonts w:cstheme="minorHAnsi"/>
          <w:sz w:val="24"/>
          <w:szCs w:val="24"/>
        </w:rPr>
      </w:pPr>
      <w:r w:rsidRPr="001E3EA3">
        <w:rPr>
          <w:rFonts w:cstheme="minorHAnsi"/>
          <w:sz w:val="24"/>
          <w:szCs w:val="24"/>
        </w:rPr>
        <w:t>K</w:t>
      </w:r>
      <w:r w:rsidR="00AB6F0F" w:rsidRPr="001E3EA3">
        <w:rPr>
          <w:rFonts w:cstheme="minorHAnsi"/>
          <w:sz w:val="24"/>
          <w:szCs w:val="24"/>
        </w:rPr>
        <w:t>lima</w:t>
      </w:r>
      <w:r w:rsidR="00AC71B2">
        <w:rPr>
          <w:rFonts w:cstheme="minorHAnsi"/>
          <w:sz w:val="24"/>
          <w:szCs w:val="24"/>
        </w:rPr>
        <w:t>forandringer</w:t>
      </w:r>
      <w:r w:rsidRPr="001E3EA3">
        <w:rPr>
          <w:rFonts w:cstheme="minorHAnsi"/>
          <w:sz w:val="24"/>
          <w:szCs w:val="24"/>
        </w:rPr>
        <w:t xml:space="preserve"> </w:t>
      </w:r>
      <w:r w:rsidR="00847E33" w:rsidRPr="001E3EA3">
        <w:rPr>
          <w:rFonts w:cstheme="minorHAnsi"/>
          <w:sz w:val="24"/>
          <w:szCs w:val="24"/>
        </w:rPr>
        <w:t xml:space="preserve">er </w:t>
      </w:r>
      <w:r w:rsidRPr="001E3EA3">
        <w:rPr>
          <w:rFonts w:cstheme="minorHAnsi"/>
          <w:sz w:val="24"/>
          <w:szCs w:val="24"/>
        </w:rPr>
        <w:t xml:space="preserve">et </w:t>
      </w:r>
      <w:r w:rsidR="00847E33" w:rsidRPr="001E3EA3">
        <w:rPr>
          <w:rFonts w:cstheme="minorHAnsi"/>
          <w:sz w:val="24"/>
          <w:szCs w:val="24"/>
        </w:rPr>
        <w:t>emne</w:t>
      </w:r>
      <w:r w:rsidR="00C24B63">
        <w:rPr>
          <w:rFonts w:cstheme="minorHAnsi"/>
          <w:sz w:val="24"/>
          <w:szCs w:val="24"/>
        </w:rPr>
        <w:t>,</w:t>
      </w:r>
      <w:r w:rsidR="00847E33" w:rsidRPr="001E3EA3">
        <w:rPr>
          <w:rFonts w:cstheme="minorHAnsi"/>
          <w:sz w:val="24"/>
          <w:szCs w:val="24"/>
        </w:rPr>
        <w:t xml:space="preserve"> der få</w:t>
      </w:r>
      <w:r w:rsidR="00293FF4" w:rsidRPr="001E3EA3">
        <w:rPr>
          <w:rFonts w:cstheme="minorHAnsi"/>
          <w:sz w:val="24"/>
          <w:szCs w:val="24"/>
        </w:rPr>
        <w:t>r stor opmærksomhed</w:t>
      </w:r>
      <w:r w:rsidRPr="001E3EA3">
        <w:rPr>
          <w:rFonts w:cstheme="minorHAnsi"/>
          <w:sz w:val="24"/>
          <w:szCs w:val="24"/>
        </w:rPr>
        <w:t xml:space="preserve"> i disse år</w:t>
      </w:r>
      <w:r w:rsidR="00B37EEB" w:rsidRPr="001E3EA3">
        <w:rPr>
          <w:rFonts w:cstheme="minorHAnsi"/>
          <w:sz w:val="24"/>
          <w:szCs w:val="24"/>
        </w:rPr>
        <w:t xml:space="preserve">. </w:t>
      </w:r>
      <w:r w:rsidRPr="001E3EA3">
        <w:rPr>
          <w:rFonts w:cstheme="minorHAnsi"/>
          <w:sz w:val="24"/>
          <w:szCs w:val="24"/>
        </w:rPr>
        <w:t>Mange mener</w:t>
      </w:r>
      <w:r w:rsidR="00C24B63">
        <w:rPr>
          <w:rFonts w:cstheme="minorHAnsi"/>
          <w:sz w:val="24"/>
          <w:szCs w:val="24"/>
        </w:rPr>
        <w:t>,</w:t>
      </w:r>
      <w:r w:rsidRPr="001E3EA3">
        <w:rPr>
          <w:rFonts w:cstheme="minorHAnsi"/>
          <w:sz w:val="24"/>
          <w:szCs w:val="24"/>
        </w:rPr>
        <w:t xml:space="preserve"> at Arktis er det område i verden, som påvirkes allermest af </w:t>
      </w:r>
      <w:r w:rsidR="0038408E" w:rsidRPr="001E3EA3">
        <w:rPr>
          <w:rFonts w:cstheme="minorHAnsi"/>
          <w:sz w:val="24"/>
          <w:szCs w:val="24"/>
        </w:rPr>
        <w:t>den globale opvarmning</w:t>
      </w:r>
      <w:r w:rsidR="00B37EEB" w:rsidRPr="001E3EA3">
        <w:rPr>
          <w:rFonts w:cstheme="minorHAnsi"/>
          <w:sz w:val="24"/>
          <w:szCs w:val="24"/>
        </w:rPr>
        <w:t>.</w:t>
      </w:r>
      <w:r w:rsidR="00FD5AC3" w:rsidRPr="001E3EA3">
        <w:rPr>
          <w:rFonts w:cstheme="minorHAnsi"/>
          <w:sz w:val="24"/>
          <w:szCs w:val="24"/>
        </w:rPr>
        <w:t xml:space="preserve"> Men </w:t>
      </w:r>
      <w:r w:rsidR="00B37EEB" w:rsidRPr="001E3EA3">
        <w:rPr>
          <w:rFonts w:cstheme="minorHAnsi"/>
          <w:sz w:val="24"/>
          <w:szCs w:val="24"/>
        </w:rPr>
        <w:t xml:space="preserve">er det </w:t>
      </w:r>
      <w:r w:rsidR="0038408E" w:rsidRPr="001E3EA3">
        <w:rPr>
          <w:rFonts w:cstheme="minorHAnsi"/>
          <w:sz w:val="24"/>
          <w:szCs w:val="24"/>
        </w:rPr>
        <w:t>rigtigt</w:t>
      </w:r>
      <w:r w:rsidR="00D72EE3">
        <w:rPr>
          <w:rFonts w:cstheme="minorHAnsi"/>
          <w:sz w:val="24"/>
          <w:szCs w:val="24"/>
        </w:rPr>
        <w:t>,</w:t>
      </w:r>
      <w:r w:rsidR="0038408E" w:rsidRPr="001E3EA3">
        <w:rPr>
          <w:rFonts w:cstheme="minorHAnsi"/>
          <w:sz w:val="24"/>
          <w:szCs w:val="24"/>
        </w:rPr>
        <w:t xml:space="preserve"> at </w:t>
      </w:r>
      <w:r w:rsidR="00FD5AC3" w:rsidRPr="001E3EA3">
        <w:rPr>
          <w:rFonts w:cstheme="minorHAnsi"/>
          <w:sz w:val="24"/>
          <w:szCs w:val="24"/>
        </w:rPr>
        <w:t xml:space="preserve">Grønlands </w:t>
      </w:r>
      <w:r w:rsidR="00B37EEB" w:rsidRPr="001E3EA3">
        <w:rPr>
          <w:rFonts w:cstheme="minorHAnsi"/>
          <w:sz w:val="24"/>
          <w:szCs w:val="24"/>
        </w:rPr>
        <w:t xml:space="preserve">indlandsis </w:t>
      </w:r>
      <w:r w:rsidR="00851F70" w:rsidRPr="001E3EA3">
        <w:rPr>
          <w:rFonts w:cstheme="minorHAnsi"/>
          <w:sz w:val="24"/>
          <w:szCs w:val="24"/>
        </w:rPr>
        <w:t>smelter</w:t>
      </w:r>
      <w:r w:rsidR="00C24B63">
        <w:rPr>
          <w:rFonts w:cstheme="minorHAnsi"/>
          <w:sz w:val="24"/>
          <w:szCs w:val="24"/>
        </w:rPr>
        <w:t>,</w:t>
      </w:r>
      <w:r w:rsidR="00D270EF" w:rsidRPr="001E3EA3">
        <w:rPr>
          <w:rFonts w:cstheme="minorHAnsi"/>
          <w:sz w:val="24"/>
          <w:szCs w:val="24"/>
        </w:rPr>
        <w:t xml:space="preserve"> og at </w:t>
      </w:r>
      <w:r w:rsidR="001C7338">
        <w:rPr>
          <w:rFonts w:cstheme="minorHAnsi"/>
          <w:sz w:val="24"/>
          <w:szCs w:val="24"/>
        </w:rPr>
        <w:t xml:space="preserve">fronten på </w:t>
      </w:r>
      <w:r w:rsidR="00D270EF" w:rsidRPr="001E3EA3">
        <w:rPr>
          <w:rFonts w:cstheme="minorHAnsi"/>
          <w:sz w:val="24"/>
          <w:szCs w:val="24"/>
        </w:rPr>
        <w:t>de store gletsjere rykker tilbage</w:t>
      </w:r>
      <w:r w:rsidR="00851F70" w:rsidRPr="001E3EA3">
        <w:rPr>
          <w:rFonts w:cstheme="minorHAnsi"/>
          <w:sz w:val="24"/>
          <w:szCs w:val="24"/>
        </w:rPr>
        <w:t>?</w:t>
      </w:r>
      <w:r w:rsidR="00B37EEB" w:rsidRPr="001E3EA3">
        <w:rPr>
          <w:rFonts w:cstheme="minorHAnsi"/>
          <w:sz w:val="24"/>
          <w:szCs w:val="24"/>
        </w:rPr>
        <w:t xml:space="preserve"> </w:t>
      </w:r>
    </w:p>
    <w:p w14:paraId="706BB8AF" w14:textId="27FF6409" w:rsidR="008D7A1D" w:rsidRPr="001E3EA3" w:rsidRDefault="00FD5AC3" w:rsidP="00947008">
      <w:pPr>
        <w:rPr>
          <w:rFonts w:cstheme="minorHAnsi"/>
          <w:sz w:val="24"/>
          <w:szCs w:val="24"/>
        </w:rPr>
      </w:pPr>
      <w:r w:rsidRPr="0020504A">
        <w:rPr>
          <w:rFonts w:cstheme="minorHAnsi"/>
          <w:sz w:val="24"/>
          <w:szCs w:val="24"/>
        </w:rPr>
        <w:t>I denne øvelse skal du</w:t>
      </w:r>
      <w:r w:rsidR="0020504A" w:rsidRPr="0020504A">
        <w:rPr>
          <w:rFonts w:cstheme="minorHAnsi"/>
          <w:sz w:val="24"/>
          <w:szCs w:val="24"/>
        </w:rPr>
        <w:t xml:space="preserve"> dykke ned i</w:t>
      </w:r>
      <w:r w:rsidR="0020504A">
        <w:rPr>
          <w:rFonts w:cstheme="minorHAnsi"/>
          <w:sz w:val="24"/>
          <w:szCs w:val="24"/>
        </w:rPr>
        <w:t xml:space="preserve">, og analysere, data omkring gletsjere. </w:t>
      </w:r>
      <w:r w:rsidR="0020504A" w:rsidRPr="0020504A">
        <w:rPr>
          <w:rFonts w:cstheme="minorHAnsi"/>
          <w:sz w:val="24"/>
          <w:szCs w:val="24"/>
        </w:rPr>
        <w:t>Du kommer bl.a. til at</w:t>
      </w:r>
      <w:r w:rsidRPr="0020504A">
        <w:rPr>
          <w:rFonts w:cstheme="minorHAnsi"/>
          <w:sz w:val="24"/>
          <w:szCs w:val="24"/>
        </w:rPr>
        <w:t xml:space="preserve"> måle og sammenligne to gletsjere fra Grønlands øst- og vestkyst</w:t>
      </w:r>
      <w:r w:rsidR="0020504A" w:rsidRPr="0020504A">
        <w:rPr>
          <w:rFonts w:cstheme="minorHAnsi"/>
          <w:sz w:val="24"/>
          <w:szCs w:val="24"/>
        </w:rPr>
        <w:t xml:space="preserve">, </w:t>
      </w:r>
      <w:r w:rsidR="0020504A">
        <w:rPr>
          <w:rFonts w:cstheme="minorHAnsi"/>
          <w:sz w:val="24"/>
          <w:szCs w:val="24"/>
        </w:rPr>
        <w:t>og derigennem blive klogere på emner</w:t>
      </w:r>
      <w:r w:rsidR="00C24B63">
        <w:rPr>
          <w:rFonts w:cstheme="minorHAnsi"/>
          <w:sz w:val="24"/>
          <w:szCs w:val="24"/>
        </w:rPr>
        <w:t xml:space="preserve"> som:</w:t>
      </w:r>
    </w:p>
    <w:p w14:paraId="4D75FFBD" w14:textId="4C67767A" w:rsidR="00FD5AC3" w:rsidRPr="00136AFC" w:rsidRDefault="00FD5AC3" w:rsidP="00FD5AC3">
      <w:pPr>
        <w:pStyle w:val="Listeafsnit"/>
        <w:numPr>
          <w:ilvl w:val="0"/>
          <w:numId w:val="13"/>
        </w:numPr>
        <w:rPr>
          <w:rFonts w:asciiTheme="minorHAnsi" w:hAnsiTheme="minorHAnsi" w:cstheme="minorHAnsi"/>
          <w:sz w:val="24"/>
          <w:szCs w:val="24"/>
        </w:rPr>
      </w:pPr>
      <w:r w:rsidRPr="00136AFC">
        <w:rPr>
          <w:rFonts w:asciiTheme="minorHAnsi" w:hAnsiTheme="minorHAnsi" w:cstheme="minorHAnsi"/>
          <w:sz w:val="24"/>
          <w:szCs w:val="24"/>
        </w:rPr>
        <w:t>Hv</w:t>
      </w:r>
      <w:r w:rsidR="00374C11" w:rsidRPr="00136AFC">
        <w:rPr>
          <w:rFonts w:asciiTheme="minorHAnsi" w:hAnsiTheme="minorHAnsi" w:cstheme="minorHAnsi"/>
          <w:sz w:val="24"/>
          <w:szCs w:val="24"/>
        </w:rPr>
        <w:t xml:space="preserve">or </w:t>
      </w:r>
      <w:r w:rsidR="00D270EF" w:rsidRPr="00136AFC">
        <w:rPr>
          <w:rFonts w:asciiTheme="minorHAnsi" w:hAnsiTheme="minorHAnsi" w:cstheme="minorHAnsi"/>
          <w:sz w:val="24"/>
          <w:szCs w:val="24"/>
        </w:rPr>
        <w:t>meget gletsjerne</w:t>
      </w:r>
      <w:r w:rsidR="0020504A">
        <w:rPr>
          <w:rFonts w:asciiTheme="minorHAnsi" w:hAnsiTheme="minorHAnsi" w:cstheme="minorHAnsi"/>
          <w:sz w:val="24"/>
          <w:szCs w:val="24"/>
        </w:rPr>
        <w:t xml:space="preserve"> har</w:t>
      </w:r>
      <w:r w:rsidR="00D270EF" w:rsidRPr="00136AFC">
        <w:rPr>
          <w:rFonts w:asciiTheme="minorHAnsi" w:hAnsiTheme="minorHAnsi" w:cstheme="minorHAnsi"/>
          <w:sz w:val="24"/>
          <w:szCs w:val="24"/>
        </w:rPr>
        <w:t xml:space="preserve"> ændret sig i perioden</w:t>
      </w:r>
      <w:r w:rsidR="007B2752">
        <w:rPr>
          <w:rFonts w:asciiTheme="minorHAnsi" w:hAnsiTheme="minorHAnsi" w:cstheme="minorHAnsi"/>
          <w:sz w:val="24"/>
          <w:szCs w:val="24"/>
        </w:rPr>
        <w:t xml:space="preserve"> fra</w:t>
      </w:r>
      <w:r w:rsidR="00D270EF" w:rsidRPr="00136AFC">
        <w:rPr>
          <w:rFonts w:asciiTheme="minorHAnsi" w:hAnsiTheme="minorHAnsi" w:cstheme="minorHAnsi"/>
          <w:sz w:val="24"/>
          <w:szCs w:val="24"/>
        </w:rPr>
        <w:t xml:space="preserve"> 1984</w:t>
      </w:r>
      <w:r w:rsidR="001E3EA3">
        <w:rPr>
          <w:rFonts w:asciiTheme="minorHAnsi" w:hAnsiTheme="minorHAnsi" w:cstheme="minorHAnsi"/>
          <w:sz w:val="24"/>
          <w:szCs w:val="24"/>
        </w:rPr>
        <w:t>/85</w:t>
      </w:r>
      <w:r w:rsidR="007B2752">
        <w:rPr>
          <w:rFonts w:asciiTheme="minorHAnsi" w:hAnsiTheme="minorHAnsi" w:cstheme="minorHAnsi"/>
          <w:sz w:val="24"/>
          <w:szCs w:val="24"/>
        </w:rPr>
        <w:t xml:space="preserve"> til </w:t>
      </w:r>
      <w:r w:rsidR="00D270EF" w:rsidRPr="00136AFC">
        <w:rPr>
          <w:rFonts w:asciiTheme="minorHAnsi" w:hAnsiTheme="minorHAnsi" w:cstheme="minorHAnsi"/>
          <w:sz w:val="24"/>
          <w:szCs w:val="24"/>
        </w:rPr>
        <w:t>2018</w:t>
      </w:r>
      <w:r w:rsidR="0020504A">
        <w:rPr>
          <w:rFonts w:asciiTheme="minorHAnsi" w:hAnsiTheme="minorHAnsi" w:cstheme="minorHAnsi"/>
          <w:sz w:val="24"/>
          <w:szCs w:val="24"/>
        </w:rPr>
        <w:t>.</w:t>
      </w:r>
    </w:p>
    <w:p w14:paraId="40C6B19C" w14:textId="4340197C" w:rsidR="00FD5AC3" w:rsidRDefault="00FD5AC3" w:rsidP="00FD5AC3">
      <w:pPr>
        <w:pStyle w:val="Listeafsnit"/>
        <w:numPr>
          <w:ilvl w:val="0"/>
          <w:numId w:val="13"/>
        </w:numPr>
        <w:rPr>
          <w:rFonts w:asciiTheme="minorHAnsi" w:hAnsiTheme="minorHAnsi" w:cstheme="minorHAnsi"/>
          <w:sz w:val="24"/>
          <w:szCs w:val="24"/>
        </w:rPr>
      </w:pPr>
      <w:r w:rsidRPr="00136AFC">
        <w:rPr>
          <w:rFonts w:asciiTheme="minorHAnsi" w:hAnsiTheme="minorHAnsi" w:cstheme="minorHAnsi"/>
          <w:sz w:val="24"/>
          <w:szCs w:val="24"/>
        </w:rPr>
        <w:t>Hvor</w:t>
      </w:r>
      <w:r w:rsidR="00181F49" w:rsidRPr="00136AFC">
        <w:rPr>
          <w:rFonts w:asciiTheme="minorHAnsi" w:hAnsiTheme="minorHAnsi" w:cstheme="minorHAnsi"/>
          <w:sz w:val="24"/>
          <w:szCs w:val="24"/>
        </w:rPr>
        <w:t xml:space="preserve"> </w:t>
      </w:r>
      <w:r w:rsidR="00D270EF" w:rsidRPr="00B00E12">
        <w:rPr>
          <w:rFonts w:asciiTheme="minorHAnsi" w:hAnsiTheme="minorHAnsi" w:cstheme="minorHAnsi"/>
          <w:sz w:val="24"/>
          <w:szCs w:val="24"/>
        </w:rPr>
        <w:t>store mængder smeltevand en smeltende gletsjer</w:t>
      </w:r>
      <w:r w:rsidR="0020504A">
        <w:rPr>
          <w:rFonts w:asciiTheme="minorHAnsi" w:hAnsiTheme="minorHAnsi" w:cstheme="minorHAnsi"/>
          <w:sz w:val="24"/>
          <w:szCs w:val="24"/>
        </w:rPr>
        <w:t xml:space="preserve"> skaber.</w:t>
      </w:r>
    </w:p>
    <w:p w14:paraId="358EC35B" w14:textId="42555F0D" w:rsidR="001F169D" w:rsidRPr="00B00E12" w:rsidRDefault="001F169D" w:rsidP="00FD5AC3">
      <w:pPr>
        <w:pStyle w:val="Listeafsnit"/>
        <w:numPr>
          <w:ilvl w:val="0"/>
          <w:numId w:val="13"/>
        </w:numPr>
        <w:rPr>
          <w:rFonts w:asciiTheme="minorHAnsi" w:hAnsiTheme="minorHAnsi" w:cstheme="minorHAnsi"/>
          <w:sz w:val="24"/>
          <w:szCs w:val="24"/>
        </w:rPr>
      </w:pPr>
      <w:r>
        <w:rPr>
          <w:rFonts w:asciiTheme="minorHAnsi" w:hAnsiTheme="minorHAnsi" w:cstheme="minorHAnsi"/>
          <w:sz w:val="24"/>
          <w:szCs w:val="24"/>
        </w:rPr>
        <w:t xml:space="preserve">Hvilke lokale og globale konsekvenser </w:t>
      </w:r>
      <w:r w:rsidR="0020504A">
        <w:rPr>
          <w:rFonts w:asciiTheme="minorHAnsi" w:hAnsiTheme="minorHAnsi" w:cstheme="minorHAnsi"/>
          <w:sz w:val="24"/>
          <w:szCs w:val="24"/>
        </w:rPr>
        <w:t xml:space="preserve">det </w:t>
      </w:r>
      <w:r w:rsidR="003940F9">
        <w:rPr>
          <w:rFonts w:asciiTheme="minorHAnsi" w:hAnsiTheme="minorHAnsi" w:cstheme="minorHAnsi"/>
          <w:sz w:val="24"/>
          <w:szCs w:val="24"/>
        </w:rPr>
        <w:t>får</w:t>
      </w:r>
      <w:r w:rsidR="0020504A">
        <w:rPr>
          <w:rFonts w:asciiTheme="minorHAnsi" w:hAnsiTheme="minorHAnsi" w:cstheme="minorHAnsi"/>
          <w:sz w:val="24"/>
          <w:szCs w:val="24"/>
        </w:rPr>
        <w:t>,</w:t>
      </w:r>
      <w:r w:rsidR="003940F9">
        <w:rPr>
          <w:rFonts w:asciiTheme="minorHAnsi" w:hAnsiTheme="minorHAnsi" w:cstheme="minorHAnsi"/>
          <w:sz w:val="24"/>
          <w:szCs w:val="24"/>
        </w:rPr>
        <w:t xml:space="preserve"> hvis </w:t>
      </w:r>
      <w:r>
        <w:rPr>
          <w:rFonts w:asciiTheme="minorHAnsi" w:hAnsiTheme="minorHAnsi" w:cstheme="minorHAnsi"/>
          <w:sz w:val="24"/>
          <w:szCs w:val="24"/>
        </w:rPr>
        <w:t>gletsjerne smelter</w:t>
      </w:r>
      <w:r w:rsidR="0020504A">
        <w:rPr>
          <w:rFonts w:asciiTheme="minorHAnsi" w:hAnsiTheme="minorHAnsi" w:cstheme="minorHAnsi"/>
          <w:sz w:val="24"/>
          <w:szCs w:val="24"/>
        </w:rPr>
        <w:t>.</w:t>
      </w:r>
    </w:p>
    <w:p w14:paraId="008B6AC5" w14:textId="093AF971" w:rsidR="00947008" w:rsidRPr="00FD5AC3" w:rsidRDefault="006B5EA9" w:rsidP="00AC71B2">
      <w:pPr>
        <w:spacing w:before="240" w:after="0"/>
        <w:rPr>
          <w:rFonts w:cstheme="minorHAnsi"/>
          <w:b/>
          <w:sz w:val="28"/>
          <w:szCs w:val="28"/>
        </w:rPr>
      </w:pPr>
      <w:r w:rsidRPr="00FD5AC3">
        <w:rPr>
          <w:b/>
          <w:sz w:val="28"/>
          <w:szCs w:val="28"/>
        </w:rPr>
        <w:t>Faglige mål og kernestof</w:t>
      </w:r>
    </w:p>
    <w:p w14:paraId="6E03A72C" w14:textId="77777777" w:rsidR="005226B0" w:rsidRPr="005226B0" w:rsidRDefault="001F169D">
      <w:pPr>
        <w:pStyle w:val="LatoLatinSkoleGISbrdtekstLatoLatin"/>
        <w:rPr>
          <w:rFonts w:asciiTheme="minorHAnsi" w:hAnsiTheme="minorHAnsi" w:cstheme="minorHAnsi"/>
          <w:sz w:val="24"/>
          <w:szCs w:val="24"/>
        </w:rPr>
      </w:pPr>
      <w:r w:rsidRPr="001F169D">
        <w:rPr>
          <w:rFonts w:cstheme="minorHAnsi"/>
          <w:sz w:val="24"/>
          <w:szCs w:val="24"/>
        </w:rPr>
        <w:t>Klimasystemet, herunder klimazoner og strålingsbalance</w:t>
      </w:r>
      <w:r w:rsidR="005226B0">
        <w:rPr>
          <w:rFonts w:cstheme="minorHAnsi"/>
          <w:sz w:val="24"/>
          <w:szCs w:val="24"/>
        </w:rPr>
        <w:t>.</w:t>
      </w:r>
    </w:p>
    <w:p w14:paraId="1C568D91" w14:textId="04B2085C" w:rsidR="001F169D" w:rsidRDefault="001F169D">
      <w:pPr>
        <w:pStyle w:val="LatoLatinSkoleGISbrdtekstLatoLatin"/>
        <w:rPr>
          <w:rFonts w:asciiTheme="minorHAnsi" w:hAnsiTheme="minorHAnsi" w:cstheme="minorHAnsi"/>
          <w:sz w:val="24"/>
          <w:szCs w:val="24"/>
        </w:rPr>
      </w:pPr>
      <w:r w:rsidRPr="001F169D">
        <w:rPr>
          <w:rFonts w:cstheme="minorHAnsi"/>
          <w:sz w:val="24"/>
          <w:szCs w:val="24"/>
        </w:rPr>
        <w:t>Klimaændringer og samfundsudviklingens klimapåvirkning</w:t>
      </w:r>
      <w:r w:rsidR="005226B0">
        <w:rPr>
          <w:rFonts w:cstheme="minorHAnsi"/>
          <w:sz w:val="24"/>
          <w:szCs w:val="24"/>
        </w:rPr>
        <w:t>.</w:t>
      </w:r>
    </w:p>
    <w:p w14:paraId="5D204CFC" w14:textId="77777777" w:rsidR="005226B0" w:rsidRPr="005226B0" w:rsidRDefault="001F169D" w:rsidP="00AC71B2">
      <w:pPr>
        <w:pStyle w:val="LatoLatinSkoleGISbrdtekstLatoLatin"/>
        <w:rPr>
          <w:rFonts w:ascii="Times" w:hAnsi="Times" w:cs="Times"/>
        </w:rPr>
      </w:pPr>
      <w:r w:rsidRPr="001E3EA3">
        <w:rPr>
          <w:rFonts w:asciiTheme="minorHAnsi" w:hAnsiTheme="minorHAnsi" w:cstheme="minorHAnsi"/>
          <w:sz w:val="24"/>
          <w:szCs w:val="24"/>
        </w:rPr>
        <w:t>Digitale kort og geoinformation</w:t>
      </w:r>
      <w:r w:rsidR="005226B0">
        <w:rPr>
          <w:rFonts w:asciiTheme="minorHAnsi" w:hAnsiTheme="minorHAnsi" w:cstheme="minorHAnsi"/>
          <w:sz w:val="24"/>
          <w:szCs w:val="24"/>
        </w:rPr>
        <w:t>.</w:t>
      </w:r>
      <w:r w:rsidRPr="001E3EA3">
        <w:rPr>
          <w:rFonts w:asciiTheme="minorHAnsi" w:hAnsiTheme="minorHAnsi" w:cstheme="minorHAnsi"/>
          <w:sz w:val="24"/>
          <w:szCs w:val="24"/>
        </w:rPr>
        <w:t xml:space="preserve"> </w:t>
      </w:r>
    </w:p>
    <w:p w14:paraId="2B3E7163" w14:textId="39986D09" w:rsidR="005226B0" w:rsidRPr="005226B0" w:rsidRDefault="001F169D" w:rsidP="00AC71B2">
      <w:pPr>
        <w:pStyle w:val="LatoLatinSkoleGISbrdtekstLatoLatin"/>
        <w:rPr>
          <w:rFonts w:ascii="Times" w:hAnsi="Times" w:cs="Times"/>
        </w:rPr>
      </w:pPr>
      <w:r w:rsidRPr="001E3EA3">
        <w:rPr>
          <w:rFonts w:asciiTheme="minorHAnsi" w:hAnsiTheme="minorHAnsi" w:cstheme="minorHAnsi"/>
          <w:sz w:val="24"/>
          <w:szCs w:val="24"/>
        </w:rPr>
        <w:t>Empiriske data og observationer</w:t>
      </w:r>
      <w:r w:rsidR="005226B0">
        <w:rPr>
          <w:rFonts w:asciiTheme="minorHAnsi" w:hAnsiTheme="minorHAnsi" w:cstheme="minorHAnsi"/>
          <w:sz w:val="24"/>
          <w:szCs w:val="24"/>
        </w:rPr>
        <w:t>.</w:t>
      </w:r>
    </w:p>
    <w:p w14:paraId="47E2ABF3" w14:textId="0F30CE3B" w:rsidR="001F169D" w:rsidRPr="00AC71B2" w:rsidRDefault="001F169D" w:rsidP="00AC71B2">
      <w:pPr>
        <w:pStyle w:val="LatoLatinSkoleGISbrdtekstLatoLatin"/>
        <w:rPr>
          <w:rFonts w:ascii="Times" w:hAnsi="Times" w:cs="Times"/>
        </w:rPr>
      </w:pPr>
      <w:r w:rsidRPr="001E3EA3">
        <w:rPr>
          <w:rFonts w:asciiTheme="minorHAnsi" w:hAnsiTheme="minorHAnsi" w:cstheme="minorHAnsi"/>
          <w:sz w:val="24"/>
          <w:szCs w:val="24"/>
        </w:rPr>
        <w:t>Geofaglige modeller</w:t>
      </w:r>
      <w:r w:rsidR="005226B0">
        <w:rPr>
          <w:rFonts w:asciiTheme="minorHAnsi" w:hAnsiTheme="minorHAnsi" w:cstheme="minorHAnsi"/>
          <w:sz w:val="24"/>
          <w:szCs w:val="24"/>
        </w:rPr>
        <w:t>, samt a</w:t>
      </w:r>
      <w:r w:rsidRPr="001F169D">
        <w:rPr>
          <w:rFonts w:cstheme="minorHAnsi"/>
          <w:sz w:val="24"/>
          <w:szCs w:val="24"/>
        </w:rPr>
        <w:t>nalyse og fortolk</w:t>
      </w:r>
      <w:r w:rsidR="005226B0">
        <w:rPr>
          <w:rFonts w:cstheme="minorHAnsi"/>
          <w:sz w:val="24"/>
          <w:szCs w:val="24"/>
        </w:rPr>
        <w:t>ning af</w:t>
      </w:r>
      <w:r w:rsidRPr="001F169D">
        <w:rPr>
          <w:rFonts w:cstheme="minorHAnsi"/>
          <w:sz w:val="24"/>
          <w:szCs w:val="24"/>
        </w:rPr>
        <w:t xml:space="preserve"> udviklingsprocesser i naturen</w:t>
      </w:r>
      <w:r w:rsidR="005226B0">
        <w:rPr>
          <w:rFonts w:cstheme="minorHAnsi"/>
          <w:sz w:val="24"/>
          <w:szCs w:val="24"/>
        </w:rPr>
        <w:t>.</w:t>
      </w:r>
    </w:p>
    <w:p w14:paraId="008B6ACC" w14:textId="1D367E95" w:rsidR="003A2349" w:rsidRPr="00FD5AC3" w:rsidRDefault="003A2349" w:rsidP="00AC71B2">
      <w:pPr>
        <w:spacing w:before="240" w:after="0"/>
        <w:rPr>
          <w:rFonts w:cstheme="minorHAnsi"/>
          <w:b/>
          <w:sz w:val="28"/>
          <w:szCs w:val="28"/>
        </w:rPr>
      </w:pPr>
      <w:r w:rsidRPr="00FD5AC3">
        <w:rPr>
          <w:rFonts w:cstheme="minorHAnsi"/>
          <w:b/>
          <w:sz w:val="28"/>
          <w:szCs w:val="28"/>
        </w:rPr>
        <w:t>Forbered dig her</w:t>
      </w:r>
    </w:p>
    <w:p w14:paraId="62DF2E8C" w14:textId="6A9FB875" w:rsidR="008A5AF9" w:rsidRPr="007C17B4" w:rsidRDefault="00D502C3" w:rsidP="00B00E12">
      <w:pPr>
        <w:pStyle w:val="LatoLatinSkoleGISbrdtekstLatoLatin"/>
        <w:rPr>
          <w:rFonts w:asciiTheme="minorHAnsi" w:hAnsiTheme="minorHAnsi" w:cstheme="minorHAnsi"/>
          <w:sz w:val="24"/>
          <w:szCs w:val="24"/>
        </w:rPr>
      </w:pPr>
      <w:hyperlink r:id="rId14" w:history="1">
        <w:r w:rsidRPr="00D502C3">
          <w:rPr>
            <w:rStyle w:val="Hyperlink"/>
            <w:sz w:val="24"/>
            <w:szCs w:val="24"/>
          </w:rPr>
          <w:t>https://polarportal.dk/groenland</w:t>
        </w:r>
      </w:hyperlink>
      <w:r>
        <w:t xml:space="preserve"> </w:t>
      </w:r>
      <w:r w:rsidR="00C84573" w:rsidRPr="007C17B4">
        <w:rPr>
          <w:rFonts w:asciiTheme="minorHAnsi" w:hAnsiTheme="minorHAnsi" w:cstheme="minorHAnsi"/>
          <w:sz w:val="24"/>
          <w:szCs w:val="24"/>
        </w:rPr>
        <w:t xml:space="preserve">- </w:t>
      </w:r>
      <w:r w:rsidR="00B00E12" w:rsidRPr="007C17B4">
        <w:rPr>
          <w:rFonts w:asciiTheme="minorHAnsi" w:hAnsiTheme="minorHAnsi" w:cstheme="minorHAnsi"/>
          <w:sz w:val="24"/>
          <w:szCs w:val="24"/>
        </w:rPr>
        <w:t>Polar Portal</w:t>
      </w:r>
      <w:r w:rsidR="00DC7AD7" w:rsidRPr="007C17B4">
        <w:rPr>
          <w:rFonts w:asciiTheme="minorHAnsi" w:hAnsiTheme="minorHAnsi" w:cstheme="minorHAnsi"/>
          <w:sz w:val="24"/>
          <w:szCs w:val="24"/>
        </w:rPr>
        <w:t xml:space="preserve"> er en webportal</w:t>
      </w:r>
      <w:r w:rsidR="00B00E12" w:rsidRPr="007C17B4">
        <w:rPr>
          <w:rFonts w:asciiTheme="minorHAnsi" w:hAnsiTheme="minorHAnsi" w:cstheme="minorHAnsi"/>
          <w:sz w:val="24"/>
          <w:szCs w:val="24"/>
        </w:rPr>
        <w:t xml:space="preserve"> hvor DMI, GEUS og DTU formidler de seneste observationer og den nyeste viden om is- og klimaudviklingen i Arktis</w:t>
      </w:r>
      <w:r>
        <w:rPr>
          <w:rFonts w:asciiTheme="minorHAnsi" w:hAnsiTheme="minorHAnsi" w:cstheme="minorHAnsi"/>
          <w:sz w:val="24"/>
          <w:szCs w:val="24"/>
        </w:rPr>
        <w:t>.</w:t>
      </w:r>
    </w:p>
    <w:p w14:paraId="10F97666" w14:textId="0C745013" w:rsidR="00FD5AC3" w:rsidRPr="00174344" w:rsidRDefault="00882257" w:rsidP="00174344">
      <w:pPr>
        <w:pStyle w:val="LatoLatinSkoleGISbrdtekstLatoLatin"/>
        <w:rPr>
          <w:rStyle w:val="Hyperlink"/>
          <w:rFonts w:asciiTheme="minorHAnsi" w:hAnsiTheme="minorHAnsi" w:cstheme="minorHAnsi"/>
          <w:color w:val="auto"/>
          <w:sz w:val="24"/>
          <w:szCs w:val="24"/>
          <w:u w:val="none"/>
        </w:rPr>
      </w:pPr>
      <w:hyperlink r:id="rId15" w:history="1">
        <w:r w:rsidRPr="00FE6F3E">
          <w:rPr>
            <w:rStyle w:val="Hyperlink"/>
            <w:rFonts w:asciiTheme="minorHAnsi" w:hAnsiTheme="minorHAnsi" w:cstheme="minorHAnsi"/>
            <w:sz w:val="24"/>
            <w:szCs w:val="24"/>
          </w:rPr>
          <w:t>www.bit.ly/indlandsisenskrumper</w:t>
        </w:r>
      </w:hyperlink>
      <w:r w:rsidR="00C84573" w:rsidRPr="00174344">
        <w:rPr>
          <w:rFonts w:asciiTheme="minorHAnsi" w:hAnsiTheme="minorHAnsi" w:cstheme="minorHAnsi"/>
          <w:sz w:val="24"/>
          <w:szCs w:val="24"/>
        </w:rPr>
        <w:t xml:space="preserve"> - </w:t>
      </w:r>
      <w:r w:rsidR="006041BB" w:rsidRPr="00174344">
        <w:rPr>
          <w:rFonts w:asciiTheme="minorHAnsi" w:hAnsiTheme="minorHAnsi" w:cstheme="minorHAnsi"/>
          <w:sz w:val="24"/>
          <w:szCs w:val="24"/>
        </w:rPr>
        <w:t xml:space="preserve">Projektet Ice2ice har lavet </w:t>
      </w:r>
      <w:r w:rsidR="00DC7AD7" w:rsidRPr="00174344">
        <w:rPr>
          <w:rFonts w:asciiTheme="minorHAnsi" w:hAnsiTheme="minorHAnsi" w:cstheme="minorHAnsi"/>
          <w:sz w:val="24"/>
          <w:szCs w:val="24"/>
        </w:rPr>
        <w:t xml:space="preserve">en </w:t>
      </w:r>
      <w:r w:rsidR="008A5AF9" w:rsidRPr="00174344">
        <w:rPr>
          <w:rFonts w:asciiTheme="minorHAnsi" w:hAnsiTheme="minorHAnsi" w:cstheme="minorHAnsi"/>
          <w:sz w:val="24"/>
          <w:szCs w:val="24"/>
        </w:rPr>
        <w:t>webplatform</w:t>
      </w:r>
      <w:r w:rsidR="006041BB" w:rsidRPr="00174344">
        <w:rPr>
          <w:rFonts w:asciiTheme="minorHAnsi" w:hAnsiTheme="minorHAnsi" w:cstheme="minorHAnsi"/>
          <w:sz w:val="24"/>
          <w:szCs w:val="24"/>
        </w:rPr>
        <w:t>,</w:t>
      </w:r>
      <w:r w:rsidR="008A5AF9" w:rsidRPr="00174344">
        <w:rPr>
          <w:rFonts w:asciiTheme="minorHAnsi" w:hAnsiTheme="minorHAnsi" w:cstheme="minorHAnsi"/>
          <w:sz w:val="24"/>
          <w:szCs w:val="24"/>
        </w:rPr>
        <w:t xml:space="preserve"> </w:t>
      </w:r>
      <w:r w:rsidR="00DC7AD7" w:rsidRPr="00174344">
        <w:rPr>
          <w:rFonts w:asciiTheme="minorHAnsi" w:hAnsiTheme="minorHAnsi" w:cstheme="minorHAnsi"/>
          <w:sz w:val="24"/>
          <w:szCs w:val="24"/>
        </w:rPr>
        <w:t>der indeholder</w:t>
      </w:r>
      <w:r w:rsidR="008A5AF9" w:rsidRPr="00174344">
        <w:rPr>
          <w:rFonts w:asciiTheme="minorHAnsi" w:hAnsiTheme="minorHAnsi" w:cstheme="minorHAnsi"/>
          <w:sz w:val="24"/>
          <w:szCs w:val="24"/>
        </w:rPr>
        <w:t xml:space="preserve"> værktøj til din unde</w:t>
      </w:r>
      <w:r w:rsidR="00174344">
        <w:rPr>
          <w:rFonts w:asciiTheme="minorHAnsi" w:hAnsiTheme="minorHAnsi" w:cstheme="minorHAnsi"/>
          <w:sz w:val="24"/>
          <w:szCs w:val="24"/>
        </w:rPr>
        <w:t>rvisningsplanlægning om Arktis</w:t>
      </w:r>
      <w:r w:rsidR="00D502C3">
        <w:rPr>
          <w:rFonts w:asciiTheme="minorHAnsi" w:hAnsiTheme="minorHAnsi" w:cstheme="minorHAnsi"/>
          <w:sz w:val="24"/>
          <w:szCs w:val="24"/>
        </w:rPr>
        <w:t>.</w:t>
      </w:r>
    </w:p>
    <w:p w14:paraId="48AFB4FC" w14:textId="1C941EA0" w:rsidR="00EF46F4" w:rsidRDefault="00BA60A0">
      <w:pPr>
        <w:rPr>
          <w:rFonts w:cstheme="minorHAnsi"/>
          <w:b/>
          <w:sz w:val="28"/>
          <w:szCs w:val="28"/>
        </w:rPr>
      </w:pPr>
      <w:r>
        <w:rPr>
          <w:rFonts w:cstheme="minorHAnsi"/>
          <w:b/>
          <w:noProof/>
          <w:sz w:val="28"/>
          <w:szCs w:val="28"/>
        </w:rPr>
        <w:drawing>
          <wp:anchor distT="0" distB="0" distL="114300" distR="114300" simplePos="0" relativeHeight="251683840" behindDoc="0" locked="0" layoutInCell="1" allowOverlap="1" wp14:anchorId="39447819" wp14:editId="313BB3BF">
            <wp:simplePos x="0" y="0"/>
            <wp:positionH relativeFrom="column">
              <wp:posOffset>3402330</wp:posOffset>
            </wp:positionH>
            <wp:positionV relativeFrom="paragraph">
              <wp:posOffset>274320</wp:posOffset>
            </wp:positionV>
            <wp:extent cx="3190240" cy="26065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6745" cy="261189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noProof/>
          <w:sz w:val="28"/>
          <w:szCs w:val="28"/>
        </w:rPr>
        <w:drawing>
          <wp:anchor distT="0" distB="0" distL="114300" distR="114300" simplePos="0" relativeHeight="251682816" behindDoc="0" locked="0" layoutInCell="1" allowOverlap="1" wp14:anchorId="698E0813" wp14:editId="572F96EA">
            <wp:simplePos x="0" y="0"/>
            <wp:positionH relativeFrom="margin">
              <wp:posOffset>248920</wp:posOffset>
            </wp:positionH>
            <wp:positionV relativeFrom="paragraph">
              <wp:posOffset>274955</wp:posOffset>
            </wp:positionV>
            <wp:extent cx="3057525" cy="258688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525" cy="2586887"/>
                    </a:xfrm>
                    <a:prstGeom prst="rect">
                      <a:avLst/>
                    </a:prstGeom>
                    <a:noFill/>
                  </pic:spPr>
                </pic:pic>
              </a:graphicData>
            </a:graphic>
            <wp14:sizeRelH relativeFrom="margin">
              <wp14:pctWidth>0</wp14:pctWidth>
            </wp14:sizeRelH>
            <wp14:sizeRelV relativeFrom="margin">
              <wp14:pctHeight>0</wp14:pctHeight>
            </wp14:sizeRelV>
          </wp:anchor>
        </w:drawing>
      </w:r>
      <w:r w:rsidR="00EF46F4">
        <w:rPr>
          <w:rFonts w:cstheme="minorHAnsi"/>
          <w:b/>
          <w:sz w:val="28"/>
          <w:szCs w:val="28"/>
        </w:rPr>
        <w:br w:type="page"/>
      </w:r>
    </w:p>
    <w:p w14:paraId="4FBBABBB" w14:textId="08C901DC" w:rsidR="00B014D9" w:rsidRDefault="00ED163A" w:rsidP="00F46986">
      <w:pPr>
        <w:rPr>
          <w:rFonts w:cstheme="minorHAnsi"/>
          <w:b/>
          <w:sz w:val="28"/>
          <w:szCs w:val="28"/>
        </w:rPr>
      </w:pPr>
      <w:r>
        <w:rPr>
          <w:noProof/>
        </w:rPr>
        <w:lastRenderedPageBreak/>
        <w:drawing>
          <wp:anchor distT="0" distB="0" distL="114300" distR="114300" simplePos="0" relativeHeight="251657212" behindDoc="0" locked="0" layoutInCell="1" allowOverlap="1" wp14:anchorId="3A897303" wp14:editId="77837268">
            <wp:simplePos x="0" y="0"/>
            <wp:positionH relativeFrom="margin">
              <wp:align>right</wp:align>
            </wp:positionH>
            <wp:positionV relativeFrom="paragraph">
              <wp:posOffset>88597</wp:posOffset>
            </wp:positionV>
            <wp:extent cx="6840220" cy="1080770"/>
            <wp:effectExtent l="0" t="0" r="0" b="5080"/>
            <wp:wrapSquare wrapText="bothSides"/>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63720" cy="1085092"/>
                    </a:xfrm>
                    <a:prstGeom prst="rect">
                      <a:avLst/>
                    </a:prstGeom>
                    <a:noFill/>
                    <a:ln>
                      <a:noFill/>
                    </a:ln>
                  </pic:spPr>
                </pic:pic>
              </a:graphicData>
            </a:graphic>
            <wp14:sizeRelV relativeFrom="margin">
              <wp14:pctHeight>0</wp14:pctHeight>
            </wp14:sizeRelV>
          </wp:anchor>
        </w:drawing>
      </w:r>
      <w:r w:rsidR="00313C0B" w:rsidRPr="00FD5AC3">
        <w:rPr>
          <w:rFonts w:cstheme="minorHAnsi"/>
          <w:noProof/>
          <w:lang w:eastAsia="da-DK"/>
        </w:rPr>
        <mc:AlternateContent>
          <mc:Choice Requires="wps">
            <w:drawing>
              <wp:anchor distT="0" distB="0" distL="114300" distR="114300" simplePos="0" relativeHeight="251668480" behindDoc="0" locked="0" layoutInCell="1" allowOverlap="1" wp14:anchorId="008B6AED" wp14:editId="225914FD">
                <wp:simplePos x="0" y="0"/>
                <wp:positionH relativeFrom="margin">
                  <wp:posOffset>401955</wp:posOffset>
                </wp:positionH>
                <wp:positionV relativeFrom="page">
                  <wp:posOffset>518160</wp:posOffset>
                </wp:positionV>
                <wp:extent cx="5986145" cy="906780"/>
                <wp:effectExtent l="0" t="0" r="0" b="7620"/>
                <wp:wrapNone/>
                <wp:docPr id="10" name="Tekstfelt 10"/>
                <wp:cNvGraphicFramePr/>
                <a:graphic xmlns:a="http://schemas.openxmlformats.org/drawingml/2006/main">
                  <a:graphicData uri="http://schemas.microsoft.com/office/word/2010/wordprocessingShape">
                    <wps:wsp>
                      <wps:cNvSpPr txBox="1"/>
                      <wps:spPr>
                        <a:xfrm>
                          <a:off x="0" y="0"/>
                          <a:ext cx="5986145" cy="906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B6B06" w14:textId="0C391298" w:rsidR="00F46986" w:rsidRPr="00AC63F5" w:rsidRDefault="00F61429" w:rsidP="00F46986">
                            <w:pPr>
                              <w:jc w:val="center"/>
                              <w:rPr>
                                <w:rFonts w:cstheme="minorHAnsi"/>
                                <w:b/>
                                <w:color w:val="FFFFFF" w:themeColor="background1"/>
                                <w:sz w:val="44"/>
                                <w:szCs w:val="44"/>
                              </w:rPr>
                            </w:pPr>
                            <w:r>
                              <w:rPr>
                                <w:rFonts w:cstheme="minorHAnsi"/>
                                <w:b/>
                                <w:color w:val="FFFFFF" w:themeColor="background1"/>
                                <w:sz w:val="44"/>
                                <w:szCs w:val="44"/>
                              </w:rPr>
                              <w:t xml:space="preserve">Åbn webkort: </w:t>
                            </w:r>
                            <w:hyperlink r:id="rId19" w:history="1">
                              <w:r w:rsidR="004901EA" w:rsidRPr="004901EA">
                                <w:rPr>
                                  <w:rStyle w:val="Hyperlink"/>
                                  <w:b/>
                                  <w:bCs/>
                                  <w:color w:val="FFFFFF" w:themeColor="background1"/>
                                  <w:sz w:val="44"/>
                                  <w:szCs w:val="44"/>
                                </w:rPr>
                                <w:t>https://arcg.is/0DSGK82</w:t>
                              </w:r>
                            </w:hyperlink>
                            <w:r w:rsidR="004901EA" w:rsidRPr="004901EA">
                              <w:rPr>
                                <w:b/>
                                <w:bCs/>
                                <w:color w:val="FFFFFF" w:themeColor="background1"/>
                                <w:sz w:val="44"/>
                                <w:szCs w:val="44"/>
                                <w:u w:val="single"/>
                              </w:rPr>
                              <w:t xml:space="preserve"> </w:t>
                            </w:r>
                          </w:p>
                          <w:p w14:paraId="008B6B07" w14:textId="38EE672E" w:rsidR="003A2349" w:rsidRPr="00142AD2" w:rsidRDefault="003A2349" w:rsidP="003A2349">
                            <w:pPr>
                              <w:jc w:val="center"/>
                              <w:rPr>
                                <w:rFonts w:cstheme="minorHAnsi"/>
                                <w:i/>
                                <w:color w:val="FFFFFF" w:themeColor="background1"/>
                                <w:sz w:val="32"/>
                                <w:szCs w:val="32"/>
                              </w:rPr>
                            </w:pPr>
                            <w:r>
                              <w:rPr>
                                <w:rFonts w:cstheme="minorHAnsi"/>
                                <w:i/>
                                <w:color w:val="FFFFFF" w:themeColor="background1"/>
                                <w:sz w:val="32"/>
                                <w:szCs w:val="32"/>
                              </w:rPr>
                              <w:t xml:space="preserve">Log ind med </w:t>
                            </w:r>
                            <w:r w:rsidR="00D502C3">
                              <w:rPr>
                                <w:rFonts w:cstheme="minorHAnsi"/>
                                <w:i/>
                                <w:color w:val="FFFFFF" w:themeColor="background1"/>
                                <w:sz w:val="32"/>
                                <w:szCs w:val="32"/>
                              </w:rPr>
                              <w:t xml:space="preserve">dit </w:t>
                            </w:r>
                            <w:proofErr w:type="spellStart"/>
                            <w:r w:rsidRPr="00142AD2">
                              <w:rPr>
                                <w:rFonts w:cstheme="minorHAnsi"/>
                                <w:i/>
                                <w:color w:val="FFFFFF" w:themeColor="background1"/>
                                <w:sz w:val="32"/>
                                <w:szCs w:val="32"/>
                              </w:rPr>
                              <w:t>ArcGIS</w:t>
                            </w:r>
                            <w:proofErr w:type="spellEnd"/>
                            <w:r w:rsidRPr="00142AD2">
                              <w:rPr>
                                <w:rFonts w:cstheme="minorHAnsi"/>
                                <w:i/>
                                <w:color w:val="FFFFFF" w:themeColor="background1"/>
                                <w:sz w:val="32"/>
                                <w:szCs w:val="32"/>
                              </w:rPr>
                              <w:t xml:space="preserve"> Online brugernavn og password</w:t>
                            </w:r>
                          </w:p>
                          <w:p w14:paraId="008B6B08" w14:textId="77777777" w:rsidR="00F46986" w:rsidRPr="00AC63F5" w:rsidRDefault="00F46986" w:rsidP="003A2349">
                            <w:pPr>
                              <w:jc w:val="center"/>
                              <w:rPr>
                                <w:rFonts w:cstheme="minorHAnsi"/>
                                <w:i/>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B6AED" id="Tekstfelt 10" o:spid="_x0000_s1027" type="#_x0000_t202" style="position:absolute;margin-left:31.65pt;margin-top:40.8pt;width:471.35pt;height:71.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" filled="f" stroked="f" strokeweight=".5pt">
                <v:textbox>
                  <w:txbxContent>
                    <w:p w14:paraId="008B6B06" w14:textId="0C391298" w:rsidR="00F46986" w:rsidRPr="00AC63F5" w:rsidRDefault="00F61429" w:rsidP="00F46986">
                      <w:pPr>
                        <w:jc w:val="center"/>
                        <w:rPr>
                          <w:rFonts w:cstheme="minorHAnsi"/>
                          <w:b/>
                          <w:color w:val="FFFFFF" w:themeColor="background1"/>
                          <w:sz w:val="44"/>
                          <w:szCs w:val="44"/>
                        </w:rPr>
                      </w:pPr>
                      <w:r>
                        <w:rPr>
                          <w:rFonts w:cstheme="minorHAnsi"/>
                          <w:b/>
                          <w:color w:val="FFFFFF" w:themeColor="background1"/>
                          <w:sz w:val="44"/>
                          <w:szCs w:val="44"/>
                        </w:rPr>
                        <w:t xml:space="preserve">Åbn webkort: </w:t>
                      </w:r>
                      <w:hyperlink r:id="rId20" w:history="1">
                        <w:r w:rsidR="004901EA" w:rsidRPr="004901EA">
                          <w:rPr>
                            <w:rStyle w:val="Hyperlink"/>
                            <w:b/>
                            <w:bCs/>
                            <w:color w:val="FFFFFF" w:themeColor="background1"/>
                            <w:sz w:val="44"/>
                            <w:szCs w:val="44"/>
                          </w:rPr>
                          <w:t>https://arcg.is/0DSGK82</w:t>
                        </w:r>
                      </w:hyperlink>
                      <w:r w:rsidR="004901EA" w:rsidRPr="004901EA">
                        <w:rPr>
                          <w:b/>
                          <w:bCs/>
                          <w:color w:val="FFFFFF" w:themeColor="background1"/>
                          <w:sz w:val="44"/>
                          <w:szCs w:val="44"/>
                          <w:u w:val="single"/>
                        </w:rPr>
                        <w:t xml:space="preserve"> </w:t>
                      </w:r>
                    </w:p>
                    <w:p w14:paraId="008B6B07" w14:textId="38EE672E" w:rsidR="003A2349" w:rsidRPr="00142AD2" w:rsidRDefault="003A2349" w:rsidP="003A2349">
                      <w:pPr>
                        <w:jc w:val="center"/>
                        <w:rPr>
                          <w:rFonts w:cstheme="minorHAnsi"/>
                          <w:i/>
                          <w:color w:val="FFFFFF" w:themeColor="background1"/>
                          <w:sz w:val="32"/>
                          <w:szCs w:val="32"/>
                        </w:rPr>
                      </w:pPr>
                      <w:r>
                        <w:rPr>
                          <w:rFonts w:cstheme="minorHAnsi"/>
                          <w:i/>
                          <w:color w:val="FFFFFF" w:themeColor="background1"/>
                          <w:sz w:val="32"/>
                          <w:szCs w:val="32"/>
                        </w:rPr>
                        <w:t xml:space="preserve">Log ind med </w:t>
                      </w:r>
                      <w:r w:rsidR="00D502C3">
                        <w:rPr>
                          <w:rFonts w:cstheme="minorHAnsi"/>
                          <w:i/>
                          <w:color w:val="FFFFFF" w:themeColor="background1"/>
                          <w:sz w:val="32"/>
                          <w:szCs w:val="32"/>
                        </w:rPr>
                        <w:t xml:space="preserve">dit </w:t>
                      </w:r>
                      <w:proofErr w:type="spellStart"/>
                      <w:r w:rsidRPr="00142AD2">
                        <w:rPr>
                          <w:rFonts w:cstheme="minorHAnsi"/>
                          <w:i/>
                          <w:color w:val="FFFFFF" w:themeColor="background1"/>
                          <w:sz w:val="32"/>
                          <w:szCs w:val="32"/>
                        </w:rPr>
                        <w:t>ArcGIS</w:t>
                      </w:r>
                      <w:proofErr w:type="spellEnd"/>
                      <w:r w:rsidRPr="00142AD2">
                        <w:rPr>
                          <w:rFonts w:cstheme="minorHAnsi"/>
                          <w:i/>
                          <w:color w:val="FFFFFF" w:themeColor="background1"/>
                          <w:sz w:val="32"/>
                          <w:szCs w:val="32"/>
                        </w:rPr>
                        <w:t xml:space="preserve"> Online brugernavn og password</w:t>
                      </w:r>
                    </w:p>
                    <w:p w14:paraId="008B6B08" w14:textId="77777777" w:rsidR="00F46986" w:rsidRPr="00AC63F5" w:rsidRDefault="00F46986" w:rsidP="003A2349">
                      <w:pPr>
                        <w:jc w:val="center"/>
                        <w:rPr>
                          <w:rFonts w:cstheme="minorHAnsi"/>
                          <w:i/>
                          <w:color w:val="FFFFFF" w:themeColor="background1"/>
                          <w:sz w:val="28"/>
                          <w:szCs w:val="28"/>
                        </w:rPr>
                      </w:pPr>
                    </w:p>
                  </w:txbxContent>
                </v:textbox>
                <w10:wrap anchorx="margin" anchory="page"/>
              </v:shape>
            </w:pict>
          </mc:Fallback>
        </mc:AlternateContent>
      </w:r>
    </w:p>
    <w:p w14:paraId="008B6AD2" w14:textId="670B6E0A" w:rsidR="00F46986" w:rsidRPr="006E5D8C" w:rsidRDefault="00F46986" w:rsidP="00AC71B2">
      <w:pPr>
        <w:spacing w:after="0"/>
        <w:rPr>
          <w:rFonts w:cstheme="minorHAnsi"/>
          <w:b/>
          <w:color w:val="FF0000"/>
          <w:sz w:val="28"/>
          <w:szCs w:val="28"/>
        </w:rPr>
      </w:pPr>
      <w:r w:rsidRPr="00FD5AC3">
        <w:rPr>
          <w:rFonts w:cstheme="minorHAnsi"/>
          <w:b/>
          <w:sz w:val="28"/>
          <w:szCs w:val="28"/>
        </w:rPr>
        <w:t>ArcGIS Online – udforsk og undersøg</w:t>
      </w:r>
      <w:r w:rsidR="006E5D8C">
        <w:rPr>
          <w:rFonts w:cstheme="minorHAnsi"/>
          <w:b/>
          <w:sz w:val="28"/>
          <w:szCs w:val="28"/>
        </w:rPr>
        <w:t xml:space="preserve"> </w:t>
      </w:r>
      <w:r w:rsidR="006E5D8C" w:rsidRPr="00D62627">
        <w:rPr>
          <w:rFonts w:cstheme="minorHAnsi"/>
          <w:color w:val="FF0000"/>
          <w:sz w:val="28"/>
          <w:szCs w:val="28"/>
        </w:rPr>
        <w:t xml:space="preserve">Se YouTube: </w:t>
      </w:r>
      <w:hyperlink r:id="rId21" w:history="1">
        <w:r w:rsidR="00282353" w:rsidRPr="001164E2">
          <w:rPr>
            <w:rStyle w:val="Hyperlink"/>
            <w:rFonts w:cstheme="minorHAnsi"/>
            <w:b/>
            <w:color w:val="FF0000"/>
            <w:sz w:val="28"/>
            <w:szCs w:val="28"/>
          </w:rPr>
          <w:t>bit.l</w:t>
        </w:r>
        <w:r w:rsidR="00282353" w:rsidRPr="001164E2">
          <w:rPr>
            <w:rStyle w:val="Hyperlink"/>
            <w:rFonts w:cstheme="minorHAnsi"/>
            <w:b/>
            <w:color w:val="FF0000"/>
            <w:sz w:val="28"/>
            <w:szCs w:val="28"/>
          </w:rPr>
          <w:t>y</w:t>
        </w:r>
        <w:r w:rsidR="00282353" w:rsidRPr="001164E2">
          <w:rPr>
            <w:rStyle w:val="Hyperlink"/>
            <w:rFonts w:cstheme="minorHAnsi"/>
            <w:b/>
            <w:color w:val="FF0000"/>
            <w:sz w:val="28"/>
            <w:szCs w:val="28"/>
          </w:rPr>
          <w:t>/</w:t>
        </w:r>
        <w:proofErr w:type="spellStart"/>
        <w:r w:rsidR="00282353" w:rsidRPr="001164E2">
          <w:rPr>
            <w:rStyle w:val="Hyperlink"/>
            <w:rFonts w:cstheme="minorHAnsi"/>
            <w:b/>
            <w:color w:val="FF0000"/>
            <w:sz w:val="28"/>
            <w:szCs w:val="28"/>
          </w:rPr>
          <w:t>Gletjsere</w:t>
        </w:r>
        <w:proofErr w:type="spellEnd"/>
      </w:hyperlink>
      <w:r w:rsidR="00282353">
        <w:rPr>
          <w:rStyle w:val="Hyperlink"/>
          <w:rFonts w:cstheme="minorHAnsi"/>
          <w:b/>
          <w:color w:val="FF0000"/>
          <w:sz w:val="28"/>
          <w:szCs w:val="28"/>
        </w:rPr>
        <w:t xml:space="preserve"> </w:t>
      </w:r>
    </w:p>
    <w:p w14:paraId="605108C8" w14:textId="3A55B2A8" w:rsidR="00C55260" w:rsidRPr="00E84E55" w:rsidRDefault="00B2576A" w:rsidP="00E84E55">
      <w:pPr>
        <w:pStyle w:val="Listeafsnit"/>
        <w:numPr>
          <w:ilvl w:val="0"/>
          <w:numId w:val="4"/>
        </w:numPr>
        <w:spacing w:line="276" w:lineRule="auto"/>
        <w:rPr>
          <w:rFonts w:asciiTheme="minorHAnsi" w:hAnsiTheme="minorHAnsi" w:cstheme="minorHAnsi"/>
          <w:sz w:val="24"/>
          <w:szCs w:val="24"/>
        </w:rPr>
      </w:pPr>
      <w:r>
        <w:rPr>
          <w:rFonts w:asciiTheme="minorHAnsi" w:hAnsiTheme="minorHAnsi" w:cstheme="minorHAnsi"/>
          <w:b/>
          <w:noProof/>
          <w:sz w:val="24"/>
          <w:szCs w:val="24"/>
        </w:rPr>
        <w:drawing>
          <wp:anchor distT="0" distB="0" distL="114300" distR="114300" simplePos="0" relativeHeight="251685888" behindDoc="0" locked="0" layoutInCell="1" allowOverlap="1" wp14:anchorId="7851B0C5" wp14:editId="612D0138">
            <wp:simplePos x="0" y="0"/>
            <wp:positionH relativeFrom="column">
              <wp:posOffset>3097530</wp:posOffset>
            </wp:positionH>
            <wp:positionV relativeFrom="paragraph">
              <wp:posOffset>197485</wp:posOffset>
            </wp:positionV>
            <wp:extent cx="906780" cy="209550"/>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6780" cy="209550"/>
                    </a:xfrm>
                    <a:prstGeom prst="rect">
                      <a:avLst/>
                    </a:prstGeom>
                    <a:noFill/>
                    <a:ln>
                      <a:noFill/>
                    </a:ln>
                  </pic:spPr>
                </pic:pic>
              </a:graphicData>
            </a:graphic>
          </wp:anchor>
        </w:drawing>
      </w:r>
      <w:r>
        <w:rPr>
          <w:rFonts w:asciiTheme="minorHAnsi" w:hAnsiTheme="minorHAnsi" w:cstheme="minorHAnsi"/>
          <w:b/>
          <w:noProof/>
          <w:sz w:val="24"/>
          <w:szCs w:val="24"/>
        </w:rPr>
        <w:drawing>
          <wp:anchor distT="0" distB="0" distL="114300" distR="114300" simplePos="0" relativeHeight="251684864" behindDoc="0" locked="0" layoutInCell="1" allowOverlap="1" wp14:anchorId="031B9B7A" wp14:editId="69AAFB28">
            <wp:simplePos x="0" y="0"/>
            <wp:positionH relativeFrom="column">
              <wp:posOffset>4653915</wp:posOffset>
            </wp:positionH>
            <wp:positionV relativeFrom="paragraph">
              <wp:posOffset>31750</wp:posOffset>
            </wp:positionV>
            <wp:extent cx="190500" cy="16383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163830"/>
                    </a:xfrm>
                    <a:prstGeom prst="rect">
                      <a:avLst/>
                    </a:prstGeom>
                    <a:noFill/>
                    <a:ln>
                      <a:noFill/>
                    </a:ln>
                  </pic:spPr>
                </pic:pic>
              </a:graphicData>
            </a:graphic>
          </wp:anchor>
        </w:drawing>
      </w:r>
      <w:r w:rsidR="00F61429" w:rsidRPr="00BA4371">
        <w:rPr>
          <w:rFonts w:asciiTheme="minorHAnsi" w:hAnsiTheme="minorHAnsi" w:cstheme="minorHAnsi"/>
          <w:sz w:val="24"/>
          <w:szCs w:val="24"/>
        </w:rPr>
        <w:t>Klik på linket øverst på denne side</w:t>
      </w:r>
      <w:r w:rsidR="00D011D9" w:rsidRPr="00BA4371">
        <w:rPr>
          <w:rFonts w:asciiTheme="minorHAnsi" w:hAnsiTheme="minorHAnsi" w:cstheme="minorHAnsi"/>
          <w:sz w:val="24"/>
          <w:szCs w:val="24"/>
        </w:rPr>
        <w:t xml:space="preserve"> </w:t>
      </w:r>
      <w:r w:rsidR="00C55260" w:rsidRPr="00BA4371">
        <w:rPr>
          <w:rFonts w:asciiTheme="minorHAnsi" w:hAnsiTheme="minorHAnsi" w:cstheme="minorHAnsi"/>
          <w:sz w:val="24"/>
          <w:szCs w:val="24"/>
        </w:rPr>
        <w:t xml:space="preserve">&gt; Log ind &gt; og Klik </w:t>
      </w:r>
      <w:r w:rsidR="00C55260" w:rsidRPr="00BA4371">
        <w:rPr>
          <w:rFonts w:asciiTheme="minorHAnsi" w:hAnsiTheme="minorHAnsi" w:cstheme="minorHAnsi"/>
          <w:b/>
          <w:sz w:val="24"/>
          <w:szCs w:val="24"/>
        </w:rPr>
        <w:t>Gem</w:t>
      </w:r>
      <w:r>
        <w:rPr>
          <w:rFonts w:asciiTheme="minorHAnsi" w:hAnsiTheme="minorHAnsi" w:cstheme="minorHAnsi"/>
          <w:b/>
          <w:sz w:val="24"/>
          <w:szCs w:val="24"/>
        </w:rPr>
        <w:t xml:space="preserve"> og </w:t>
      </w:r>
      <w:r w:rsidR="00D502C3">
        <w:rPr>
          <w:rFonts w:asciiTheme="minorHAnsi" w:hAnsiTheme="minorHAnsi" w:cstheme="minorHAnsi"/>
          <w:b/>
          <w:sz w:val="24"/>
          <w:szCs w:val="24"/>
        </w:rPr>
        <w:t xml:space="preserve">åbn </w:t>
      </w:r>
      <w:r w:rsidR="00D502C3">
        <w:rPr>
          <w:rFonts w:asciiTheme="minorHAnsi" w:hAnsiTheme="minorHAnsi" w:cstheme="minorHAnsi"/>
          <w:bCs/>
          <w:sz w:val="24"/>
          <w:szCs w:val="24"/>
        </w:rPr>
        <w:t>på</w:t>
      </w:r>
      <w:r>
        <w:rPr>
          <w:rFonts w:asciiTheme="minorHAnsi" w:hAnsiTheme="minorHAnsi" w:cstheme="minorHAnsi"/>
          <w:bCs/>
          <w:sz w:val="24"/>
          <w:szCs w:val="24"/>
        </w:rPr>
        <w:t xml:space="preserve"> fane</w:t>
      </w:r>
      <w:r w:rsidR="003940F9">
        <w:rPr>
          <w:rFonts w:asciiTheme="minorHAnsi" w:hAnsiTheme="minorHAnsi" w:cstheme="minorHAnsi"/>
          <w:bCs/>
          <w:sz w:val="24"/>
          <w:szCs w:val="24"/>
        </w:rPr>
        <w:t>n i venstre side af skærmen</w:t>
      </w:r>
      <w:r>
        <w:rPr>
          <w:rFonts w:asciiTheme="minorHAnsi" w:hAnsiTheme="minorHAnsi" w:cstheme="minorHAnsi"/>
          <w:bCs/>
          <w:sz w:val="24"/>
          <w:szCs w:val="24"/>
        </w:rPr>
        <w:t xml:space="preserve"> og </w:t>
      </w:r>
      <w:r w:rsidR="00D502C3">
        <w:rPr>
          <w:rFonts w:asciiTheme="minorHAnsi" w:hAnsiTheme="minorHAnsi" w:cstheme="minorHAnsi"/>
          <w:bCs/>
          <w:sz w:val="24"/>
          <w:szCs w:val="24"/>
        </w:rPr>
        <w:t xml:space="preserve">tryk </w:t>
      </w:r>
      <w:r>
        <w:rPr>
          <w:rFonts w:asciiTheme="minorHAnsi" w:hAnsiTheme="minorHAnsi" w:cstheme="minorHAnsi"/>
          <w:bCs/>
          <w:sz w:val="24"/>
          <w:szCs w:val="24"/>
        </w:rPr>
        <w:t xml:space="preserve">efterfølgende på </w:t>
      </w:r>
      <w:r>
        <w:rPr>
          <w:rFonts w:asciiTheme="minorHAnsi" w:hAnsiTheme="minorHAnsi" w:cstheme="minorHAnsi"/>
          <w:b/>
          <w:sz w:val="24"/>
          <w:szCs w:val="24"/>
        </w:rPr>
        <w:t xml:space="preserve">Gem </w:t>
      </w:r>
      <w:r w:rsidR="00D502C3">
        <w:rPr>
          <w:rFonts w:asciiTheme="minorHAnsi" w:hAnsiTheme="minorHAnsi" w:cstheme="minorHAnsi"/>
          <w:b/>
          <w:sz w:val="24"/>
          <w:szCs w:val="24"/>
        </w:rPr>
        <w:t xml:space="preserve">som </w:t>
      </w:r>
      <w:r w:rsidR="00D502C3" w:rsidRPr="00D502C3">
        <w:rPr>
          <w:rFonts w:asciiTheme="minorHAnsi" w:hAnsiTheme="minorHAnsi" w:cstheme="minorHAnsi"/>
          <w:bCs/>
          <w:sz w:val="24"/>
          <w:szCs w:val="24"/>
        </w:rPr>
        <w:t>og</w:t>
      </w:r>
      <w:r>
        <w:rPr>
          <w:rFonts w:asciiTheme="minorHAnsi" w:hAnsiTheme="minorHAnsi" w:cstheme="minorHAnsi"/>
          <w:bCs/>
          <w:sz w:val="24"/>
          <w:szCs w:val="24"/>
        </w:rPr>
        <w:t xml:space="preserve"> </w:t>
      </w:r>
      <w:r w:rsidR="006E5D8C" w:rsidRPr="006E5D8C">
        <w:rPr>
          <w:rFonts w:asciiTheme="minorHAnsi" w:hAnsiTheme="minorHAnsi" w:cstheme="minorHAnsi"/>
          <w:sz w:val="24"/>
          <w:szCs w:val="24"/>
        </w:rPr>
        <w:t>angiv titel og nøgleord</w:t>
      </w:r>
      <w:r>
        <w:rPr>
          <w:rFonts w:asciiTheme="minorHAnsi" w:hAnsiTheme="minorHAnsi" w:cstheme="minorHAnsi"/>
          <w:sz w:val="24"/>
          <w:szCs w:val="24"/>
        </w:rPr>
        <w:t>.</w:t>
      </w:r>
    </w:p>
    <w:p w14:paraId="76693DCF" w14:textId="0DBD9899" w:rsidR="00F61429" w:rsidRPr="00BA4371" w:rsidRDefault="00672D10" w:rsidP="001B554B">
      <w:pPr>
        <w:pStyle w:val="Listeafsnit"/>
        <w:numPr>
          <w:ilvl w:val="0"/>
          <w:numId w:val="14"/>
        </w:numPr>
        <w:spacing w:line="276" w:lineRule="auto"/>
        <w:rPr>
          <w:rFonts w:asciiTheme="minorHAnsi" w:hAnsiTheme="minorHAnsi" w:cstheme="minorHAnsi"/>
          <w:sz w:val="24"/>
          <w:szCs w:val="24"/>
        </w:rPr>
      </w:pPr>
      <w:r w:rsidRPr="00BA4371">
        <w:rPr>
          <w:rFonts w:asciiTheme="minorHAnsi" w:hAnsiTheme="minorHAnsi" w:cstheme="minorHAnsi"/>
          <w:sz w:val="24"/>
          <w:szCs w:val="24"/>
        </w:rPr>
        <w:t>Opret</w:t>
      </w:r>
      <w:r w:rsidR="007C17B4">
        <w:rPr>
          <w:rFonts w:asciiTheme="minorHAnsi" w:hAnsiTheme="minorHAnsi" w:cstheme="minorHAnsi"/>
          <w:sz w:val="24"/>
          <w:szCs w:val="24"/>
        </w:rPr>
        <w:t xml:space="preserve"> </w:t>
      </w:r>
      <w:r w:rsidR="00B2576A">
        <w:rPr>
          <w:rFonts w:asciiTheme="minorHAnsi" w:hAnsiTheme="minorHAnsi" w:cstheme="minorHAnsi"/>
          <w:sz w:val="24"/>
          <w:szCs w:val="24"/>
        </w:rPr>
        <w:t>et nyt skitselag</w:t>
      </w:r>
      <w:r w:rsidR="009E4823" w:rsidRPr="00BA4371">
        <w:rPr>
          <w:rFonts w:asciiTheme="minorHAnsi" w:hAnsiTheme="minorHAnsi" w:cstheme="minorHAnsi"/>
          <w:sz w:val="24"/>
          <w:szCs w:val="24"/>
        </w:rPr>
        <w:t xml:space="preserve"> </w:t>
      </w:r>
      <w:r w:rsidR="007C17B4">
        <w:rPr>
          <w:rFonts w:asciiTheme="minorHAnsi" w:hAnsiTheme="minorHAnsi" w:cstheme="minorHAnsi"/>
          <w:sz w:val="24"/>
          <w:szCs w:val="24"/>
        </w:rPr>
        <w:t xml:space="preserve">og </w:t>
      </w:r>
      <w:r w:rsidR="009E4823" w:rsidRPr="00BA4371">
        <w:rPr>
          <w:rFonts w:asciiTheme="minorHAnsi" w:hAnsiTheme="minorHAnsi" w:cstheme="minorHAnsi"/>
          <w:sz w:val="24"/>
          <w:szCs w:val="24"/>
        </w:rPr>
        <w:t>tegn</w:t>
      </w:r>
      <w:r w:rsidR="007C17B4">
        <w:rPr>
          <w:rFonts w:asciiTheme="minorHAnsi" w:hAnsiTheme="minorHAnsi" w:cstheme="minorHAnsi"/>
          <w:sz w:val="24"/>
          <w:szCs w:val="24"/>
        </w:rPr>
        <w:t xml:space="preserve"> </w:t>
      </w:r>
      <w:r w:rsidR="009E4823" w:rsidRPr="00BA4371">
        <w:rPr>
          <w:rFonts w:asciiTheme="minorHAnsi" w:hAnsiTheme="minorHAnsi" w:cstheme="minorHAnsi"/>
          <w:sz w:val="24"/>
          <w:szCs w:val="24"/>
        </w:rPr>
        <w:t>linjer for gletsjerfronter</w:t>
      </w:r>
      <w:r w:rsidR="007C17B4">
        <w:rPr>
          <w:rFonts w:asciiTheme="minorHAnsi" w:hAnsiTheme="minorHAnsi" w:cstheme="minorHAnsi"/>
          <w:sz w:val="24"/>
          <w:szCs w:val="24"/>
        </w:rPr>
        <w:t>ne</w:t>
      </w:r>
      <w:r w:rsidRPr="00BA4371">
        <w:rPr>
          <w:rFonts w:asciiTheme="minorHAnsi" w:hAnsiTheme="minorHAnsi" w:cstheme="minorHAnsi"/>
          <w:sz w:val="24"/>
          <w:szCs w:val="24"/>
        </w:rPr>
        <w:t xml:space="preserve">. </w:t>
      </w:r>
      <w:r w:rsidR="00D502C3">
        <w:rPr>
          <w:rFonts w:asciiTheme="minorHAnsi" w:hAnsiTheme="minorHAnsi" w:cstheme="minorHAnsi"/>
          <w:sz w:val="24"/>
          <w:szCs w:val="24"/>
        </w:rPr>
        <w:br/>
      </w:r>
      <w:r w:rsidR="009E4823" w:rsidRPr="00BA4371">
        <w:rPr>
          <w:rFonts w:asciiTheme="minorHAnsi" w:hAnsiTheme="minorHAnsi" w:cstheme="minorHAnsi"/>
          <w:sz w:val="24"/>
          <w:szCs w:val="24"/>
        </w:rPr>
        <w:t>Tegn 1 linje for hvert årstal for henholdsvis Ilullissat og Kangerlussauq-gletsjeren (10 linjer i alt).</w:t>
      </w:r>
    </w:p>
    <w:p w14:paraId="10C02D96" w14:textId="40DF8A22" w:rsidR="001B048B" w:rsidRDefault="003940F9" w:rsidP="001B554B">
      <w:pPr>
        <w:pStyle w:val="Listeafsnit"/>
        <w:numPr>
          <w:ilvl w:val="0"/>
          <w:numId w:val="14"/>
        </w:numPr>
        <w:spacing w:line="276" w:lineRule="auto"/>
        <w:rPr>
          <w:rFonts w:asciiTheme="minorHAnsi" w:hAnsiTheme="minorHAnsi" w:cstheme="minorHAnsi"/>
          <w:sz w:val="24"/>
          <w:szCs w:val="24"/>
        </w:rPr>
      </w:pPr>
      <w:r>
        <w:rPr>
          <w:rFonts w:asciiTheme="minorHAnsi" w:hAnsiTheme="minorHAnsi" w:cstheme="minorHAnsi"/>
          <w:b/>
          <w:noProof/>
          <w:sz w:val="24"/>
          <w:szCs w:val="24"/>
        </w:rPr>
        <w:drawing>
          <wp:anchor distT="0" distB="0" distL="114300" distR="114300" simplePos="0" relativeHeight="251687936" behindDoc="0" locked="0" layoutInCell="1" allowOverlap="1" wp14:anchorId="087F15E6" wp14:editId="25AE6BFC">
            <wp:simplePos x="0" y="0"/>
            <wp:positionH relativeFrom="column">
              <wp:posOffset>3634740</wp:posOffset>
            </wp:positionH>
            <wp:positionV relativeFrom="paragraph">
              <wp:posOffset>12700</wp:posOffset>
            </wp:positionV>
            <wp:extent cx="735330" cy="190500"/>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5330" cy="190500"/>
                    </a:xfrm>
                    <a:prstGeom prst="rect">
                      <a:avLst/>
                    </a:prstGeom>
                    <a:noFill/>
                    <a:ln>
                      <a:noFill/>
                    </a:ln>
                  </pic:spPr>
                </pic:pic>
              </a:graphicData>
            </a:graphic>
          </wp:anchor>
        </w:drawing>
      </w:r>
      <w:r w:rsidR="006C75A9" w:rsidRPr="006C75A9">
        <w:rPr>
          <w:rFonts w:asciiTheme="minorHAnsi" w:hAnsiTheme="minorHAnsi" w:cstheme="minorHAnsi"/>
          <w:noProof/>
          <w:sz w:val="24"/>
          <w:szCs w:val="24"/>
        </w:rPr>
        <w:drawing>
          <wp:anchor distT="0" distB="0" distL="114300" distR="114300" simplePos="0" relativeHeight="251686912" behindDoc="0" locked="0" layoutInCell="1" allowOverlap="1" wp14:anchorId="5CC0287C" wp14:editId="76D89403">
            <wp:simplePos x="0" y="0"/>
            <wp:positionH relativeFrom="column">
              <wp:posOffset>1579245</wp:posOffset>
            </wp:positionH>
            <wp:positionV relativeFrom="paragraph">
              <wp:posOffset>3175</wp:posOffset>
            </wp:positionV>
            <wp:extent cx="190500" cy="1905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00B2576A" w:rsidRPr="006C75A9">
        <w:rPr>
          <w:rFonts w:asciiTheme="minorHAnsi" w:hAnsiTheme="minorHAnsi" w:cstheme="minorHAnsi"/>
          <w:sz w:val="24"/>
          <w:szCs w:val="24"/>
        </w:rPr>
        <w:t>I</w:t>
      </w:r>
      <w:r w:rsidR="00B2576A" w:rsidRPr="00B2576A">
        <w:rPr>
          <w:rFonts w:asciiTheme="minorHAnsi" w:hAnsiTheme="minorHAnsi" w:cstheme="minorHAnsi"/>
          <w:sz w:val="24"/>
          <w:szCs w:val="24"/>
        </w:rPr>
        <w:t xml:space="preserve"> </w:t>
      </w:r>
      <w:proofErr w:type="gramStart"/>
      <w:r w:rsidR="00B2576A">
        <w:rPr>
          <w:rFonts w:asciiTheme="minorHAnsi" w:hAnsiTheme="minorHAnsi" w:cstheme="minorHAnsi"/>
          <w:b/>
          <w:bCs/>
          <w:sz w:val="24"/>
          <w:szCs w:val="24"/>
        </w:rPr>
        <w:t>kort</w:t>
      </w:r>
      <w:r w:rsidR="00B2576A" w:rsidRPr="00B2576A">
        <w:rPr>
          <w:rFonts w:asciiTheme="minorHAnsi" w:hAnsiTheme="minorHAnsi" w:cstheme="minorHAnsi"/>
          <w:b/>
          <w:bCs/>
          <w:sz w:val="24"/>
          <w:szCs w:val="24"/>
        </w:rPr>
        <w:t>værktøjer</w:t>
      </w:r>
      <w:r w:rsidR="006C75A9">
        <w:rPr>
          <w:rFonts w:asciiTheme="minorHAnsi" w:hAnsiTheme="minorHAnsi" w:cstheme="minorHAnsi"/>
          <w:b/>
          <w:bCs/>
          <w:sz w:val="24"/>
          <w:szCs w:val="24"/>
        </w:rPr>
        <w:t xml:space="preserve">, </w:t>
      </w:r>
      <w:r w:rsidR="00B2576A" w:rsidRPr="00B2576A">
        <w:rPr>
          <w:rFonts w:asciiTheme="minorHAnsi" w:hAnsiTheme="minorHAnsi" w:cstheme="minorHAnsi"/>
          <w:sz w:val="24"/>
          <w:szCs w:val="24"/>
        </w:rPr>
        <w:t xml:space="preserve"> </w:t>
      </w:r>
      <w:r w:rsidR="006C75A9">
        <w:rPr>
          <w:rFonts w:asciiTheme="minorHAnsi" w:hAnsiTheme="minorHAnsi" w:cstheme="minorHAnsi"/>
          <w:sz w:val="24"/>
          <w:szCs w:val="24"/>
        </w:rPr>
        <w:t>a</w:t>
      </w:r>
      <w:r w:rsidR="001B048B">
        <w:rPr>
          <w:rFonts w:asciiTheme="minorHAnsi" w:hAnsiTheme="minorHAnsi" w:cstheme="minorHAnsi"/>
          <w:sz w:val="24"/>
          <w:szCs w:val="24"/>
        </w:rPr>
        <w:t>ktiv</w:t>
      </w:r>
      <w:r>
        <w:rPr>
          <w:rFonts w:asciiTheme="minorHAnsi" w:hAnsiTheme="minorHAnsi" w:cstheme="minorHAnsi"/>
          <w:sz w:val="24"/>
          <w:szCs w:val="24"/>
        </w:rPr>
        <w:t>é</w:t>
      </w:r>
      <w:r w:rsidR="001B048B">
        <w:rPr>
          <w:rFonts w:asciiTheme="minorHAnsi" w:hAnsiTheme="minorHAnsi" w:cstheme="minorHAnsi"/>
          <w:sz w:val="24"/>
          <w:szCs w:val="24"/>
        </w:rPr>
        <w:t>r</w:t>
      </w:r>
      <w:proofErr w:type="gramEnd"/>
      <w:r w:rsidR="001B048B">
        <w:rPr>
          <w:rFonts w:asciiTheme="minorHAnsi" w:hAnsiTheme="minorHAnsi" w:cstheme="minorHAnsi"/>
          <w:sz w:val="24"/>
          <w:szCs w:val="24"/>
        </w:rPr>
        <w:t xml:space="preserve"> værktøjet </w:t>
      </w:r>
      <w:proofErr w:type="gramStart"/>
      <w:r w:rsidR="006C75A9">
        <w:rPr>
          <w:rFonts w:asciiTheme="minorHAnsi" w:hAnsiTheme="minorHAnsi" w:cstheme="minorHAnsi"/>
          <w:b/>
          <w:sz w:val="24"/>
          <w:szCs w:val="24"/>
        </w:rPr>
        <w:t xml:space="preserve">Måling </w:t>
      </w:r>
      <w:r w:rsidR="001B048B" w:rsidRPr="006A0EE1">
        <w:rPr>
          <w:rFonts w:asciiTheme="minorHAnsi" w:hAnsiTheme="minorHAnsi" w:cstheme="minorHAnsi"/>
          <w:b/>
          <w:sz w:val="24"/>
          <w:szCs w:val="24"/>
        </w:rPr>
        <w:t xml:space="preserve"> </w:t>
      </w:r>
      <w:r w:rsidR="001B048B">
        <w:rPr>
          <w:rFonts w:asciiTheme="minorHAnsi" w:hAnsiTheme="minorHAnsi" w:cstheme="minorHAnsi"/>
          <w:sz w:val="24"/>
          <w:szCs w:val="24"/>
        </w:rPr>
        <w:t>og</w:t>
      </w:r>
      <w:proofErr w:type="gramEnd"/>
      <w:r w:rsidR="001B048B">
        <w:rPr>
          <w:rFonts w:asciiTheme="minorHAnsi" w:hAnsiTheme="minorHAnsi" w:cstheme="minorHAnsi"/>
          <w:sz w:val="24"/>
          <w:szCs w:val="24"/>
        </w:rPr>
        <w:t xml:space="preserve"> mål nu </w:t>
      </w:r>
      <w:r w:rsidR="00E262CA">
        <w:rPr>
          <w:rFonts w:asciiTheme="minorHAnsi" w:hAnsiTheme="minorHAnsi" w:cstheme="minorHAnsi"/>
          <w:sz w:val="24"/>
          <w:szCs w:val="24"/>
        </w:rPr>
        <w:t xml:space="preserve">afstanden </w:t>
      </w:r>
      <w:r w:rsidR="00060F77">
        <w:rPr>
          <w:rFonts w:asciiTheme="minorHAnsi" w:hAnsiTheme="minorHAnsi" w:cstheme="minorHAnsi"/>
          <w:sz w:val="24"/>
          <w:szCs w:val="24"/>
        </w:rPr>
        <w:t>på</w:t>
      </w:r>
      <w:r w:rsidR="00E262CA">
        <w:rPr>
          <w:rFonts w:asciiTheme="minorHAnsi" w:hAnsiTheme="minorHAnsi" w:cstheme="minorHAnsi"/>
          <w:sz w:val="24"/>
          <w:szCs w:val="24"/>
        </w:rPr>
        <w:t xml:space="preserve"> </w:t>
      </w:r>
      <w:r w:rsidR="001B048B">
        <w:rPr>
          <w:rFonts w:asciiTheme="minorHAnsi" w:hAnsiTheme="minorHAnsi" w:cstheme="minorHAnsi"/>
          <w:sz w:val="24"/>
          <w:szCs w:val="24"/>
        </w:rPr>
        <w:t xml:space="preserve">hvor mange km </w:t>
      </w:r>
      <w:r w:rsidR="00AD0030">
        <w:rPr>
          <w:rFonts w:asciiTheme="minorHAnsi" w:hAnsiTheme="minorHAnsi" w:cstheme="minorHAnsi"/>
          <w:sz w:val="24"/>
          <w:szCs w:val="24"/>
        </w:rPr>
        <w:t xml:space="preserve">fronten på </w:t>
      </w:r>
      <w:r w:rsidR="00E262CA">
        <w:rPr>
          <w:rFonts w:asciiTheme="minorHAnsi" w:hAnsiTheme="minorHAnsi" w:cstheme="minorHAnsi"/>
          <w:sz w:val="24"/>
          <w:szCs w:val="24"/>
        </w:rPr>
        <w:t>de to gletsjere er rykket tilbage</w:t>
      </w:r>
      <w:r w:rsidR="00060F77">
        <w:rPr>
          <w:rFonts w:asciiTheme="minorHAnsi" w:hAnsiTheme="minorHAnsi" w:cstheme="minorHAnsi"/>
          <w:sz w:val="24"/>
          <w:szCs w:val="24"/>
        </w:rPr>
        <w:t>,</w:t>
      </w:r>
      <w:r w:rsidR="007C17B4">
        <w:rPr>
          <w:rFonts w:asciiTheme="minorHAnsi" w:hAnsiTheme="minorHAnsi" w:cstheme="minorHAnsi"/>
          <w:sz w:val="24"/>
          <w:szCs w:val="24"/>
        </w:rPr>
        <w:t xml:space="preserve"> </w:t>
      </w:r>
      <w:r w:rsidR="00AD0030">
        <w:rPr>
          <w:rFonts w:asciiTheme="minorHAnsi" w:hAnsiTheme="minorHAnsi" w:cstheme="minorHAnsi"/>
          <w:sz w:val="24"/>
          <w:szCs w:val="24"/>
        </w:rPr>
        <w:t>i perioden</w:t>
      </w:r>
      <w:r w:rsidR="00AD0030" w:rsidRPr="00D17A0E">
        <w:rPr>
          <w:rFonts w:asciiTheme="minorHAnsi" w:hAnsiTheme="minorHAnsi" w:cstheme="minorHAnsi"/>
          <w:sz w:val="24"/>
          <w:szCs w:val="24"/>
        </w:rPr>
        <w:t xml:space="preserve"> </w:t>
      </w:r>
      <w:r w:rsidR="00E262CA" w:rsidRPr="00D17A0E">
        <w:rPr>
          <w:rFonts w:asciiTheme="minorHAnsi" w:hAnsiTheme="minorHAnsi" w:cstheme="minorHAnsi"/>
          <w:sz w:val="24"/>
          <w:szCs w:val="24"/>
        </w:rPr>
        <w:t>1984</w:t>
      </w:r>
      <w:r w:rsidR="00AD0030">
        <w:rPr>
          <w:rFonts w:asciiTheme="minorHAnsi" w:hAnsiTheme="minorHAnsi" w:cstheme="minorHAnsi"/>
          <w:sz w:val="24"/>
          <w:szCs w:val="24"/>
        </w:rPr>
        <w:t>/</w:t>
      </w:r>
      <w:r w:rsidR="00E262CA" w:rsidRPr="00D17A0E">
        <w:rPr>
          <w:rFonts w:asciiTheme="minorHAnsi" w:hAnsiTheme="minorHAnsi" w:cstheme="minorHAnsi"/>
          <w:sz w:val="24"/>
          <w:szCs w:val="24"/>
        </w:rPr>
        <w:t xml:space="preserve">85 </w:t>
      </w:r>
      <w:r w:rsidR="00AD0030">
        <w:rPr>
          <w:rFonts w:asciiTheme="minorHAnsi" w:hAnsiTheme="minorHAnsi" w:cstheme="minorHAnsi"/>
          <w:sz w:val="24"/>
          <w:szCs w:val="24"/>
        </w:rPr>
        <w:t>til</w:t>
      </w:r>
      <w:r w:rsidR="00AD0030" w:rsidRPr="00D17A0E">
        <w:rPr>
          <w:rFonts w:asciiTheme="minorHAnsi" w:hAnsiTheme="minorHAnsi" w:cstheme="minorHAnsi"/>
          <w:sz w:val="24"/>
          <w:szCs w:val="24"/>
        </w:rPr>
        <w:t xml:space="preserve"> </w:t>
      </w:r>
      <w:r w:rsidR="00E262CA" w:rsidRPr="00D17A0E">
        <w:rPr>
          <w:rFonts w:asciiTheme="minorHAnsi" w:hAnsiTheme="minorHAnsi" w:cstheme="minorHAnsi"/>
          <w:sz w:val="24"/>
          <w:szCs w:val="24"/>
        </w:rPr>
        <w:t>2018</w:t>
      </w:r>
      <w:r w:rsidR="006C75A9">
        <w:rPr>
          <w:rFonts w:asciiTheme="minorHAnsi" w:hAnsiTheme="minorHAnsi" w:cstheme="minorHAnsi"/>
          <w:sz w:val="24"/>
          <w:szCs w:val="24"/>
        </w:rPr>
        <w:t>.</w:t>
      </w:r>
    </w:p>
    <w:p w14:paraId="08F60DDD" w14:textId="3BA73639" w:rsidR="00BA4371" w:rsidRPr="00BA4371" w:rsidRDefault="00672D10" w:rsidP="001B554B">
      <w:pPr>
        <w:pStyle w:val="Listeafsnit"/>
        <w:numPr>
          <w:ilvl w:val="0"/>
          <w:numId w:val="14"/>
        </w:numPr>
        <w:spacing w:line="276" w:lineRule="auto"/>
        <w:rPr>
          <w:rFonts w:asciiTheme="minorHAnsi" w:hAnsiTheme="minorHAnsi" w:cstheme="minorHAnsi"/>
          <w:sz w:val="24"/>
          <w:szCs w:val="24"/>
        </w:rPr>
      </w:pPr>
      <w:r w:rsidRPr="00BA4371">
        <w:rPr>
          <w:rFonts w:asciiTheme="minorHAnsi" w:hAnsiTheme="minorHAnsi" w:cstheme="minorHAnsi"/>
          <w:sz w:val="24"/>
          <w:szCs w:val="24"/>
        </w:rPr>
        <w:t xml:space="preserve">Aktiver værktøjet </w:t>
      </w:r>
      <w:r w:rsidR="00AA3EDE">
        <w:rPr>
          <w:rFonts w:asciiTheme="minorHAnsi" w:hAnsiTheme="minorHAnsi" w:cstheme="minorHAnsi"/>
          <w:b/>
          <w:sz w:val="24"/>
          <w:szCs w:val="24"/>
        </w:rPr>
        <w:t>O</w:t>
      </w:r>
      <w:r w:rsidR="006C75A9">
        <w:rPr>
          <w:rFonts w:asciiTheme="minorHAnsi" w:hAnsiTheme="minorHAnsi" w:cstheme="minorHAnsi"/>
          <w:b/>
          <w:sz w:val="24"/>
          <w:szCs w:val="24"/>
        </w:rPr>
        <w:t xml:space="preserve">pmål område </w:t>
      </w:r>
      <w:r w:rsidR="006C75A9">
        <w:rPr>
          <w:rFonts w:asciiTheme="minorHAnsi" w:hAnsiTheme="minorHAnsi" w:cstheme="minorHAnsi"/>
          <w:bCs/>
          <w:sz w:val="24"/>
          <w:szCs w:val="24"/>
        </w:rPr>
        <w:t xml:space="preserve">i </w:t>
      </w:r>
      <w:r w:rsidR="006C75A9">
        <w:rPr>
          <w:rFonts w:asciiTheme="minorHAnsi" w:hAnsiTheme="minorHAnsi" w:cstheme="minorHAnsi"/>
          <w:b/>
          <w:sz w:val="24"/>
          <w:szCs w:val="24"/>
        </w:rPr>
        <w:t>Måling</w:t>
      </w:r>
      <w:r w:rsidR="00AA3EDE">
        <w:rPr>
          <w:rFonts w:asciiTheme="minorHAnsi" w:hAnsiTheme="minorHAnsi" w:cstheme="minorHAnsi"/>
          <w:b/>
          <w:sz w:val="24"/>
          <w:szCs w:val="24"/>
        </w:rPr>
        <w:t>s</w:t>
      </w:r>
      <w:r w:rsidR="006C75A9">
        <w:rPr>
          <w:rFonts w:asciiTheme="minorHAnsi" w:hAnsiTheme="minorHAnsi" w:cstheme="minorHAnsi"/>
          <w:bCs/>
          <w:sz w:val="24"/>
          <w:szCs w:val="24"/>
        </w:rPr>
        <w:t xml:space="preserve">værktøjet </w:t>
      </w:r>
      <w:r w:rsidR="00AB53E6" w:rsidRPr="00BA4371">
        <w:rPr>
          <w:rFonts w:asciiTheme="minorHAnsi" w:hAnsiTheme="minorHAnsi" w:cstheme="minorHAnsi"/>
          <w:sz w:val="24"/>
          <w:szCs w:val="24"/>
        </w:rPr>
        <w:t>og</w:t>
      </w:r>
      <w:r w:rsidRPr="00BA4371">
        <w:rPr>
          <w:rFonts w:asciiTheme="minorHAnsi" w:hAnsiTheme="minorHAnsi" w:cstheme="minorHAnsi"/>
          <w:sz w:val="24"/>
          <w:szCs w:val="24"/>
        </w:rPr>
        <w:t xml:space="preserve"> m</w:t>
      </w:r>
      <w:r w:rsidR="00AB53E6" w:rsidRPr="00BA4371">
        <w:rPr>
          <w:rFonts w:asciiTheme="minorHAnsi" w:hAnsiTheme="minorHAnsi" w:cstheme="minorHAnsi"/>
          <w:sz w:val="24"/>
          <w:szCs w:val="24"/>
        </w:rPr>
        <w:t>ål nu hvor mange km</w:t>
      </w:r>
      <w:r w:rsidR="00AB53E6" w:rsidRPr="00496C78">
        <w:rPr>
          <w:rFonts w:asciiTheme="minorHAnsi" w:hAnsiTheme="minorHAnsi" w:cstheme="minorHAnsi"/>
          <w:sz w:val="24"/>
          <w:szCs w:val="24"/>
          <w:vertAlign w:val="superscript"/>
        </w:rPr>
        <w:t>2</w:t>
      </w:r>
      <w:r w:rsidR="00AB53E6" w:rsidRPr="00BA4371">
        <w:rPr>
          <w:rFonts w:asciiTheme="minorHAnsi" w:hAnsiTheme="minorHAnsi" w:cstheme="minorHAnsi"/>
          <w:sz w:val="24"/>
          <w:szCs w:val="24"/>
        </w:rPr>
        <w:t xml:space="preserve"> gletsjer</w:t>
      </w:r>
      <w:r w:rsidRPr="00BA4371">
        <w:rPr>
          <w:rFonts w:asciiTheme="minorHAnsi" w:hAnsiTheme="minorHAnsi" w:cstheme="minorHAnsi"/>
          <w:sz w:val="24"/>
          <w:szCs w:val="24"/>
        </w:rPr>
        <w:t xml:space="preserve"> er </w:t>
      </w:r>
      <w:r w:rsidR="00AD0030">
        <w:rPr>
          <w:rFonts w:asciiTheme="minorHAnsi" w:hAnsiTheme="minorHAnsi" w:cstheme="minorHAnsi"/>
          <w:sz w:val="24"/>
          <w:szCs w:val="24"/>
        </w:rPr>
        <w:t>forsvundet</w:t>
      </w:r>
      <w:r w:rsidRPr="00BA4371">
        <w:rPr>
          <w:rFonts w:asciiTheme="minorHAnsi" w:hAnsiTheme="minorHAnsi" w:cstheme="minorHAnsi"/>
          <w:sz w:val="24"/>
          <w:szCs w:val="24"/>
        </w:rPr>
        <w:t xml:space="preserve"> </w:t>
      </w:r>
      <w:r w:rsidR="00AD0030">
        <w:rPr>
          <w:rFonts w:asciiTheme="minorHAnsi" w:hAnsiTheme="minorHAnsi" w:cstheme="minorHAnsi"/>
          <w:sz w:val="24"/>
          <w:szCs w:val="24"/>
        </w:rPr>
        <w:t>i perioden</w:t>
      </w:r>
      <w:r w:rsidRPr="00BA4371">
        <w:rPr>
          <w:rFonts w:asciiTheme="minorHAnsi" w:hAnsiTheme="minorHAnsi" w:cstheme="minorHAnsi"/>
          <w:sz w:val="24"/>
          <w:szCs w:val="24"/>
        </w:rPr>
        <w:t xml:space="preserve"> 1</w:t>
      </w:r>
      <w:r w:rsidR="00BA4371" w:rsidRPr="00BA4371">
        <w:rPr>
          <w:rFonts w:asciiTheme="minorHAnsi" w:hAnsiTheme="minorHAnsi" w:cstheme="minorHAnsi"/>
          <w:sz w:val="24"/>
          <w:szCs w:val="24"/>
        </w:rPr>
        <w:t>9</w:t>
      </w:r>
      <w:r w:rsidRPr="00BA4371">
        <w:rPr>
          <w:rFonts w:asciiTheme="minorHAnsi" w:hAnsiTheme="minorHAnsi" w:cstheme="minorHAnsi"/>
          <w:sz w:val="24"/>
          <w:szCs w:val="24"/>
        </w:rPr>
        <w:t>84</w:t>
      </w:r>
      <w:r w:rsidR="00AD0030">
        <w:rPr>
          <w:rFonts w:asciiTheme="minorHAnsi" w:hAnsiTheme="minorHAnsi" w:cstheme="minorHAnsi"/>
          <w:sz w:val="24"/>
          <w:szCs w:val="24"/>
        </w:rPr>
        <w:t>/</w:t>
      </w:r>
      <w:r w:rsidRPr="00BA4371">
        <w:rPr>
          <w:rFonts w:asciiTheme="minorHAnsi" w:hAnsiTheme="minorHAnsi" w:cstheme="minorHAnsi"/>
          <w:sz w:val="24"/>
          <w:szCs w:val="24"/>
        </w:rPr>
        <w:t xml:space="preserve">85 </w:t>
      </w:r>
      <w:r w:rsidR="00AD0030">
        <w:rPr>
          <w:rFonts w:asciiTheme="minorHAnsi" w:hAnsiTheme="minorHAnsi" w:cstheme="minorHAnsi"/>
          <w:sz w:val="24"/>
          <w:szCs w:val="24"/>
        </w:rPr>
        <w:t>til</w:t>
      </w:r>
      <w:r w:rsidR="00AD0030" w:rsidRPr="00BA4371">
        <w:rPr>
          <w:rFonts w:asciiTheme="minorHAnsi" w:hAnsiTheme="minorHAnsi" w:cstheme="minorHAnsi"/>
          <w:sz w:val="24"/>
          <w:szCs w:val="24"/>
        </w:rPr>
        <w:t xml:space="preserve"> </w:t>
      </w:r>
      <w:r w:rsidRPr="00BA4371">
        <w:rPr>
          <w:rFonts w:asciiTheme="minorHAnsi" w:hAnsiTheme="minorHAnsi" w:cstheme="minorHAnsi"/>
          <w:sz w:val="24"/>
          <w:szCs w:val="24"/>
        </w:rPr>
        <w:t>2018</w:t>
      </w:r>
      <w:r w:rsidR="00AB53E6" w:rsidRPr="00BA4371">
        <w:rPr>
          <w:rFonts w:asciiTheme="minorHAnsi" w:hAnsiTheme="minorHAnsi" w:cstheme="minorHAnsi"/>
          <w:sz w:val="24"/>
          <w:szCs w:val="24"/>
        </w:rPr>
        <w:t>.</w:t>
      </w:r>
      <w:r w:rsidRPr="00BA4371">
        <w:rPr>
          <w:rFonts w:asciiTheme="minorHAnsi" w:hAnsiTheme="minorHAnsi" w:cstheme="minorHAnsi"/>
          <w:sz w:val="24"/>
          <w:szCs w:val="24"/>
        </w:rPr>
        <w:t xml:space="preserve"> </w:t>
      </w:r>
    </w:p>
    <w:p w14:paraId="008B6ADD" w14:textId="14CE1C8E" w:rsidR="00EC48CB" w:rsidRDefault="00F46986" w:rsidP="00AC71B2">
      <w:pPr>
        <w:spacing w:after="0" w:line="276" w:lineRule="auto"/>
        <w:rPr>
          <w:rFonts w:cstheme="minorHAnsi"/>
          <w:b/>
          <w:sz w:val="28"/>
          <w:szCs w:val="28"/>
        </w:rPr>
      </w:pPr>
      <w:r w:rsidRPr="00FD5AC3">
        <w:rPr>
          <w:rFonts w:cstheme="minorHAnsi"/>
          <w:b/>
          <w:sz w:val="28"/>
          <w:szCs w:val="28"/>
        </w:rPr>
        <w:t>Arbejdsspørgsmål – analysér kortet</w:t>
      </w:r>
    </w:p>
    <w:p w14:paraId="6AD2AFCC" w14:textId="77777777" w:rsidR="004A0FD3" w:rsidRPr="001B554B" w:rsidRDefault="00492B71" w:rsidP="001B554B">
      <w:pPr>
        <w:spacing w:line="276" w:lineRule="auto"/>
        <w:rPr>
          <w:rFonts w:cstheme="minorHAnsi"/>
          <w:sz w:val="24"/>
          <w:szCs w:val="24"/>
        </w:rPr>
      </w:pPr>
      <w:r w:rsidRPr="001B554B">
        <w:rPr>
          <w:rFonts w:cstheme="minorHAnsi"/>
          <w:sz w:val="24"/>
          <w:szCs w:val="24"/>
        </w:rPr>
        <w:t xml:space="preserve">Du skal </w:t>
      </w:r>
      <w:r w:rsidR="001B048B" w:rsidRPr="001B554B">
        <w:rPr>
          <w:rFonts w:cstheme="minorHAnsi"/>
          <w:sz w:val="24"/>
          <w:szCs w:val="24"/>
        </w:rPr>
        <w:t xml:space="preserve">nu beskrive de ændringer, som kan ses på kortet. Dernæst skal du vurdere betydningen af gletsjernes tilbagerykning lokalt og globalt. For at svare på spørgsmålene kan du orientere dig via følgende links: </w:t>
      </w:r>
    </w:p>
    <w:p w14:paraId="57E4DFF3" w14:textId="26B9298E" w:rsidR="004A0FD3" w:rsidRPr="001B554B" w:rsidRDefault="004A0FD3" w:rsidP="001B554B">
      <w:pPr>
        <w:pStyle w:val="Listeafsnit"/>
        <w:numPr>
          <w:ilvl w:val="0"/>
          <w:numId w:val="26"/>
        </w:numPr>
        <w:spacing w:line="276" w:lineRule="auto"/>
        <w:rPr>
          <w:rStyle w:val="Hyperlink"/>
          <w:rFonts w:asciiTheme="minorHAnsi" w:hAnsiTheme="minorHAnsi" w:cstheme="minorHAnsi"/>
          <w:color w:val="auto"/>
          <w:sz w:val="24"/>
          <w:szCs w:val="24"/>
          <w:u w:val="none"/>
        </w:rPr>
      </w:pPr>
      <w:bookmarkStart w:id="0" w:name="_Hlk212033286"/>
      <w:r w:rsidRPr="001B554B">
        <w:rPr>
          <w:rFonts w:asciiTheme="minorHAnsi" w:hAnsiTheme="minorHAnsi" w:cstheme="minorHAnsi"/>
          <w:sz w:val="24"/>
          <w:szCs w:val="24"/>
        </w:rPr>
        <w:t>Fra www.polarportal.dk:</w:t>
      </w:r>
      <w:r w:rsidRPr="001B554B">
        <w:rPr>
          <w:rStyle w:val="Hyperlink"/>
          <w:rFonts w:asciiTheme="minorHAnsi" w:hAnsiTheme="minorHAnsi" w:cstheme="minorHAnsi"/>
          <w:sz w:val="24"/>
          <w:szCs w:val="24"/>
        </w:rPr>
        <w:t xml:space="preserve"> </w:t>
      </w:r>
      <w:hyperlink r:id="rId26" w:history="1">
        <w:r w:rsidRPr="001B554B">
          <w:rPr>
            <w:rStyle w:val="Hyperlink"/>
            <w:rFonts w:asciiTheme="minorHAnsi" w:hAnsiTheme="minorHAnsi" w:cstheme="minorHAnsi"/>
            <w:sz w:val="24"/>
            <w:szCs w:val="24"/>
          </w:rPr>
          <w:t>www.bit.ly/grønlandisogklima</w:t>
        </w:r>
      </w:hyperlink>
    </w:p>
    <w:p w14:paraId="4003A217" w14:textId="25221490" w:rsidR="00492B71" w:rsidRPr="001B554B" w:rsidRDefault="004A0FD3" w:rsidP="001B554B">
      <w:pPr>
        <w:pStyle w:val="Listeafsnit"/>
        <w:numPr>
          <w:ilvl w:val="0"/>
          <w:numId w:val="26"/>
        </w:numPr>
        <w:spacing w:line="276" w:lineRule="auto"/>
        <w:rPr>
          <w:rStyle w:val="Hyperlink"/>
          <w:rFonts w:asciiTheme="minorHAnsi" w:hAnsiTheme="minorHAnsi" w:cstheme="minorHAnsi"/>
          <w:color w:val="auto"/>
          <w:sz w:val="24"/>
          <w:szCs w:val="24"/>
          <w:u w:val="none"/>
        </w:rPr>
      </w:pPr>
      <w:r w:rsidRPr="001B554B">
        <w:rPr>
          <w:rFonts w:asciiTheme="minorHAnsi" w:hAnsiTheme="minorHAnsi" w:cstheme="minorHAnsi"/>
          <w:sz w:val="24"/>
          <w:szCs w:val="24"/>
        </w:rPr>
        <w:t xml:space="preserve">Fra www.undervisningomarktis.w.uib.no: </w:t>
      </w:r>
      <w:hyperlink r:id="rId27" w:history="1">
        <w:r w:rsidR="00882257" w:rsidRPr="00FE6F3E">
          <w:rPr>
            <w:rStyle w:val="Hyperlink"/>
            <w:rFonts w:asciiTheme="minorHAnsi" w:hAnsiTheme="minorHAnsi" w:cstheme="minorHAnsi"/>
            <w:sz w:val="24"/>
            <w:szCs w:val="24"/>
          </w:rPr>
          <w:t>www.bit.ly/indlandsisenskrumper</w:t>
        </w:r>
      </w:hyperlink>
    </w:p>
    <w:bookmarkEnd w:id="0"/>
    <w:p w14:paraId="1DE8D3B1" w14:textId="14CFB810" w:rsidR="00492B71" w:rsidRPr="001B554B" w:rsidRDefault="00FF234D" w:rsidP="001B554B">
      <w:pPr>
        <w:pStyle w:val="Listeafsnit"/>
        <w:numPr>
          <w:ilvl w:val="0"/>
          <w:numId w:val="5"/>
        </w:numPr>
        <w:spacing w:line="276" w:lineRule="auto"/>
        <w:rPr>
          <w:rFonts w:asciiTheme="minorHAnsi" w:hAnsiTheme="minorHAnsi" w:cstheme="minorHAnsi"/>
          <w:sz w:val="24"/>
          <w:szCs w:val="24"/>
        </w:rPr>
      </w:pPr>
      <w:r w:rsidRPr="001B554B">
        <w:rPr>
          <w:rFonts w:asciiTheme="minorHAnsi" w:hAnsiTheme="minorHAnsi" w:cstheme="minorHAnsi"/>
          <w:sz w:val="24"/>
          <w:szCs w:val="24"/>
        </w:rPr>
        <w:t>A</w:t>
      </w:r>
      <w:r w:rsidR="001B048B" w:rsidRPr="001B554B">
        <w:rPr>
          <w:rFonts w:asciiTheme="minorHAnsi" w:hAnsiTheme="minorHAnsi" w:cstheme="minorHAnsi"/>
          <w:sz w:val="24"/>
          <w:szCs w:val="24"/>
        </w:rPr>
        <w:t>nalys</w:t>
      </w:r>
      <w:r w:rsidR="00B014D9" w:rsidRPr="001B554B">
        <w:rPr>
          <w:rFonts w:asciiTheme="minorHAnsi" w:hAnsiTheme="minorHAnsi" w:cstheme="minorHAnsi"/>
          <w:sz w:val="24"/>
          <w:szCs w:val="24"/>
        </w:rPr>
        <w:t>é</w:t>
      </w:r>
      <w:r w:rsidR="001B048B" w:rsidRPr="001B554B">
        <w:rPr>
          <w:rFonts w:asciiTheme="minorHAnsi" w:hAnsiTheme="minorHAnsi" w:cstheme="minorHAnsi"/>
          <w:sz w:val="24"/>
          <w:szCs w:val="24"/>
        </w:rPr>
        <w:t>r</w:t>
      </w:r>
      <w:r w:rsidR="00492B71" w:rsidRPr="001B554B">
        <w:rPr>
          <w:rFonts w:asciiTheme="minorHAnsi" w:hAnsiTheme="minorHAnsi" w:cstheme="minorHAnsi"/>
          <w:sz w:val="24"/>
          <w:szCs w:val="24"/>
        </w:rPr>
        <w:t xml:space="preserve"> gletsjerens afsmeltning mellem årstal ved at sammenligne billederne</w:t>
      </w:r>
      <w:r w:rsidR="009B7A8B">
        <w:rPr>
          <w:rFonts w:asciiTheme="minorHAnsi" w:hAnsiTheme="minorHAnsi" w:cstheme="minorHAnsi"/>
          <w:sz w:val="24"/>
          <w:szCs w:val="24"/>
        </w:rPr>
        <w:t>.</w:t>
      </w:r>
    </w:p>
    <w:p w14:paraId="1B114F12" w14:textId="7FD4FFAC" w:rsidR="00380137" w:rsidRPr="001B554B" w:rsidRDefault="00380137" w:rsidP="001B554B">
      <w:pPr>
        <w:pStyle w:val="Listeafsnit"/>
        <w:numPr>
          <w:ilvl w:val="0"/>
          <w:numId w:val="24"/>
        </w:numPr>
        <w:spacing w:line="276" w:lineRule="auto"/>
        <w:rPr>
          <w:rFonts w:asciiTheme="minorHAnsi" w:hAnsiTheme="minorHAnsi" w:cstheme="minorHAnsi"/>
          <w:sz w:val="24"/>
          <w:szCs w:val="24"/>
        </w:rPr>
      </w:pPr>
      <w:r w:rsidRPr="001B554B">
        <w:rPr>
          <w:rFonts w:asciiTheme="minorHAnsi" w:hAnsiTheme="minorHAnsi" w:cstheme="minorHAnsi"/>
          <w:sz w:val="24"/>
          <w:szCs w:val="24"/>
        </w:rPr>
        <w:t>Forklar hvorfor det er vigtigt at sammenligne flere satellitbilleder gennem en årrække</w:t>
      </w:r>
      <w:r w:rsidR="009B7A8B">
        <w:rPr>
          <w:rFonts w:asciiTheme="minorHAnsi" w:hAnsiTheme="minorHAnsi" w:cstheme="minorHAnsi"/>
          <w:sz w:val="24"/>
          <w:szCs w:val="24"/>
        </w:rPr>
        <w:t>.</w:t>
      </w:r>
    </w:p>
    <w:p w14:paraId="0BA06AA0" w14:textId="208E720E" w:rsidR="00492B71" w:rsidRPr="001B554B" w:rsidRDefault="001B048B" w:rsidP="001B554B">
      <w:pPr>
        <w:pStyle w:val="Listeafsnit"/>
        <w:numPr>
          <w:ilvl w:val="0"/>
          <w:numId w:val="5"/>
        </w:numPr>
        <w:spacing w:line="276" w:lineRule="auto"/>
        <w:rPr>
          <w:rFonts w:asciiTheme="minorHAnsi" w:hAnsiTheme="minorHAnsi" w:cstheme="minorHAnsi"/>
          <w:sz w:val="24"/>
          <w:szCs w:val="24"/>
        </w:rPr>
      </w:pPr>
      <w:r w:rsidRPr="001B554B">
        <w:rPr>
          <w:rFonts w:asciiTheme="minorHAnsi" w:hAnsiTheme="minorHAnsi" w:cstheme="minorHAnsi"/>
          <w:sz w:val="24"/>
          <w:szCs w:val="24"/>
        </w:rPr>
        <w:t>Beregn hvor mange m</w:t>
      </w:r>
      <w:r w:rsidRPr="001B554B">
        <w:rPr>
          <w:rFonts w:asciiTheme="minorHAnsi" w:hAnsiTheme="minorHAnsi" w:cstheme="minorHAnsi"/>
          <w:sz w:val="24"/>
          <w:szCs w:val="24"/>
          <w:vertAlign w:val="superscript"/>
        </w:rPr>
        <w:t>3</w:t>
      </w:r>
      <w:r w:rsidRPr="001B554B">
        <w:rPr>
          <w:rFonts w:asciiTheme="minorHAnsi" w:hAnsiTheme="minorHAnsi" w:cstheme="minorHAnsi"/>
          <w:sz w:val="24"/>
          <w:szCs w:val="24"/>
        </w:rPr>
        <w:t xml:space="preserve"> smeltevand der er forsvundet fra glet</w:t>
      </w:r>
      <w:r w:rsidR="00B014D9" w:rsidRPr="001B554B">
        <w:rPr>
          <w:rFonts w:asciiTheme="minorHAnsi" w:hAnsiTheme="minorHAnsi" w:cstheme="minorHAnsi"/>
          <w:sz w:val="24"/>
          <w:szCs w:val="24"/>
        </w:rPr>
        <w:t xml:space="preserve">sjeren i perioden </w:t>
      </w:r>
      <w:r w:rsidR="00D94059">
        <w:rPr>
          <w:rFonts w:asciiTheme="minorHAnsi" w:hAnsiTheme="minorHAnsi" w:cstheme="minorHAnsi"/>
          <w:sz w:val="24"/>
          <w:szCs w:val="24"/>
        </w:rPr>
        <w:t xml:space="preserve">fra </w:t>
      </w:r>
      <w:r w:rsidR="00B014D9" w:rsidRPr="001B554B">
        <w:rPr>
          <w:rFonts w:asciiTheme="minorHAnsi" w:hAnsiTheme="minorHAnsi" w:cstheme="minorHAnsi"/>
          <w:sz w:val="24"/>
          <w:szCs w:val="24"/>
        </w:rPr>
        <w:t>1984</w:t>
      </w:r>
      <w:r w:rsidR="006E5D8C" w:rsidRPr="001B554B">
        <w:rPr>
          <w:rFonts w:asciiTheme="minorHAnsi" w:hAnsiTheme="minorHAnsi" w:cstheme="minorHAnsi"/>
          <w:sz w:val="24"/>
          <w:szCs w:val="24"/>
        </w:rPr>
        <w:t>/85</w:t>
      </w:r>
      <w:r w:rsidR="00D94059">
        <w:rPr>
          <w:rFonts w:asciiTheme="minorHAnsi" w:hAnsiTheme="minorHAnsi" w:cstheme="minorHAnsi"/>
          <w:sz w:val="24"/>
          <w:szCs w:val="24"/>
        </w:rPr>
        <w:t xml:space="preserve"> til </w:t>
      </w:r>
      <w:r w:rsidR="00B014D9" w:rsidRPr="001B554B">
        <w:rPr>
          <w:rFonts w:asciiTheme="minorHAnsi" w:hAnsiTheme="minorHAnsi" w:cstheme="minorHAnsi"/>
          <w:sz w:val="24"/>
          <w:szCs w:val="24"/>
        </w:rPr>
        <w:t xml:space="preserve">2018. </w:t>
      </w:r>
      <w:r w:rsidR="00060F77">
        <w:rPr>
          <w:rFonts w:asciiTheme="minorHAnsi" w:hAnsiTheme="minorHAnsi" w:cstheme="minorHAnsi"/>
          <w:sz w:val="24"/>
          <w:szCs w:val="24"/>
        </w:rPr>
        <w:br/>
      </w:r>
      <w:r w:rsidR="00B014D9" w:rsidRPr="001B554B">
        <w:rPr>
          <w:rFonts w:asciiTheme="minorHAnsi" w:hAnsiTheme="minorHAnsi" w:cstheme="minorHAnsi"/>
          <w:sz w:val="24"/>
          <w:szCs w:val="24"/>
        </w:rPr>
        <w:t xml:space="preserve">Antag </w:t>
      </w:r>
      <w:r w:rsidRPr="001B554B">
        <w:rPr>
          <w:rFonts w:asciiTheme="minorHAnsi" w:hAnsiTheme="minorHAnsi" w:cstheme="minorHAnsi"/>
          <w:sz w:val="24"/>
          <w:szCs w:val="24"/>
        </w:rPr>
        <w:t>at gletsjeren har (haft) en gennemsnitstykkelse på 50m.</w:t>
      </w:r>
    </w:p>
    <w:p w14:paraId="6CFCA8BC" w14:textId="0806BD98" w:rsidR="00380137" w:rsidRPr="001B554B" w:rsidRDefault="00380137" w:rsidP="001B554B">
      <w:pPr>
        <w:pStyle w:val="Listeafsnit"/>
        <w:numPr>
          <w:ilvl w:val="0"/>
          <w:numId w:val="22"/>
        </w:numPr>
        <w:spacing w:line="276" w:lineRule="auto"/>
        <w:rPr>
          <w:rFonts w:asciiTheme="minorHAnsi" w:hAnsiTheme="minorHAnsi" w:cstheme="minorHAnsi"/>
          <w:sz w:val="24"/>
          <w:szCs w:val="24"/>
        </w:rPr>
      </w:pPr>
      <w:r w:rsidRPr="001B554B">
        <w:rPr>
          <w:rFonts w:asciiTheme="minorHAnsi" w:hAnsiTheme="minorHAnsi" w:cstheme="minorHAnsi"/>
          <w:sz w:val="24"/>
          <w:szCs w:val="24"/>
        </w:rPr>
        <w:t>Forklar sammenhænge mellem gletsjerafsmeltning og det globale havniveau</w:t>
      </w:r>
      <w:r w:rsidR="009B7A8B">
        <w:rPr>
          <w:rFonts w:asciiTheme="minorHAnsi" w:hAnsiTheme="minorHAnsi" w:cstheme="minorHAnsi"/>
          <w:sz w:val="24"/>
          <w:szCs w:val="24"/>
        </w:rPr>
        <w:t>.</w:t>
      </w:r>
      <w:r w:rsidRPr="001B554B">
        <w:rPr>
          <w:rFonts w:asciiTheme="minorHAnsi" w:hAnsiTheme="minorHAnsi" w:cstheme="minorHAnsi"/>
          <w:sz w:val="24"/>
          <w:szCs w:val="24"/>
        </w:rPr>
        <w:t xml:space="preserve"> </w:t>
      </w:r>
    </w:p>
    <w:p w14:paraId="080DEE6B" w14:textId="05A436A8" w:rsidR="00492B71" w:rsidRPr="001B554B" w:rsidRDefault="00A76C92" w:rsidP="001B554B">
      <w:pPr>
        <w:pStyle w:val="Listeafsnit"/>
        <w:numPr>
          <w:ilvl w:val="0"/>
          <w:numId w:val="22"/>
        </w:numPr>
        <w:spacing w:line="276" w:lineRule="auto"/>
        <w:rPr>
          <w:rFonts w:asciiTheme="minorHAnsi" w:hAnsiTheme="minorHAnsi" w:cstheme="minorHAnsi"/>
          <w:sz w:val="24"/>
          <w:szCs w:val="24"/>
        </w:rPr>
      </w:pPr>
      <w:r w:rsidRPr="001B554B">
        <w:rPr>
          <w:rFonts w:asciiTheme="minorHAnsi" w:hAnsiTheme="minorHAnsi" w:cstheme="minorHAnsi"/>
          <w:sz w:val="24"/>
          <w:szCs w:val="24"/>
        </w:rPr>
        <w:t xml:space="preserve">Forklar sammenhænge mellem gletsjerafsmeltning og </w:t>
      </w:r>
      <w:r w:rsidR="00492B71" w:rsidRPr="001B554B">
        <w:rPr>
          <w:rFonts w:asciiTheme="minorHAnsi" w:hAnsiTheme="minorHAnsi" w:cstheme="minorHAnsi"/>
          <w:sz w:val="24"/>
          <w:szCs w:val="24"/>
        </w:rPr>
        <w:t xml:space="preserve">Grønlands </w:t>
      </w:r>
      <w:r w:rsidRPr="001B554B">
        <w:rPr>
          <w:rFonts w:asciiTheme="minorHAnsi" w:hAnsiTheme="minorHAnsi" w:cstheme="minorHAnsi"/>
          <w:sz w:val="24"/>
          <w:szCs w:val="24"/>
        </w:rPr>
        <w:t>indlandsis samlede masse</w:t>
      </w:r>
      <w:r w:rsidR="009B7A8B">
        <w:rPr>
          <w:rFonts w:asciiTheme="minorHAnsi" w:hAnsiTheme="minorHAnsi" w:cstheme="minorHAnsi"/>
          <w:sz w:val="24"/>
          <w:szCs w:val="24"/>
        </w:rPr>
        <w:t>.</w:t>
      </w:r>
    </w:p>
    <w:p w14:paraId="15BEFA65" w14:textId="07D1749F" w:rsidR="00380137" w:rsidRPr="001B554B" w:rsidRDefault="00380137" w:rsidP="001B554B">
      <w:pPr>
        <w:pStyle w:val="Listeafsnit"/>
        <w:numPr>
          <w:ilvl w:val="0"/>
          <w:numId w:val="22"/>
        </w:numPr>
        <w:spacing w:line="276" w:lineRule="auto"/>
        <w:rPr>
          <w:rFonts w:asciiTheme="minorHAnsi" w:hAnsiTheme="minorHAnsi" w:cstheme="minorHAnsi"/>
          <w:sz w:val="24"/>
          <w:szCs w:val="24"/>
        </w:rPr>
      </w:pPr>
      <w:r w:rsidRPr="001B554B">
        <w:rPr>
          <w:rFonts w:asciiTheme="minorHAnsi" w:hAnsiTheme="minorHAnsi" w:cstheme="minorHAnsi"/>
          <w:sz w:val="24"/>
          <w:szCs w:val="24"/>
        </w:rPr>
        <w:t xml:space="preserve">Forklar årsager til at Grønlands gletsjere </w:t>
      </w:r>
      <w:r w:rsidR="0074437B">
        <w:rPr>
          <w:rFonts w:asciiTheme="minorHAnsi" w:hAnsiTheme="minorHAnsi" w:cstheme="minorHAnsi"/>
          <w:sz w:val="24"/>
          <w:szCs w:val="24"/>
        </w:rPr>
        <w:t>rykker tilbage</w:t>
      </w:r>
      <w:r w:rsidR="009B7A8B">
        <w:rPr>
          <w:rFonts w:asciiTheme="minorHAnsi" w:hAnsiTheme="minorHAnsi" w:cstheme="minorHAnsi"/>
          <w:sz w:val="24"/>
          <w:szCs w:val="24"/>
        </w:rPr>
        <w:t>.</w:t>
      </w:r>
    </w:p>
    <w:p w14:paraId="5BBCE8BB" w14:textId="7201C9AB" w:rsidR="00E262CA" w:rsidRPr="001B554B" w:rsidRDefault="00A76C92" w:rsidP="001B554B">
      <w:pPr>
        <w:pStyle w:val="Listeafsnit"/>
        <w:numPr>
          <w:ilvl w:val="0"/>
          <w:numId w:val="22"/>
        </w:numPr>
        <w:spacing w:line="276" w:lineRule="auto"/>
        <w:rPr>
          <w:rFonts w:asciiTheme="minorHAnsi" w:hAnsiTheme="minorHAnsi" w:cstheme="minorHAnsi"/>
          <w:sz w:val="24"/>
          <w:szCs w:val="24"/>
        </w:rPr>
      </w:pPr>
      <w:r w:rsidRPr="001B554B">
        <w:rPr>
          <w:rFonts w:asciiTheme="minorHAnsi" w:hAnsiTheme="minorHAnsi" w:cstheme="minorHAnsi"/>
          <w:sz w:val="24"/>
          <w:szCs w:val="24"/>
        </w:rPr>
        <w:t>Vurder hvordan de</w:t>
      </w:r>
      <w:r w:rsidR="00380137" w:rsidRPr="001B554B">
        <w:rPr>
          <w:rFonts w:asciiTheme="minorHAnsi" w:hAnsiTheme="minorHAnsi" w:cstheme="minorHAnsi"/>
          <w:sz w:val="24"/>
          <w:szCs w:val="24"/>
        </w:rPr>
        <w:t xml:space="preserve"> Grønlandske gletsjere</w:t>
      </w:r>
      <w:r w:rsidR="00E262CA" w:rsidRPr="001B554B">
        <w:rPr>
          <w:rFonts w:asciiTheme="minorHAnsi" w:hAnsiTheme="minorHAnsi" w:cstheme="minorHAnsi"/>
          <w:sz w:val="24"/>
          <w:szCs w:val="24"/>
        </w:rPr>
        <w:t xml:space="preserve"> </w:t>
      </w:r>
      <w:r w:rsidR="00380137" w:rsidRPr="001B554B">
        <w:rPr>
          <w:rFonts w:asciiTheme="minorHAnsi" w:hAnsiTheme="minorHAnsi" w:cstheme="minorHAnsi"/>
          <w:sz w:val="24"/>
          <w:szCs w:val="24"/>
        </w:rPr>
        <w:t xml:space="preserve">og indlandsisen vil se ud om </w:t>
      </w:r>
      <w:r w:rsidR="009B7A8B">
        <w:rPr>
          <w:rFonts w:asciiTheme="minorHAnsi" w:hAnsiTheme="minorHAnsi" w:cstheme="minorHAnsi"/>
          <w:sz w:val="24"/>
          <w:szCs w:val="24"/>
        </w:rPr>
        <w:t xml:space="preserve">hhv. 10 år, </w:t>
      </w:r>
      <w:r w:rsidR="00380137" w:rsidRPr="001B554B">
        <w:rPr>
          <w:rFonts w:asciiTheme="minorHAnsi" w:hAnsiTheme="minorHAnsi" w:cstheme="minorHAnsi"/>
          <w:sz w:val="24"/>
          <w:szCs w:val="24"/>
        </w:rPr>
        <w:t>100 år</w:t>
      </w:r>
      <w:r w:rsidR="009B7A8B">
        <w:rPr>
          <w:rFonts w:asciiTheme="minorHAnsi" w:hAnsiTheme="minorHAnsi" w:cstheme="minorHAnsi"/>
          <w:sz w:val="24"/>
          <w:szCs w:val="24"/>
        </w:rPr>
        <w:t>, 1000 år.</w:t>
      </w:r>
      <w:r w:rsidR="00AC71B2">
        <w:rPr>
          <w:rFonts w:asciiTheme="minorHAnsi" w:hAnsiTheme="minorHAnsi" w:cstheme="minorHAnsi"/>
          <w:sz w:val="24"/>
          <w:szCs w:val="24"/>
        </w:rPr>
        <w:br/>
      </w:r>
    </w:p>
    <w:p w14:paraId="17A4500D" w14:textId="77777777" w:rsidR="00832F0F" w:rsidRDefault="00832F0F" w:rsidP="00832F0F">
      <w:pPr>
        <w:spacing w:after="0" w:line="276" w:lineRule="auto"/>
        <w:rPr>
          <w:rFonts w:cstheme="minorHAnsi"/>
          <w:b/>
          <w:sz w:val="28"/>
          <w:szCs w:val="28"/>
        </w:rPr>
      </w:pPr>
      <w:bookmarkStart w:id="1" w:name="_Hlk119059045"/>
      <w:r>
        <w:rPr>
          <w:rFonts w:cstheme="minorHAnsi"/>
          <w:b/>
          <w:sz w:val="28"/>
          <w:szCs w:val="28"/>
        </w:rPr>
        <w:t>Lav en præsentation af dit arbejde med A eller B (Valgfrit):</w:t>
      </w:r>
    </w:p>
    <w:p w14:paraId="159FBCDF" w14:textId="77777777" w:rsidR="00832F0F" w:rsidRPr="00C84573" w:rsidRDefault="00832F0F" w:rsidP="00832F0F">
      <w:pPr>
        <w:pStyle w:val="Listeafsnit"/>
        <w:numPr>
          <w:ilvl w:val="0"/>
          <w:numId w:val="27"/>
        </w:numPr>
        <w:spacing w:line="276" w:lineRule="auto"/>
        <w:rPr>
          <w:rFonts w:asciiTheme="minorHAnsi" w:hAnsiTheme="minorHAnsi" w:cstheme="minorHAnsi"/>
          <w:sz w:val="24"/>
          <w:szCs w:val="24"/>
        </w:rPr>
      </w:pPr>
      <w:r>
        <w:rPr>
          <w:rFonts w:asciiTheme="minorHAnsi" w:hAnsiTheme="minorHAnsi" w:cstheme="minorHAnsi"/>
          <w:bCs/>
          <w:noProof/>
          <w:sz w:val="24"/>
          <w:szCs w:val="24"/>
        </w:rPr>
        <w:t>Opret</w:t>
      </w:r>
      <w:r>
        <w:rPr>
          <w:rFonts w:asciiTheme="minorHAnsi" w:hAnsiTheme="minorHAnsi" w:cstheme="minorHAnsi"/>
          <w:sz w:val="24"/>
          <w:szCs w:val="24"/>
        </w:rPr>
        <w:t xml:space="preserve"> </w:t>
      </w:r>
      <w:proofErr w:type="spellStart"/>
      <w:r>
        <w:rPr>
          <w:rFonts w:asciiTheme="minorHAnsi" w:hAnsiTheme="minorHAnsi" w:cstheme="minorHAnsi"/>
          <w:b/>
          <w:bCs/>
          <w:sz w:val="24"/>
          <w:szCs w:val="24"/>
        </w:rPr>
        <w:t>Instant</w:t>
      </w:r>
      <w:proofErr w:type="spellEnd"/>
      <w:r>
        <w:rPr>
          <w:rFonts w:asciiTheme="minorHAnsi" w:hAnsiTheme="minorHAnsi" w:cstheme="minorHAnsi"/>
          <w:b/>
          <w:bCs/>
          <w:sz w:val="24"/>
          <w:szCs w:val="24"/>
        </w:rPr>
        <w:t xml:space="preserve"> App </w:t>
      </w:r>
      <w:r w:rsidRPr="006A7956">
        <w:rPr>
          <w:rFonts w:cstheme="minorHAnsi"/>
          <w:b/>
          <w:bCs/>
          <w:noProof/>
          <w:sz w:val="24"/>
          <w:szCs w:val="24"/>
        </w:rPr>
        <w:drawing>
          <wp:inline distT="0" distB="0" distL="0" distR="0" wp14:anchorId="7F46122F" wp14:editId="3E3484A5">
            <wp:extent cx="866896" cy="161948"/>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66896" cy="161948"/>
                    </a:xfrm>
                    <a:prstGeom prst="rect">
                      <a:avLst/>
                    </a:prstGeom>
                  </pic:spPr>
                </pic:pic>
              </a:graphicData>
            </a:graphic>
          </wp:inline>
        </w:drawing>
      </w:r>
      <w:r w:rsidRPr="00C84573">
        <w:rPr>
          <w:rFonts w:asciiTheme="minorHAnsi" w:hAnsiTheme="minorHAnsi" w:cstheme="minorHAnsi"/>
          <w:sz w:val="24"/>
          <w:szCs w:val="24"/>
        </w:rPr>
        <w:t xml:space="preserve">og lav et dias af dine webkort. </w:t>
      </w:r>
      <w:r w:rsidRPr="00D62627">
        <w:rPr>
          <w:rFonts w:asciiTheme="minorHAnsi" w:hAnsiTheme="minorHAnsi" w:cstheme="minorHAnsi"/>
          <w:color w:val="FF0000"/>
          <w:sz w:val="24"/>
          <w:szCs w:val="24"/>
        </w:rPr>
        <w:t xml:space="preserve">Se </w:t>
      </w:r>
      <w:r w:rsidRPr="00C84573">
        <w:rPr>
          <w:rFonts w:asciiTheme="minorHAnsi" w:hAnsiTheme="minorHAnsi" w:cstheme="minorHAnsi"/>
          <w:color w:val="FF0000"/>
          <w:sz w:val="24"/>
          <w:szCs w:val="24"/>
        </w:rPr>
        <w:t>YouTube:</w:t>
      </w:r>
      <w:r>
        <w:rPr>
          <w:rFonts w:asciiTheme="minorHAnsi" w:hAnsiTheme="minorHAnsi" w:cstheme="minorHAnsi"/>
          <w:color w:val="FF0000"/>
          <w:sz w:val="24"/>
          <w:szCs w:val="24"/>
        </w:rPr>
        <w:t xml:space="preserve"> </w:t>
      </w:r>
      <w:hyperlink r:id="rId29" w:history="1">
        <w:r w:rsidRPr="00DE4670">
          <w:rPr>
            <w:rStyle w:val="Hyperlink"/>
            <w:rFonts w:asciiTheme="minorHAnsi" w:hAnsiTheme="minorHAnsi" w:cstheme="minorHAnsi"/>
            <w:b/>
            <w:color w:val="FF0000"/>
            <w:sz w:val="24"/>
            <w:szCs w:val="24"/>
          </w:rPr>
          <w:t>bit.ly/</w:t>
        </w:r>
        <w:proofErr w:type="spellStart"/>
        <w:r w:rsidRPr="00DE4670">
          <w:rPr>
            <w:rStyle w:val="Hyperlink"/>
            <w:rFonts w:asciiTheme="minorHAnsi" w:hAnsiTheme="minorHAnsi" w:cstheme="minorHAnsi"/>
            <w:b/>
            <w:color w:val="FF0000"/>
            <w:sz w:val="24"/>
            <w:szCs w:val="24"/>
          </w:rPr>
          <w:t>A</w:t>
        </w:r>
        <w:r w:rsidRPr="00DE4670">
          <w:rPr>
            <w:rStyle w:val="Hyperlink"/>
            <w:rFonts w:asciiTheme="minorHAnsi" w:hAnsiTheme="minorHAnsi" w:cstheme="minorHAnsi"/>
            <w:b/>
            <w:color w:val="FF0000"/>
            <w:sz w:val="24"/>
            <w:szCs w:val="24"/>
          </w:rPr>
          <w:t>r</w:t>
        </w:r>
        <w:r w:rsidRPr="00DE4670">
          <w:rPr>
            <w:rStyle w:val="Hyperlink"/>
            <w:rFonts w:asciiTheme="minorHAnsi" w:hAnsiTheme="minorHAnsi" w:cstheme="minorHAnsi"/>
            <w:b/>
            <w:color w:val="FF0000"/>
            <w:sz w:val="24"/>
            <w:szCs w:val="24"/>
          </w:rPr>
          <w:t>cGISInstantApps</w:t>
        </w:r>
        <w:proofErr w:type="spellEnd"/>
      </w:hyperlink>
    </w:p>
    <w:p w14:paraId="2C1D68B1" w14:textId="77777777" w:rsidR="00832F0F" w:rsidRPr="00832F0F" w:rsidRDefault="00832F0F" w:rsidP="00832F0F">
      <w:pPr>
        <w:pStyle w:val="Listeafsnit"/>
        <w:numPr>
          <w:ilvl w:val="0"/>
          <w:numId w:val="27"/>
        </w:numPr>
        <w:spacing w:line="276" w:lineRule="auto"/>
        <w:rPr>
          <w:rStyle w:val="Hyperlink"/>
          <w:rFonts w:asciiTheme="minorHAnsi" w:hAnsiTheme="minorHAnsi" w:cstheme="minorHAnsi"/>
          <w:sz w:val="24"/>
          <w:szCs w:val="24"/>
          <w:u w:val="none"/>
        </w:rPr>
      </w:pPr>
      <w:r w:rsidRPr="00832F0F">
        <w:rPr>
          <w:rStyle w:val="Hyperlink"/>
          <w:rFonts w:asciiTheme="minorHAnsi" w:hAnsiTheme="minorHAnsi" w:cstheme="minorHAnsi"/>
          <w:bCs/>
          <w:color w:val="000000" w:themeColor="text1"/>
          <w:sz w:val="24"/>
          <w:szCs w:val="24"/>
          <w:u w:val="none"/>
        </w:rPr>
        <w:t>Klik her:</w:t>
      </w:r>
      <w:r w:rsidRPr="00832F0F">
        <w:rPr>
          <w:rStyle w:val="Hyperlink"/>
          <w:rFonts w:asciiTheme="minorHAnsi" w:hAnsiTheme="minorHAnsi" w:cstheme="minorHAnsi"/>
          <w:b/>
          <w:color w:val="000000" w:themeColor="text1"/>
          <w:sz w:val="24"/>
          <w:szCs w:val="24"/>
          <w:u w:val="none"/>
        </w:rPr>
        <w:t xml:space="preserve"> </w:t>
      </w:r>
      <w:hyperlink r:id="rId30" w:history="1">
        <w:proofErr w:type="spellStart"/>
        <w:r w:rsidRPr="00832F0F">
          <w:rPr>
            <w:rStyle w:val="Hyperlink"/>
            <w:rFonts w:asciiTheme="minorHAnsi" w:hAnsiTheme="minorHAnsi" w:cstheme="minorHAnsi"/>
            <w:b/>
            <w:color w:val="auto"/>
            <w:sz w:val="24"/>
            <w:szCs w:val="24"/>
            <w:u w:val="none"/>
          </w:rPr>
          <w:t>StoryMaps</w:t>
        </w:r>
        <w:proofErr w:type="spellEnd"/>
      </w:hyperlink>
      <w:r w:rsidRPr="00832F0F">
        <w:rPr>
          <w:rStyle w:val="Hyperlink"/>
          <w:rFonts w:asciiTheme="minorHAnsi" w:hAnsiTheme="minorHAnsi" w:cstheme="minorHAnsi"/>
          <w:sz w:val="24"/>
          <w:szCs w:val="24"/>
          <w:u w:val="none"/>
        </w:rPr>
        <w:t xml:space="preserve"> </w:t>
      </w:r>
      <w:r w:rsidRPr="00832F0F">
        <w:rPr>
          <w:rStyle w:val="Hyperlink"/>
          <w:rFonts w:cstheme="minorHAnsi"/>
          <w:noProof/>
          <w:color w:val="000000" w:themeColor="text1"/>
          <w:sz w:val="24"/>
          <w:szCs w:val="24"/>
          <w:u w:val="none"/>
        </w:rPr>
        <w:drawing>
          <wp:inline distT="0" distB="0" distL="0" distR="0" wp14:anchorId="7FD1733F" wp14:editId="213F38C4">
            <wp:extent cx="1124107" cy="2286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24107" cy="228632"/>
                    </a:xfrm>
                    <a:prstGeom prst="rect">
                      <a:avLst/>
                    </a:prstGeom>
                  </pic:spPr>
                </pic:pic>
              </a:graphicData>
            </a:graphic>
          </wp:inline>
        </w:drawing>
      </w:r>
      <w:r w:rsidRPr="00832F0F">
        <w:rPr>
          <w:rStyle w:val="Hyperlink"/>
          <w:rFonts w:asciiTheme="minorHAnsi" w:hAnsiTheme="minorHAnsi" w:cstheme="minorHAnsi"/>
          <w:sz w:val="24"/>
          <w:szCs w:val="24"/>
          <w:u w:val="none"/>
        </w:rPr>
        <w:t xml:space="preserve"> </w:t>
      </w:r>
      <w:r w:rsidRPr="00832F0F">
        <w:rPr>
          <w:rStyle w:val="Hyperlink"/>
          <w:rFonts w:asciiTheme="minorHAnsi" w:hAnsiTheme="minorHAnsi" w:cstheme="minorHAnsi"/>
          <w:color w:val="000000" w:themeColor="text1"/>
          <w:sz w:val="24"/>
          <w:szCs w:val="24"/>
          <w:u w:val="none"/>
        </w:rPr>
        <w:t>kombinerer din viden med webkort, tekst, fotos og film til at fortælle betydningsfulde historier</w:t>
      </w:r>
      <w:r w:rsidRPr="00832F0F">
        <w:rPr>
          <w:rFonts w:asciiTheme="minorHAnsi" w:hAnsiTheme="minorHAnsi" w:cstheme="minorHAnsi"/>
          <w:sz w:val="24"/>
          <w:szCs w:val="24"/>
        </w:rPr>
        <w:t>.</w:t>
      </w:r>
      <w:r w:rsidRPr="00832F0F">
        <w:rPr>
          <w:rStyle w:val="Hyperlink"/>
          <w:rFonts w:asciiTheme="minorHAnsi" w:hAnsiTheme="minorHAnsi" w:cstheme="minorHAnsi"/>
          <w:sz w:val="24"/>
          <w:szCs w:val="24"/>
          <w:u w:val="none"/>
        </w:rPr>
        <w:t xml:space="preserve"> </w:t>
      </w:r>
      <w:r w:rsidRPr="00832F0F">
        <w:rPr>
          <w:rStyle w:val="Hyperlink"/>
          <w:rFonts w:asciiTheme="minorHAnsi" w:hAnsiTheme="minorHAnsi" w:cstheme="minorHAnsi"/>
          <w:color w:val="FF0000"/>
          <w:sz w:val="24"/>
          <w:szCs w:val="24"/>
          <w:u w:val="none"/>
        </w:rPr>
        <w:t xml:space="preserve">Se YouTube: </w:t>
      </w:r>
      <w:hyperlink r:id="rId32" w:history="1">
        <w:r w:rsidRPr="00832F0F">
          <w:rPr>
            <w:rStyle w:val="Hyperlink"/>
            <w:rFonts w:asciiTheme="minorHAnsi" w:hAnsiTheme="minorHAnsi" w:cstheme="minorHAnsi"/>
            <w:b/>
            <w:color w:val="FF0000"/>
            <w:sz w:val="24"/>
            <w:szCs w:val="24"/>
          </w:rPr>
          <w:t>bit.ly/</w:t>
        </w:r>
        <w:proofErr w:type="spellStart"/>
        <w:r w:rsidRPr="00832F0F">
          <w:rPr>
            <w:rStyle w:val="Hyperlink"/>
            <w:rFonts w:asciiTheme="minorHAnsi" w:hAnsiTheme="minorHAnsi" w:cstheme="minorHAnsi"/>
            <w:b/>
            <w:color w:val="FF0000"/>
            <w:sz w:val="24"/>
            <w:szCs w:val="24"/>
          </w:rPr>
          <w:t>StoryMapVejledning</w:t>
        </w:r>
        <w:proofErr w:type="spellEnd"/>
      </w:hyperlink>
      <w:bookmarkEnd w:id="1"/>
    </w:p>
    <w:p w14:paraId="76ECF006" w14:textId="44053A8F" w:rsidR="006E5D8C" w:rsidRPr="00282353" w:rsidRDefault="006E5D8C" w:rsidP="00832F0F">
      <w:pPr>
        <w:spacing w:after="0" w:line="276" w:lineRule="auto"/>
        <w:rPr>
          <w:rStyle w:val="Hyperlink"/>
          <w:rFonts w:cstheme="minorHAnsi"/>
          <w:color w:val="auto"/>
          <w:sz w:val="24"/>
          <w:szCs w:val="24"/>
          <w:u w:val="none"/>
        </w:rPr>
      </w:pPr>
    </w:p>
    <w:sectPr w:rsidR="006E5D8C" w:rsidRPr="00282353" w:rsidSect="005D26BE">
      <w:footerReference w:type="default" r:id="rId33"/>
      <w:footerReference w:type="first" r:id="rId34"/>
      <w:pgSz w:w="11906" w:h="16838" w:code="9"/>
      <w:pgMar w:top="567" w:right="567" w:bottom="567" w:left="56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F1801" w14:textId="77777777" w:rsidR="00D163DF" w:rsidRDefault="00D163DF" w:rsidP="00947008">
      <w:pPr>
        <w:spacing w:after="0" w:line="240" w:lineRule="auto"/>
      </w:pPr>
      <w:r>
        <w:separator/>
      </w:r>
    </w:p>
  </w:endnote>
  <w:endnote w:type="continuationSeparator" w:id="0">
    <w:p w14:paraId="2B34F22A" w14:textId="77777777" w:rsidR="00D163DF" w:rsidRDefault="00D163DF" w:rsidP="00947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Latin">
    <w:altName w:val="Calibri"/>
    <w:charset w:val="00"/>
    <w:family w:val="swiss"/>
    <w:pitch w:val="variable"/>
    <w:sig w:usb0="00000001" w:usb1="5000204A"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B6AF5" w14:textId="3C407B14" w:rsidR="00B207B1" w:rsidRDefault="00B207B1">
    <w:pPr>
      <w:pStyle w:val="Sidefod"/>
    </w:pPr>
  </w:p>
  <w:p w14:paraId="008B6AF6" w14:textId="77777777" w:rsidR="001F354C" w:rsidRDefault="001F354C" w:rsidP="001F354C">
    <w:pPr>
      <w:pStyle w:val="Sidefod"/>
      <w:tabs>
        <w:tab w:val="clear" w:pos="9638"/>
        <w:tab w:val="left" w:pos="9640"/>
      </w:tabs>
      <w:rPr>
        <w:rFonts w:ascii="LatoLatin" w:hAnsi="LatoLatin"/>
        <w:color w:val="000000" w:themeColor="text1"/>
        <w:sz w:val="16"/>
        <w:szCs w:val="16"/>
      </w:rPr>
    </w:pPr>
    <w:r>
      <w:rPr>
        <w:rFonts w:ascii="LatoLatin" w:hAnsi="LatoLatin"/>
        <w:color w:val="000000" w:themeColor="text1"/>
        <w:sz w:val="16"/>
        <w:szCs w:val="16"/>
      </w:rPr>
      <w:tab/>
    </w:r>
  </w:p>
  <w:p w14:paraId="008B6AF7" w14:textId="77777777" w:rsidR="001F354C" w:rsidRDefault="001F354C" w:rsidP="00C43236">
    <w:pPr>
      <w:pStyle w:val="Sidefod"/>
      <w:jc w:val="center"/>
      <w:rPr>
        <w:rFonts w:ascii="LatoLatin" w:hAnsi="LatoLatin"/>
        <w:color w:val="000000" w:themeColor="text1"/>
        <w:sz w:val="16"/>
        <w:szCs w:val="16"/>
      </w:rPr>
    </w:pPr>
  </w:p>
  <w:p w14:paraId="008B6AF8" w14:textId="77777777" w:rsidR="001F354C" w:rsidRDefault="001F354C" w:rsidP="00C43236">
    <w:pPr>
      <w:pStyle w:val="Sidefod"/>
      <w:jc w:val="center"/>
      <w:rPr>
        <w:rFonts w:ascii="LatoLatin" w:hAnsi="LatoLatin"/>
        <w:color w:val="000000" w:themeColor="text1"/>
        <w:sz w:val="16"/>
        <w:szCs w:val="16"/>
      </w:rPr>
    </w:pPr>
  </w:p>
  <w:p w14:paraId="008B6AF9" w14:textId="77777777" w:rsidR="001F354C" w:rsidRDefault="001F354C" w:rsidP="00C43236">
    <w:pPr>
      <w:pStyle w:val="Sidefod"/>
      <w:jc w:val="center"/>
      <w:rPr>
        <w:rFonts w:ascii="LatoLatin" w:hAnsi="LatoLatin"/>
        <w:color w:val="000000" w:themeColor="text1"/>
        <w:sz w:val="16"/>
        <w:szCs w:val="16"/>
      </w:rPr>
    </w:pPr>
  </w:p>
  <w:p w14:paraId="008B6AFA" w14:textId="3379398B" w:rsidR="001F354C" w:rsidRDefault="00BA4371" w:rsidP="00C43236">
    <w:pPr>
      <w:pStyle w:val="Sidefod"/>
      <w:jc w:val="center"/>
      <w:rPr>
        <w:rFonts w:ascii="LatoLatin" w:hAnsi="LatoLatin"/>
        <w:color w:val="000000" w:themeColor="text1"/>
        <w:sz w:val="16"/>
        <w:szCs w:val="16"/>
      </w:rPr>
    </w:pPr>
    <w:r>
      <w:rPr>
        <w:noProof/>
        <w:lang w:eastAsia="da-DK"/>
      </w:rPr>
      <w:drawing>
        <wp:inline distT="0" distB="0" distL="0" distR="0" wp14:anchorId="4CA15B05" wp14:editId="652D9A44">
          <wp:extent cx="6516739" cy="651428"/>
          <wp:effectExtent l="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inkstockPhotos-footer [Converted].png"/>
                  <pic:cNvPicPr/>
                </pic:nvPicPr>
                <pic:blipFill>
                  <a:blip r:embed="rId1">
                    <a:extLst>
                      <a:ext uri="{28A0092B-C50C-407E-A947-70E740481C1C}">
                        <a14:useLocalDpi xmlns:a14="http://schemas.microsoft.com/office/drawing/2010/main" val="0"/>
                      </a:ext>
                    </a:extLst>
                  </a:blip>
                  <a:stretch>
                    <a:fillRect/>
                  </a:stretch>
                </pic:blipFill>
                <pic:spPr>
                  <a:xfrm>
                    <a:off x="0" y="0"/>
                    <a:ext cx="6516739" cy="651428"/>
                  </a:xfrm>
                  <a:prstGeom prst="rect">
                    <a:avLst/>
                  </a:prstGeom>
                </pic:spPr>
              </pic:pic>
            </a:graphicData>
          </a:graphic>
        </wp:inline>
      </w:drawing>
    </w:r>
  </w:p>
  <w:p w14:paraId="008B6AFB" w14:textId="77777777" w:rsidR="001F354C" w:rsidRPr="00945F6F" w:rsidRDefault="001F354C" w:rsidP="00C43236">
    <w:pPr>
      <w:pStyle w:val="Sidefod"/>
      <w:jc w:val="center"/>
      <w:rPr>
        <w:rFonts w:ascii="LatoLatin" w:hAnsi="LatoLatin"/>
        <w:color w:val="000000" w:themeColor="text1"/>
        <w:sz w:val="16"/>
        <w:szCs w:val="16"/>
      </w:rPr>
    </w:pPr>
  </w:p>
  <w:p w14:paraId="008B6AFC" w14:textId="111309AD" w:rsidR="00B207B1" w:rsidRDefault="00C43236" w:rsidP="00C43236">
    <w:pPr>
      <w:pStyle w:val="Sidefod"/>
      <w:jc w:val="center"/>
    </w:pPr>
    <w:r w:rsidRPr="00945F6F">
      <w:rPr>
        <w:rFonts w:ascii="LatoLatin" w:hAnsi="LatoLatin"/>
        <w:color w:val="000000" w:themeColor="text1"/>
        <w:sz w:val="16"/>
        <w:szCs w:val="16"/>
      </w:rPr>
      <w:t xml:space="preserve">© </w:t>
    </w:r>
    <w:hyperlink r:id="rId2" w:history="1">
      <w:r w:rsidRPr="00945F6F">
        <w:rPr>
          <w:rStyle w:val="Hyperlink"/>
          <w:rFonts w:ascii="LatoLatin" w:hAnsi="LatoLatin" w:cs="Arial"/>
          <w:color w:val="000000" w:themeColor="text1"/>
          <w:sz w:val="16"/>
          <w:szCs w:val="16"/>
          <w:u w:val="none"/>
        </w:rPr>
        <w:t>www.skolegis.dk</w:t>
      </w:r>
    </w:hyperlink>
    <w:r w:rsidR="00BA4371">
      <w:rPr>
        <w:rFonts w:ascii="LatoLatin" w:hAnsi="LatoLatin"/>
        <w:color w:val="000000" w:themeColor="text1"/>
        <w:sz w:val="16"/>
        <w:szCs w:val="16"/>
      </w:rPr>
      <w:t xml:space="preserve"> 20</w:t>
    </w:r>
    <w:r w:rsidR="00B90CF2">
      <w:rPr>
        <w:rFonts w:ascii="LatoLatin" w:hAnsi="LatoLatin"/>
        <w:color w:val="000000" w:themeColor="text1"/>
        <w:sz w:val="16"/>
        <w:szCs w:val="16"/>
      </w:rPr>
      <w:t>2</w:t>
    </w:r>
    <w:r w:rsidR="00D72EE3">
      <w:rPr>
        <w:rFonts w:ascii="LatoLatin" w:hAnsi="LatoLatin"/>
        <w:color w:val="000000" w:themeColor="text1"/>
        <w:sz w:val="16"/>
        <w:szCs w:val="16"/>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169713"/>
      <w:placeholder>
        <w:docPart w:val="17986FAF58594FE19EC0C58DB949ADDD"/>
      </w:placeholder>
      <w:temporary/>
      <w:showingPlcHdr/>
      <w15:appearance w15:val="hidden"/>
    </w:sdtPr>
    <w:sdtEndPr/>
    <w:sdtContent>
      <w:p w14:paraId="008B6AFD" w14:textId="77777777" w:rsidR="00C43236" w:rsidRDefault="00C43236">
        <w:pPr>
          <w:pStyle w:val="Sidefod"/>
        </w:pPr>
        <w:r>
          <w:t>[Skriv her]</w:t>
        </w:r>
      </w:p>
    </w:sdtContent>
  </w:sdt>
  <w:p w14:paraId="008B6AFE" w14:textId="77777777" w:rsidR="00947008" w:rsidRDefault="00947008" w:rsidP="00947008">
    <w:pPr>
      <w:pStyle w:val="Sidefo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7225A" w14:textId="77777777" w:rsidR="00D163DF" w:rsidRDefault="00D163DF" w:rsidP="00947008">
      <w:pPr>
        <w:spacing w:after="0" w:line="240" w:lineRule="auto"/>
      </w:pPr>
      <w:r>
        <w:separator/>
      </w:r>
    </w:p>
  </w:footnote>
  <w:footnote w:type="continuationSeparator" w:id="0">
    <w:p w14:paraId="3580DC95" w14:textId="77777777" w:rsidR="00D163DF" w:rsidRDefault="00D163DF" w:rsidP="009470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30FC4"/>
    <w:multiLevelType w:val="hybridMultilevel"/>
    <w:tmpl w:val="0DD28C8A"/>
    <w:lvl w:ilvl="0" w:tplc="85B049DC">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FCF365E"/>
    <w:multiLevelType w:val="hybridMultilevel"/>
    <w:tmpl w:val="0A5A8570"/>
    <w:lvl w:ilvl="0" w:tplc="FFFFFFFF">
      <w:start w:val="1"/>
      <w:numFmt w:val="upperLetter"/>
      <w:lvlText w:val="%1)"/>
      <w:lvlJc w:val="left"/>
      <w:pPr>
        <w:ind w:left="720" w:hanging="360"/>
      </w:pPr>
      <w:rPr>
        <w:b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26840F1"/>
    <w:multiLevelType w:val="hybridMultilevel"/>
    <w:tmpl w:val="D400A4F4"/>
    <w:lvl w:ilvl="0" w:tplc="AF4C711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D1B5793"/>
    <w:multiLevelType w:val="hybridMultilevel"/>
    <w:tmpl w:val="0AE4131C"/>
    <w:lvl w:ilvl="0" w:tplc="0400CCFA">
      <w:start w:val="1"/>
      <w:numFmt w:val="bullet"/>
      <w:lvlText w:val=""/>
      <w:lvlJc w:val="left"/>
      <w:pPr>
        <w:ind w:left="720" w:hanging="360"/>
      </w:pPr>
      <w:rPr>
        <w:rFonts w:ascii="Wingdings 2" w:hAnsi="Wingdings 2"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1987167"/>
    <w:multiLevelType w:val="hybridMultilevel"/>
    <w:tmpl w:val="B29200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1CC4364"/>
    <w:multiLevelType w:val="hybridMultilevel"/>
    <w:tmpl w:val="81307F12"/>
    <w:lvl w:ilvl="0" w:tplc="0400CCFA">
      <w:start w:val="1"/>
      <w:numFmt w:val="bullet"/>
      <w:lvlText w:val=""/>
      <w:lvlJc w:val="left"/>
      <w:pPr>
        <w:ind w:left="720" w:hanging="360"/>
      </w:pPr>
      <w:rPr>
        <w:rFonts w:ascii="Wingdings 2" w:hAnsi="Wingdings 2"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42B3819"/>
    <w:multiLevelType w:val="hybridMultilevel"/>
    <w:tmpl w:val="EE421536"/>
    <w:lvl w:ilvl="0" w:tplc="66206314">
      <w:start w:val="1"/>
      <w:numFmt w:val="bullet"/>
      <w:pStyle w:val="LatoLatinSkoleGISbrdtekstLatoLatin"/>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7965679"/>
    <w:multiLevelType w:val="hybridMultilevel"/>
    <w:tmpl w:val="FABA4D36"/>
    <w:lvl w:ilvl="0" w:tplc="36BC5510">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CA15A8B"/>
    <w:multiLevelType w:val="hybridMultilevel"/>
    <w:tmpl w:val="7F8476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CE76888"/>
    <w:multiLevelType w:val="hybridMultilevel"/>
    <w:tmpl w:val="EFC287D4"/>
    <w:lvl w:ilvl="0" w:tplc="36BC5510">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80E1F7F"/>
    <w:multiLevelType w:val="hybridMultilevel"/>
    <w:tmpl w:val="BC60416C"/>
    <w:lvl w:ilvl="0" w:tplc="C814292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C862B16"/>
    <w:multiLevelType w:val="hybridMultilevel"/>
    <w:tmpl w:val="572C86E6"/>
    <w:lvl w:ilvl="0" w:tplc="04060001">
      <w:start w:val="1"/>
      <w:numFmt w:val="bullet"/>
      <w:lvlText w:val=""/>
      <w:lvlJc w:val="left"/>
      <w:pPr>
        <w:ind w:left="720" w:hanging="360"/>
      </w:pPr>
      <w:rPr>
        <w:rFonts w:ascii="Symbol" w:hAnsi="Symbol" w:hint="default"/>
        <w:b/>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5DE22CF"/>
    <w:multiLevelType w:val="hybridMultilevel"/>
    <w:tmpl w:val="13C4A018"/>
    <w:lvl w:ilvl="0" w:tplc="36BC5510">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8510801"/>
    <w:multiLevelType w:val="hybridMultilevel"/>
    <w:tmpl w:val="0A5A8570"/>
    <w:lvl w:ilvl="0" w:tplc="9606EF82">
      <w:start w:val="1"/>
      <w:numFmt w:val="upperLetter"/>
      <w:lvlText w:val="%1)"/>
      <w:lvlJc w:val="left"/>
      <w:pPr>
        <w:ind w:left="720" w:hanging="360"/>
      </w:pPr>
      <w:rPr>
        <w:rFonts w:hint="default"/>
        <w:b w:val="0"/>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A710DAC"/>
    <w:multiLevelType w:val="hybridMultilevel"/>
    <w:tmpl w:val="80EEA00C"/>
    <w:lvl w:ilvl="0" w:tplc="36BC5510">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8046A6B"/>
    <w:multiLevelType w:val="hybridMultilevel"/>
    <w:tmpl w:val="D89693F6"/>
    <w:lvl w:ilvl="0" w:tplc="F738DAA8">
      <w:start w:val="1"/>
      <w:numFmt w:val="decimal"/>
      <w:lvlText w:val="%1."/>
      <w:lvlJc w:val="left"/>
      <w:pPr>
        <w:ind w:left="720" w:hanging="360"/>
      </w:pPr>
      <w:rPr>
        <w:rFonts w:hint="default"/>
        <w:color w:val="0563C1" w:themeColor="hyperlink"/>
        <w:u w:val="singl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A426A2C"/>
    <w:multiLevelType w:val="hybridMultilevel"/>
    <w:tmpl w:val="F9140D64"/>
    <w:lvl w:ilvl="0" w:tplc="DCEA9B2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BA16EAA"/>
    <w:multiLevelType w:val="hybridMultilevel"/>
    <w:tmpl w:val="1FE4AE2A"/>
    <w:lvl w:ilvl="0" w:tplc="0400CCFA">
      <w:start w:val="1"/>
      <w:numFmt w:val="bullet"/>
      <w:lvlText w:val=""/>
      <w:lvlJc w:val="left"/>
      <w:pPr>
        <w:ind w:left="720" w:hanging="360"/>
      </w:pPr>
      <w:rPr>
        <w:rFonts w:ascii="Wingdings 2" w:hAnsi="Wingdings 2"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DAE278E"/>
    <w:multiLevelType w:val="hybridMultilevel"/>
    <w:tmpl w:val="6AD4C3CA"/>
    <w:lvl w:ilvl="0" w:tplc="C666B3C6">
      <w:numFmt w:val="bullet"/>
      <w:lvlText w:val="-"/>
      <w:lvlJc w:val="left"/>
      <w:pPr>
        <w:ind w:left="1080" w:hanging="360"/>
      </w:pPr>
      <w:rPr>
        <w:rFonts w:ascii="Times New Roman" w:eastAsiaTheme="minorHAnsi" w:hAnsi="Times New Roman" w:cs="Times New Roman" w:hint="default"/>
        <w:b w:val="0"/>
        <w:sz w:val="24"/>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9" w15:restartNumberingAfterBreak="0">
    <w:nsid w:val="617E7D36"/>
    <w:multiLevelType w:val="hybridMultilevel"/>
    <w:tmpl w:val="886062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81362EA"/>
    <w:multiLevelType w:val="hybridMultilevel"/>
    <w:tmpl w:val="F4C01748"/>
    <w:lvl w:ilvl="0" w:tplc="85B049DC">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98C6921"/>
    <w:multiLevelType w:val="hybridMultilevel"/>
    <w:tmpl w:val="994C9E22"/>
    <w:lvl w:ilvl="0" w:tplc="04060001">
      <w:start w:val="1"/>
      <w:numFmt w:val="bullet"/>
      <w:lvlText w:val=""/>
      <w:lvlJc w:val="left"/>
      <w:pPr>
        <w:ind w:left="720" w:hanging="360"/>
      </w:pPr>
      <w:rPr>
        <w:rFonts w:ascii="Symbol" w:hAnsi="Symbol" w:hint="default"/>
        <w:sz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70861747"/>
    <w:multiLevelType w:val="hybridMultilevel"/>
    <w:tmpl w:val="8CE0D96E"/>
    <w:lvl w:ilvl="0" w:tplc="36BC5510">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173035166">
    <w:abstractNumId w:val="8"/>
  </w:num>
  <w:num w:numId="2" w16cid:durableId="1227834458">
    <w:abstractNumId w:val="6"/>
  </w:num>
  <w:num w:numId="3" w16cid:durableId="1251043489">
    <w:abstractNumId w:val="11"/>
  </w:num>
  <w:num w:numId="4" w16cid:durableId="2092509898">
    <w:abstractNumId w:val="20"/>
  </w:num>
  <w:num w:numId="5" w16cid:durableId="844707197">
    <w:abstractNumId w:val="5"/>
  </w:num>
  <w:num w:numId="6" w16cid:durableId="677463235">
    <w:abstractNumId w:val="16"/>
  </w:num>
  <w:num w:numId="7" w16cid:durableId="1201631271">
    <w:abstractNumId w:val="2"/>
  </w:num>
  <w:num w:numId="8" w16cid:durableId="785002366">
    <w:abstractNumId w:val="18"/>
  </w:num>
  <w:num w:numId="9" w16cid:durableId="791286886">
    <w:abstractNumId w:val="10"/>
  </w:num>
  <w:num w:numId="10" w16cid:durableId="1236823709">
    <w:abstractNumId w:val="0"/>
  </w:num>
  <w:num w:numId="11" w16cid:durableId="1142389792">
    <w:abstractNumId w:val="17"/>
  </w:num>
  <w:num w:numId="12" w16cid:durableId="1820464194">
    <w:abstractNumId w:val="7"/>
  </w:num>
  <w:num w:numId="13" w16cid:durableId="404765709">
    <w:abstractNumId w:val="4"/>
  </w:num>
  <w:num w:numId="14" w16cid:durableId="583153323">
    <w:abstractNumId w:val="3"/>
  </w:num>
  <w:num w:numId="15" w16cid:durableId="871070413">
    <w:abstractNumId w:val="12"/>
  </w:num>
  <w:num w:numId="16" w16cid:durableId="1731417168">
    <w:abstractNumId w:val="6"/>
  </w:num>
  <w:num w:numId="17" w16cid:durableId="1359621385">
    <w:abstractNumId w:val="6"/>
  </w:num>
  <w:num w:numId="18" w16cid:durableId="1717461447">
    <w:abstractNumId w:val="6"/>
  </w:num>
  <w:num w:numId="19" w16cid:durableId="620259781">
    <w:abstractNumId w:val="6"/>
  </w:num>
  <w:num w:numId="20" w16cid:durableId="123501559">
    <w:abstractNumId w:val="19"/>
  </w:num>
  <w:num w:numId="21" w16cid:durableId="681056664">
    <w:abstractNumId w:val="15"/>
  </w:num>
  <w:num w:numId="22" w16cid:durableId="291254553">
    <w:abstractNumId w:val="9"/>
  </w:num>
  <w:num w:numId="23" w16cid:durableId="1366249586">
    <w:abstractNumId w:val="14"/>
  </w:num>
  <w:num w:numId="24" w16cid:durableId="1976831401">
    <w:abstractNumId w:val="22"/>
  </w:num>
  <w:num w:numId="25" w16cid:durableId="1388146427">
    <w:abstractNumId w:val="13"/>
  </w:num>
  <w:num w:numId="26" w16cid:durableId="1843659030">
    <w:abstractNumId w:val="21"/>
  </w:num>
  <w:num w:numId="27" w16cid:durableId="8293240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1304"/>
  <w:autoHyphenation/>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664"/>
    <w:rsid w:val="0000379C"/>
    <w:rsid w:val="0001758F"/>
    <w:rsid w:val="00020221"/>
    <w:rsid w:val="00027A5F"/>
    <w:rsid w:val="00040731"/>
    <w:rsid w:val="000605E2"/>
    <w:rsid w:val="00060F77"/>
    <w:rsid w:val="00061B00"/>
    <w:rsid w:val="00085936"/>
    <w:rsid w:val="000E6793"/>
    <w:rsid w:val="001111AA"/>
    <w:rsid w:val="00113294"/>
    <w:rsid w:val="0011616B"/>
    <w:rsid w:val="001164E2"/>
    <w:rsid w:val="00117E30"/>
    <w:rsid w:val="0012279C"/>
    <w:rsid w:val="00136AFC"/>
    <w:rsid w:val="00174344"/>
    <w:rsid w:val="0017551E"/>
    <w:rsid w:val="00181F49"/>
    <w:rsid w:val="001A3055"/>
    <w:rsid w:val="001B048B"/>
    <w:rsid w:val="001B554B"/>
    <w:rsid w:val="001C7338"/>
    <w:rsid w:val="001D6CF8"/>
    <w:rsid w:val="001E156C"/>
    <w:rsid w:val="001E3EA3"/>
    <w:rsid w:val="001F169D"/>
    <w:rsid w:val="001F26B7"/>
    <w:rsid w:val="001F354C"/>
    <w:rsid w:val="0020504A"/>
    <w:rsid w:val="00282353"/>
    <w:rsid w:val="00293942"/>
    <w:rsid w:val="00293FF4"/>
    <w:rsid w:val="00297156"/>
    <w:rsid w:val="0029746C"/>
    <w:rsid w:val="002C403E"/>
    <w:rsid w:val="002C661A"/>
    <w:rsid w:val="002D1735"/>
    <w:rsid w:val="002E1006"/>
    <w:rsid w:val="002F0B2F"/>
    <w:rsid w:val="002F6F25"/>
    <w:rsid w:val="00313C0B"/>
    <w:rsid w:val="00343710"/>
    <w:rsid w:val="003606B0"/>
    <w:rsid w:val="00367664"/>
    <w:rsid w:val="00374C11"/>
    <w:rsid w:val="00380137"/>
    <w:rsid w:val="0038408E"/>
    <w:rsid w:val="00393DF6"/>
    <w:rsid w:val="003940F9"/>
    <w:rsid w:val="0039712E"/>
    <w:rsid w:val="003A2349"/>
    <w:rsid w:val="003B218A"/>
    <w:rsid w:val="003C7A10"/>
    <w:rsid w:val="003E1BC8"/>
    <w:rsid w:val="004901EA"/>
    <w:rsid w:val="00492B71"/>
    <w:rsid w:val="00496C78"/>
    <w:rsid w:val="004A0FD3"/>
    <w:rsid w:val="004A3E67"/>
    <w:rsid w:val="004D28C0"/>
    <w:rsid w:val="00500CB4"/>
    <w:rsid w:val="005226B0"/>
    <w:rsid w:val="00541CE7"/>
    <w:rsid w:val="005828C1"/>
    <w:rsid w:val="005D26BE"/>
    <w:rsid w:val="005D79AF"/>
    <w:rsid w:val="005E4AAA"/>
    <w:rsid w:val="006041BB"/>
    <w:rsid w:val="006309A7"/>
    <w:rsid w:val="00672D10"/>
    <w:rsid w:val="006A0EE1"/>
    <w:rsid w:val="006B0869"/>
    <w:rsid w:val="006B5EA9"/>
    <w:rsid w:val="006C75A9"/>
    <w:rsid w:val="006E5D8C"/>
    <w:rsid w:val="0074437B"/>
    <w:rsid w:val="007754F8"/>
    <w:rsid w:val="00781029"/>
    <w:rsid w:val="007B2752"/>
    <w:rsid w:val="007C17B4"/>
    <w:rsid w:val="008251C8"/>
    <w:rsid w:val="00832F0F"/>
    <w:rsid w:val="00846F85"/>
    <w:rsid w:val="00847E33"/>
    <w:rsid w:val="00851F70"/>
    <w:rsid w:val="0088110D"/>
    <w:rsid w:val="00882257"/>
    <w:rsid w:val="008A5AF9"/>
    <w:rsid w:val="008B00D9"/>
    <w:rsid w:val="008B05F9"/>
    <w:rsid w:val="008D7A1D"/>
    <w:rsid w:val="008F6BFF"/>
    <w:rsid w:val="009127F3"/>
    <w:rsid w:val="00914C3C"/>
    <w:rsid w:val="009333D2"/>
    <w:rsid w:val="00945F6F"/>
    <w:rsid w:val="00947008"/>
    <w:rsid w:val="0097528C"/>
    <w:rsid w:val="009973B1"/>
    <w:rsid w:val="009B7A8B"/>
    <w:rsid w:val="009E4823"/>
    <w:rsid w:val="00A04242"/>
    <w:rsid w:val="00A25782"/>
    <w:rsid w:val="00A328C6"/>
    <w:rsid w:val="00A76C92"/>
    <w:rsid w:val="00AA3EDE"/>
    <w:rsid w:val="00AB53E6"/>
    <w:rsid w:val="00AB6F0F"/>
    <w:rsid w:val="00AB7D7A"/>
    <w:rsid w:val="00AC1822"/>
    <w:rsid w:val="00AC63F5"/>
    <w:rsid w:val="00AC71B2"/>
    <w:rsid w:val="00AD0030"/>
    <w:rsid w:val="00AE59C7"/>
    <w:rsid w:val="00B00E12"/>
    <w:rsid w:val="00B014D9"/>
    <w:rsid w:val="00B04D33"/>
    <w:rsid w:val="00B207B1"/>
    <w:rsid w:val="00B2576A"/>
    <w:rsid w:val="00B37EEB"/>
    <w:rsid w:val="00B54E9A"/>
    <w:rsid w:val="00B90CF2"/>
    <w:rsid w:val="00BA4371"/>
    <w:rsid w:val="00BA5ECF"/>
    <w:rsid w:val="00BA60A0"/>
    <w:rsid w:val="00BB345E"/>
    <w:rsid w:val="00BC381D"/>
    <w:rsid w:val="00C24B63"/>
    <w:rsid w:val="00C336D9"/>
    <w:rsid w:val="00C43236"/>
    <w:rsid w:val="00C51D36"/>
    <w:rsid w:val="00C55260"/>
    <w:rsid w:val="00C619AB"/>
    <w:rsid w:val="00C84573"/>
    <w:rsid w:val="00D011D9"/>
    <w:rsid w:val="00D07C6F"/>
    <w:rsid w:val="00D163DF"/>
    <w:rsid w:val="00D17A0E"/>
    <w:rsid w:val="00D260A8"/>
    <w:rsid w:val="00D270EF"/>
    <w:rsid w:val="00D3753E"/>
    <w:rsid w:val="00D502C3"/>
    <w:rsid w:val="00D51F35"/>
    <w:rsid w:val="00D51F6D"/>
    <w:rsid w:val="00D62627"/>
    <w:rsid w:val="00D72EE3"/>
    <w:rsid w:val="00D94059"/>
    <w:rsid w:val="00DC7AD7"/>
    <w:rsid w:val="00DD0CE9"/>
    <w:rsid w:val="00DD607C"/>
    <w:rsid w:val="00DE1D89"/>
    <w:rsid w:val="00E262CA"/>
    <w:rsid w:val="00E3552C"/>
    <w:rsid w:val="00E40449"/>
    <w:rsid w:val="00E7256C"/>
    <w:rsid w:val="00E84E55"/>
    <w:rsid w:val="00E958FF"/>
    <w:rsid w:val="00EB33EA"/>
    <w:rsid w:val="00EC48CB"/>
    <w:rsid w:val="00ED163A"/>
    <w:rsid w:val="00EF1407"/>
    <w:rsid w:val="00EF46F4"/>
    <w:rsid w:val="00F23587"/>
    <w:rsid w:val="00F41733"/>
    <w:rsid w:val="00F46986"/>
    <w:rsid w:val="00F61429"/>
    <w:rsid w:val="00F620E3"/>
    <w:rsid w:val="00F67D14"/>
    <w:rsid w:val="00FB1F75"/>
    <w:rsid w:val="00FB4200"/>
    <w:rsid w:val="00FB6FE5"/>
    <w:rsid w:val="00FD5AC3"/>
    <w:rsid w:val="00FF234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08B6AC1"/>
  <w15:chartTrackingRefBased/>
  <w15:docId w15:val="{4BF300A6-DE0F-4AB0-AB9E-F1B1BEC5E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B5E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94700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47008"/>
  </w:style>
  <w:style w:type="paragraph" w:styleId="Sidefod">
    <w:name w:val="footer"/>
    <w:basedOn w:val="Normal"/>
    <w:link w:val="SidefodTegn"/>
    <w:uiPriority w:val="99"/>
    <w:unhideWhenUsed/>
    <w:rsid w:val="0094700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47008"/>
  </w:style>
  <w:style w:type="character" w:styleId="Hyperlink">
    <w:name w:val="Hyperlink"/>
    <w:basedOn w:val="Standardskrifttypeiafsnit"/>
    <w:uiPriority w:val="99"/>
    <w:unhideWhenUsed/>
    <w:rsid w:val="00947008"/>
    <w:rPr>
      <w:color w:val="0563C1" w:themeColor="hyperlink"/>
      <w:u w:val="single"/>
    </w:rPr>
  </w:style>
  <w:style w:type="paragraph" w:styleId="Listeafsnit">
    <w:name w:val="List Paragraph"/>
    <w:basedOn w:val="Normal"/>
    <w:link w:val="ListeafsnitTegn"/>
    <w:uiPriority w:val="34"/>
    <w:qFormat/>
    <w:rsid w:val="00947008"/>
    <w:pPr>
      <w:ind w:left="720"/>
      <w:contextualSpacing/>
    </w:pPr>
    <w:rPr>
      <w:rFonts w:ascii="Times New Roman" w:hAnsi="Times New Roman" w:cs="Times New Roman"/>
    </w:rPr>
  </w:style>
  <w:style w:type="paragraph" w:styleId="Markeringsbobletekst">
    <w:name w:val="Balloon Text"/>
    <w:basedOn w:val="Normal"/>
    <w:link w:val="MarkeringsbobletekstTegn"/>
    <w:uiPriority w:val="99"/>
    <w:semiHidden/>
    <w:unhideWhenUsed/>
    <w:rsid w:val="000605E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605E2"/>
    <w:rPr>
      <w:rFonts w:ascii="Segoe UI" w:hAnsi="Segoe UI" w:cs="Segoe UI"/>
      <w:sz w:val="18"/>
      <w:szCs w:val="18"/>
    </w:rPr>
  </w:style>
  <w:style w:type="character" w:styleId="BesgtLink">
    <w:name w:val="FollowedHyperlink"/>
    <w:basedOn w:val="Standardskrifttypeiafsnit"/>
    <w:uiPriority w:val="99"/>
    <w:semiHidden/>
    <w:unhideWhenUsed/>
    <w:rsid w:val="00BA5ECF"/>
    <w:rPr>
      <w:color w:val="954F72" w:themeColor="followedHyperlink"/>
      <w:u w:val="single"/>
    </w:rPr>
  </w:style>
  <w:style w:type="paragraph" w:customStyle="1" w:styleId="LatoLatinSkoleGISbrdtekstLatoLatin">
    <w:name w:val="LatoLatin SkoleGIS brødtekst LatoLatin"/>
    <w:basedOn w:val="Listeafsnit"/>
    <w:link w:val="LatoLatinSkoleGISbrdtekstLatoLatinTegn"/>
    <w:qFormat/>
    <w:rsid w:val="00BA5ECF"/>
    <w:pPr>
      <w:numPr>
        <w:numId w:val="2"/>
      </w:numPr>
    </w:pPr>
    <w:rPr>
      <w:rFonts w:ascii="LatoLatin" w:hAnsi="LatoLatin"/>
      <w:sz w:val="20"/>
      <w:szCs w:val="20"/>
    </w:rPr>
  </w:style>
  <w:style w:type="character" w:customStyle="1" w:styleId="ListeafsnitTegn">
    <w:name w:val="Listeafsnit Tegn"/>
    <w:basedOn w:val="Standardskrifttypeiafsnit"/>
    <w:link w:val="Listeafsnit"/>
    <w:uiPriority w:val="34"/>
    <w:rsid w:val="00BA5ECF"/>
    <w:rPr>
      <w:rFonts w:ascii="Times New Roman" w:hAnsi="Times New Roman" w:cs="Times New Roman"/>
    </w:rPr>
  </w:style>
  <w:style w:type="character" w:customStyle="1" w:styleId="LatoLatinSkoleGISbrdtekstLatoLatinTegn">
    <w:name w:val="LatoLatin SkoleGIS brødtekst LatoLatin Tegn"/>
    <w:basedOn w:val="ListeafsnitTegn"/>
    <w:link w:val="LatoLatinSkoleGISbrdtekstLatoLatin"/>
    <w:rsid w:val="00BA5ECF"/>
    <w:rPr>
      <w:rFonts w:ascii="LatoLatin" w:hAnsi="LatoLatin" w:cs="Times New Roman"/>
      <w:sz w:val="20"/>
      <w:szCs w:val="20"/>
    </w:rPr>
  </w:style>
  <w:style w:type="character" w:customStyle="1" w:styleId="Overskrift1Tegn">
    <w:name w:val="Overskrift 1 Tegn"/>
    <w:basedOn w:val="Standardskrifttypeiafsnit"/>
    <w:link w:val="Overskrift1"/>
    <w:uiPriority w:val="9"/>
    <w:rsid w:val="006B5EA9"/>
    <w:rPr>
      <w:rFonts w:asciiTheme="majorHAnsi" w:eastAsiaTheme="majorEastAsia" w:hAnsiTheme="majorHAnsi" w:cstheme="majorBidi"/>
      <w:color w:val="2E74B5" w:themeColor="accent1" w:themeShade="BF"/>
      <w:sz w:val="32"/>
      <w:szCs w:val="32"/>
    </w:rPr>
  </w:style>
  <w:style w:type="paragraph" w:styleId="Titel">
    <w:name w:val="Title"/>
    <w:basedOn w:val="Normal"/>
    <w:next w:val="Normal"/>
    <w:link w:val="TitelTegn"/>
    <w:uiPriority w:val="10"/>
    <w:qFormat/>
    <w:rsid w:val="000037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00379C"/>
    <w:rPr>
      <w:rFonts w:asciiTheme="majorHAnsi" w:eastAsiaTheme="majorEastAsia" w:hAnsiTheme="majorHAnsi" w:cstheme="majorBidi"/>
      <w:spacing w:val="-10"/>
      <w:kern w:val="28"/>
      <w:sz w:val="56"/>
      <w:szCs w:val="56"/>
    </w:rPr>
  </w:style>
  <w:style w:type="character" w:styleId="Ulstomtale">
    <w:name w:val="Unresolved Mention"/>
    <w:basedOn w:val="Standardskrifttypeiafsnit"/>
    <w:uiPriority w:val="99"/>
    <w:semiHidden/>
    <w:unhideWhenUsed/>
    <w:rsid w:val="002F6F25"/>
    <w:rPr>
      <w:color w:val="605E5C"/>
      <w:shd w:val="clear" w:color="auto" w:fill="E1DFDD"/>
    </w:rPr>
  </w:style>
  <w:style w:type="paragraph" w:styleId="Korrektur">
    <w:name w:val="Revision"/>
    <w:hidden/>
    <w:uiPriority w:val="99"/>
    <w:semiHidden/>
    <w:rsid w:val="00C24B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23098">
      <w:bodyDiv w:val="1"/>
      <w:marLeft w:val="0"/>
      <w:marRight w:val="0"/>
      <w:marTop w:val="0"/>
      <w:marBottom w:val="0"/>
      <w:divBdr>
        <w:top w:val="none" w:sz="0" w:space="0" w:color="auto"/>
        <w:left w:val="none" w:sz="0" w:space="0" w:color="auto"/>
        <w:bottom w:val="none" w:sz="0" w:space="0" w:color="auto"/>
        <w:right w:val="none" w:sz="0" w:space="0" w:color="auto"/>
      </w:divBdr>
    </w:div>
    <w:div w:id="50153177">
      <w:bodyDiv w:val="1"/>
      <w:marLeft w:val="0"/>
      <w:marRight w:val="0"/>
      <w:marTop w:val="0"/>
      <w:marBottom w:val="0"/>
      <w:divBdr>
        <w:top w:val="none" w:sz="0" w:space="0" w:color="auto"/>
        <w:left w:val="none" w:sz="0" w:space="0" w:color="auto"/>
        <w:bottom w:val="none" w:sz="0" w:space="0" w:color="auto"/>
        <w:right w:val="none" w:sz="0" w:space="0" w:color="auto"/>
      </w:divBdr>
    </w:div>
    <w:div w:id="136996532">
      <w:bodyDiv w:val="1"/>
      <w:marLeft w:val="0"/>
      <w:marRight w:val="0"/>
      <w:marTop w:val="0"/>
      <w:marBottom w:val="0"/>
      <w:divBdr>
        <w:top w:val="none" w:sz="0" w:space="0" w:color="auto"/>
        <w:left w:val="none" w:sz="0" w:space="0" w:color="auto"/>
        <w:bottom w:val="none" w:sz="0" w:space="0" w:color="auto"/>
        <w:right w:val="none" w:sz="0" w:space="0" w:color="auto"/>
      </w:divBdr>
    </w:div>
    <w:div w:id="230506812">
      <w:bodyDiv w:val="1"/>
      <w:marLeft w:val="0"/>
      <w:marRight w:val="0"/>
      <w:marTop w:val="0"/>
      <w:marBottom w:val="0"/>
      <w:divBdr>
        <w:top w:val="none" w:sz="0" w:space="0" w:color="auto"/>
        <w:left w:val="none" w:sz="0" w:space="0" w:color="auto"/>
        <w:bottom w:val="none" w:sz="0" w:space="0" w:color="auto"/>
        <w:right w:val="none" w:sz="0" w:space="0" w:color="auto"/>
      </w:divBdr>
    </w:div>
    <w:div w:id="462845522">
      <w:bodyDiv w:val="1"/>
      <w:marLeft w:val="0"/>
      <w:marRight w:val="0"/>
      <w:marTop w:val="0"/>
      <w:marBottom w:val="0"/>
      <w:divBdr>
        <w:top w:val="none" w:sz="0" w:space="0" w:color="auto"/>
        <w:left w:val="none" w:sz="0" w:space="0" w:color="auto"/>
        <w:bottom w:val="none" w:sz="0" w:space="0" w:color="auto"/>
        <w:right w:val="none" w:sz="0" w:space="0" w:color="auto"/>
      </w:divBdr>
    </w:div>
    <w:div w:id="534268331">
      <w:bodyDiv w:val="1"/>
      <w:marLeft w:val="0"/>
      <w:marRight w:val="0"/>
      <w:marTop w:val="0"/>
      <w:marBottom w:val="0"/>
      <w:divBdr>
        <w:top w:val="none" w:sz="0" w:space="0" w:color="auto"/>
        <w:left w:val="none" w:sz="0" w:space="0" w:color="auto"/>
        <w:bottom w:val="none" w:sz="0" w:space="0" w:color="auto"/>
        <w:right w:val="none" w:sz="0" w:space="0" w:color="auto"/>
      </w:divBdr>
    </w:div>
    <w:div w:id="1001928477">
      <w:bodyDiv w:val="1"/>
      <w:marLeft w:val="0"/>
      <w:marRight w:val="0"/>
      <w:marTop w:val="0"/>
      <w:marBottom w:val="0"/>
      <w:divBdr>
        <w:top w:val="none" w:sz="0" w:space="0" w:color="auto"/>
        <w:left w:val="none" w:sz="0" w:space="0" w:color="auto"/>
        <w:bottom w:val="none" w:sz="0" w:space="0" w:color="auto"/>
        <w:right w:val="none" w:sz="0" w:space="0" w:color="auto"/>
      </w:divBdr>
    </w:div>
    <w:div w:id="1221483856">
      <w:bodyDiv w:val="1"/>
      <w:marLeft w:val="0"/>
      <w:marRight w:val="0"/>
      <w:marTop w:val="0"/>
      <w:marBottom w:val="0"/>
      <w:divBdr>
        <w:top w:val="none" w:sz="0" w:space="0" w:color="auto"/>
        <w:left w:val="none" w:sz="0" w:space="0" w:color="auto"/>
        <w:bottom w:val="none" w:sz="0" w:space="0" w:color="auto"/>
        <w:right w:val="none" w:sz="0" w:space="0" w:color="auto"/>
      </w:divBdr>
    </w:div>
    <w:div w:id="1309893097">
      <w:bodyDiv w:val="1"/>
      <w:marLeft w:val="0"/>
      <w:marRight w:val="0"/>
      <w:marTop w:val="0"/>
      <w:marBottom w:val="0"/>
      <w:divBdr>
        <w:top w:val="none" w:sz="0" w:space="0" w:color="auto"/>
        <w:left w:val="none" w:sz="0" w:space="0" w:color="auto"/>
        <w:bottom w:val="none" w:sz="0" w:space="0" w:color="auto"/>
        <w:right w:val="none" w:sz="0" w:space="0" w:color="auto"/>
      </w:divBdr>
    </w:div>
    <w:div w:id="1641497843">
      <w:bodyDiv w:val="1"/>
      <w:marLeft w:val="0"/>
      <w:marRight w:val="0"/>
      <w:marTop w:val="0"/>
      <w:marBottom w:val="0"/>
      <w:divBdr>
        <w:top w:val="none" w:sz="0" w:space="0" w:color="auto"/>
        <w:left w:val="none" w:sz="0" w:space="0" w:color="auto"/>
        <w:bottom w:val="none" w:sz="0" w:space="0" w:color="auto"/>
        <w:right w:val="none" w:sz="0" w:space="0" w:color="auto"/>
      </w:divBdr>
    </w:div>
    <w:div w:id="1801798956">
      <w:bodyDiv w:val="1"/>
      <w:marLeft w:val="0"/>
      <w:marRight w:val="0"/>
      <w:marTop w:val="0"/>
      <w:marBottom w:val="0"/>
      <w:divBdr>
        <w:top w:val="none" w:sz="0" w:space="0" w:color="auto"/>
        <w:left w:val="none" w:sz="0" w:space="0" w:color="auto"/>
        <w:bottom w:val="none" w:sz="0" w:space="0" w:color="auto"/>
        <w:right w:val="none" w:sz="0" w:space="0" w:color="auto"/>
      </w:divBdr>
    </w:div>
    <w:div w:id="1858159663">
      <w:bodyDiv w:val="1"/>
      <w:marLeft w:val="0"/>
      <w:marRight w:val="0"/>
      <w:marTop w:val="0"/>
      <w:marBottom w:val="0"/>
      <w:divBdr>
        <w:top w:val="none" w:sz="0" w:space="0" w:color="auto"/>
        <w:left w:val="none" w:sz="0" w:space="0" w:color="auto"/>
        <w:bottom w:val="none" w:sz="0" w:space="0" w:color="auto"/>
        <w:right w:val="none" w:sz="0" w:space="0" w:color="auto"/>
      </w:divBdr>
    </w:div>
    <w:div w:id="200542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www.bit.ly/gr&#248;nlandisogklima" TargetMode="External"/><Relationship Id="rId21" Type="http://schemas.openxmlformats.org/officeDocument/2006/relationships/hyperlink" Target="https://bit.ly/Gletjsere"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arcg.is/0DSGK82" TargetMode="External"/><Relationship Id="rId29" Type="http://schemas.openxmlformats.org/officeDocument/2006/relationships/hyperlink" Target="https://bit.ly/ArcGISInstantApp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bit.ly/StoryMapVejledning"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bit.ly/indlandsisenskrumper"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arcg.is/0DSGK82"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olarportal.dk/groenland" TargetMode="External"/><Relationship Id="rId22" Type="http://schemas.openxmlformats.org/officeDocument/2006/relationships/image" Target="media/image7.png"/><Relationship Id="rId27" Type="http://schemas.openxmlformats.org/officeDocument/2006/relationships/hyperlink" Target="http://www.bit.ly/indlandsisenskrumper" TargetMode="External"/><Relationship Id="rId30" Type="http://schemas.openxmlformats.org/officeDocument/2006/relationships/hyperlink" Target="https://storymaps.arcgis.com/stories"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skolegis.dk" TargetMode="External"/><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7986FAF58594FE19EC0C58DB949ADDD"/>
        <w:category>
          <w:name w:val="Generelt"/>
          <w:gallery w:val="placeholder"/>
        </w:category>
        <w:types>
          <w:type w:val="bbPlcHdr"/>
        </w:types>
        <w:behaviors>
          <w:behavior w:val="content"/>
        </w:behaviors>
        <w:guid w:val="{D62B8ECC-9935-41A0-B827-B8E412B4E556}"/>
      </w:docPartPr>
      <w:docPartBody>
        <w:p w:rsidR="00EB1D89" w:rsidRDefault="000E6499" w:rsidP="000E6499">
          <w:pPr>
            <w:pStyle w:val="17986FAF58594FE19EC0C58DB949ADDD"/>
          </w:pPr>
          <w:r>
            <w:t>[Skriv her]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Latin">
    <w:altName w:val="Calibri"/>
    <w:charset w:val="00"/>
    <w:family w:val="swiss"/>
    <w:pitch w:val="variable"/>
    <w:sig w:usb0="00000001" w:usb1="5000204A"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499"/>
    <w:rsid w:val="000E6499"/>
    <w:rsid w:val="002F0B2F"/>
    <w:rsid w:val="00700FF5"/>
    <w:rsid w:val="007C27AC"/>
    <w:rsid w:val="009973B1"/>
    <w:rsid w:val="009E2FFF"/>
    <w:rsid w:val="00EB1D8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17986FAF58594FE19EC0C58DB949ADDD">
    <w:name w:val="17986FAF58594FE19EC0C58DB949ADDD"/>
    <w:rsid w:val="000E64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E73A08D25CA804ABCE8346B23995F2D" ma:contentTypeVersion="0" ma:contentTypeDescription="Create a new document." ma:contentTypeScope="" ma:versionID="da64a55ccbc2a7450a3ecfa37b6303c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92858EC-9874-4EE4-BF53-8D39AA5E9416}">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6DED6C5A-2DB1-4DB5-AF45-2570B78148CB}">
  <ds:schemaRefs>
    <ds:schemaRef ds:uri="http://schemas.microsoft.com/sharepoint/v3/contenttype/forms"/>
  </ds:schemaRefs>
</ds:datastoreItem>
</file>

<file path=customXml/itemProps3.xml><?xml version="1.0" encoding="utf-8"?>
<ds:datastoreItem xmlns:ds="http://schemas.openxmlformats.org/officeDocument/2006/customXml" ds:itemID="{A3509E42-671C-4FAA-8AF1-6369658907E0}">
  <ds:schemaRefs>
    <ds:schemaRef ds:uri="http://schemas.openxmlformats.org/officeDocument/2006/bibliography"/>
  </ds:schemaRefs>
</ds:datastoreItem>
</file>

<file path=customXml/itemProps4.xml><?xml version="1.0" encoding="utf-8"?>
<ds:datastoreItem xmlns:ds="http://schemas.openxmlformats.org/officeDocument/2006/customXml" ds:itemID="{4989D145-FE2A-465D-A686-F613C043EA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540</Words>
  <Characters>3294</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Ghita Krage</dc:creator>
  <cp:keywords/>
  <dc:description/>
  <cp:lastModifiedBy>Christian Surland</cp:lastModifiedBy>
  <cp:revision>8</cp:revision>
  <cp:lastPrinted>2022-11-11T08:56:00Z</cp:lastPrinted>
  <dcterms:created xsi:type="dcterms:W3CDTF">2024-09-06T12:01:00Z</dcterms:created>
  <dcterms:modified xsi:type="dcterms:W3CDTF">2025-10-22T11:56:00Z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0x0101002E73A08D25CA804ABCE8346B23995F2D</vt:lpwstr>
  </property>
</Properties>
</file>