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47E006" w14:textId="77777777" w:rsidR="00913E69" w:rsidRPr="00913E69" w:rsidRDefault="00913E69">
      <w:pPr>
        <w:rPr>
          <w:b/>
          <w:sz w:val="32"/>
        </w:rPr>
      </w:pPr>
      <w:r w:rsidRPr="00913E69">
        <w:rPr>
          <w:b/>
          <w:sz w:val="32"/>
        </w:rPr>
        <w:t>Abandoned Vehicle Notice</w:t>
      </w:r>
    </w:p>
    <w:p w14:paraId="7B47E007" w14:textId="77777777" w:rsidR="00913E69" w:rsidRPr="00913E69" w:rsidRDefault="00913E69">
      <w:pPr>
        <w:rPr>
          <w:b/>
          <w:sz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99"/>
        <w:gridCol w:w="2532"/>
        <w:gridCol w:w="1563"/>
        <w:gridCol w:w="1241"/>
        <w:gridCol w:w="930"/>
        <w:gridCol w:w="1385"/>
        <w:gridCol w:w="958"/>
        <w:gridCol w:w="2087"/>
        <w:gridCol w:w="1753"/>
      </w:tblGrid>
      <w:tr w:rsidR="00913E69" w:rsidRPr="00913E69" w14:paraId="7B47E011" w14:textId="77777777" w:rsidTr="00913E69">
        <w:trPr>
          <w:jc w:val="center"/>
        </w:trPr>
        <w:tc>
          <w:tcPr>
            <w:tcW w:w="0" w:type="auto"/>
            <w:shd w:val="clear" w:color="auto" w:fill="E6E6E6"/>
          </w:tcPr>
          <w:p w14:paraId="7B47E008" w14:textId="77777777" w:rsidR="00913E69" w:rsidRPr="00913E69" w:rsidRDefault="00913E69">
            <w:pPr>
              <w:rPr>
                <w:b/>
              </w:rPr>
            </w:pPr>
            <w:r w:rsidRPr="00913E69">
              <w:rPr>
                <w:b/>
              </w:rPr>
              <w:t>Community</w:t>
            </w:r>
          </w:p>
        </w:tc>
        <w:tc>
          <w:tcPr>
            <w:tcW w:w="0" w:type="auto"/>
            <w:shd w:val="clear" w:color="auto" w:fill="E6E6E6"/>
          </w:tcPr>
          <w:p w14:paraId="7B47E009" w14:textId="77777777" w:rsidR="00913E69" w:rsidRPr="00913E69" w:rsidRDefault="00913E69">
            <w:pPr>
              <w:rPr>
                <w:b/>
              </w:rPr>
            </w:pPr>
            <w:r w:rsidRPr="00913E69">
              <w:rPr>
                <w:b/>
              </w:rPr>
              <w:t>Registered owner details</w:t>
            </w:r>
          </w:p>
        </w:tc>
        <w:tc>
          <w:tcPr>
            <w:tcW w:w="0" w:type="auto"/>
            <w:shd w:val="clear" w:color="auto" w:fill="E6E6E6"/>
          </w:tcPr>
          <w:p w14:paraId="7B47E00A" w14:textId="77777777" w:rsidR="00913E69" w:rsidRPr="00913E69" w:rsidRDefault="00913E69">
            <w:pPr>
              <w:rPr>
                <w:b/>
              </w:rPr>
            </w:pPr>
            <w:r w:rsidRPr="00913E69">
              <w:rPr>
                <w:b/>
              </w:rPr>
              <w:t>Plate Number</w:t>
            </w:r>
          </w:p>
        </w:tc>
        <w:tc>
          <w:tcPr>
            <w:tcW w:w="0" w:type="auto"/>
            <w:shd w:val="clear" w:color="auto" w:fill="E6E6E6"/>
          </w:tcPr>
          <w:p w14:paraId="7B47E00B" w14:textId="77777777" w:rsidR="00913E69" w:rsidRPr="00913E69" w:rsidRDefault="00913E69">
            <w:pPr>
              <w:rPr>
                <w:b/>
              </w:rPr>
            </w:pPr>
            <w:r w:rsidRPr="00913E69">
              <w:rPr>
                <w:b/>
              </w:rPr>
              <w:t>VIN</w:t>
            </w:r>
          </w:p>
        </w:tc>
        <w:tc>
          <w:tcPr>
            <w:tcW w:w="0" w:type="auto"/>
            <w:shd w:val="clear" w:color="auto" w:fill="E6E6E6"/>
          </w:tcPr>
          <w:p w14:paraId="7B47E00C" w14:textId="77777777" w:rsidR="00913E69" w:rsidRPr="00913E69" w:rsidRDefault="00913E69">
            <w:pPr>
              <w:rPr>
                <w:b/>
              </w:rPr>
            </w:pPr>
            <w:r w:rsidRPr="00913E69">
              <w:rPr>
                <w:b/>
              </w:rPr>
              <w:t>Make</w:t>
            </w:r>
          </w:p>
        </w:tc>
        <w:tc>
          <w:tcPr>
            <w:tcW w:w="0" w:type="auto"/>
            <w:shd w:val="clear" w:color="auto" w:fill="E6E6E6"/>
          </w:tcPr>
          <w:p w14:paraId="7B47E00D" w14:textId="77777777" w:rsidR="00913E69" w:rsidRPr="00913E69" w:rsidRDefault="00913E69">
            <w:pPr>
              <w:rPr>
                <w:b/>
              </w:rPr>
            </w:pPr>
            <w:r w:rsidRPr="00913E69">
              <w:rPr>
                <w:b/>
              </w:rPr>
              <w:t>Model</w:t>
            </w:r>
          </w:p>
        </w:tc>
        <w:tc>
          <w:tcPr>
            <w:tcW w:w="0" w:type="auto"/>
            <w:shd w:val="clear" w:color="auto" w:fill="E6E6E6"/>
          </w:tcPr>
          <w:p w14:paraId="7B47E00E" w14:textId="77777777" w:rsidR="00913E69" w:rsidRPr="00913E69" w:rsidRDefault="00913E69">
            <w:pPr>
              <w:rPr>
                <w:b/>
              </w:rPr>
            </w:pPr>
            <w:r w:rsidRPr="00913E69">
              <w:rPr>
                <w:b/>
              </w:rPr>
              <w:t>Colour</w:t>
            </w:r>
          </w:p>
        </w:tc>
        <w:tc>
          <w:tcPr>
            <w:tcW w:w="0" w:type="auto"/>
            <w:shd w:val="clear" w:color="auto" w:fill="E6E6E6"/>
          </w:tcPr>
          <w:p w14:paraId="7B47E00F" w14:textId="77777777" w:rsidR="00913E69" w:rsidRPr="00913E69" w:rsidRDefault="00913E69">
            <w:pPr>
              <w:rPr>
                <w:b/>
              </w:rPr>
            </w:pPr>
            <w:r w:rsidRPr="00913E69">
              <w:rPr>
                <w:b/>
              </w:rPr>
              <w:t>Nearest Lot Number</w:t>
            </w:r>
          </w:p>
        </w:tc>
        <w:tc>
          <w:tcPr>
            <w:tcW w:w="0" w:type="auto"/>
            <w:shd w:val="clear" w:color="auto" w:fill="E6E6E6"/>
          </w:tcPr>
          <w:p w14:paraId="7B47E010" w14:textId="77777777" w:rsidR="00913E69" w:rsidRPr="00913E69" w:rsidRDefault="00913E69">
            <w:pPr>
              <w:rPr>
                <w:b/>
              </w:rPr>
            </w:pPr>
            <w:r w:rsidRPr="00913E69">
              <w:rPr>
                <w:b/>
              </w:rPr>
              <w:t>Number Marked</w:t>
            </w:r>
          </w:p>
        </w:tc>
      </w:tr>
      <w:tr w:rsidR="00913E69" w14:paraId="7B47E01B" w14:textId="77777777" w:rsidTr="00913E69">
        <w:trPr>
          <w:jc w:val="center"/>
        </w:trPr>
        <w:tc>
          <w:tcPr>
            <w:tcW w:w="0" w:type="auto"/>
            <w:shd w:val="clear" w:color="auto" w:fill="auto"/>
          </w:tcPr>
          <w:p w14:paraId="7B47E012" w14:textId="77777777" w:rsidR="00913E69" w:rsidRDefault="00913E69">
            <w:r>
              <w:t>Angurugu</w:t>
            </w:r>
          </w:p>
        </w:tc>
        <w:tc>
          <w:tcPr>
            <w:tcW w:w="0" w:type="auto"/>
            <w:shd w:val="clear" w:color="auto" w:fill="auto"/>
          </w:tcPr>
          <w:p w14:paraId="7B47E013" w14:textId="77777777" w:rsidR="00913E69" w:rsidRDefault="00913E69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7B47E014" w14:textId="77777777" w:rsidR="00913E69" w:rsidRDefault="00913E69">
            <w:r>
              <w:t>793 846</w:t>
            </w:r>
          </w:p>
        </w:tc>
        <w:tc>
          <w:tcPr>
            <w:tcW w:w="0" w:type="auto"/>
            <w:shd w:val="clear" w:color="auto" w:fill="auto"/>
          </w:tcPr>
          <w:p w14:paraId="7B47E015" w14:textId="77777777" w:rsidR="00913E69" w:rsidRDefault="00913E69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7B47E016" w14:textId="77777777" w:rsidR="00913E69" w:rsidRDefault="00913E69">
            <w:r>
              <w:t>Nissan</w:t>
            </w:r>
          </w:p>
        </w:tc>
        <w:tc>
          <w:tcPr>
            <w:tcW w:w="0" w:type="auto"/>
            <w:shd w:val="clear" w:color="auto" w:fill="auto"/>
          </w:tcPr>
          <w:p w14:paraId="7B47E017" w14:textId="77777777" w:rsidR="00913E69" w:rsidRDefault="00913E69">
            <w:r>
              <w:t>Patrol wagon</w:t>
            </w:r>
          </w:p>
        </w:tc>
        <w:tc>
          <w:tcPr>
            <w:tcW w:w="0" w:type="auto"/>
            <w:shd w:val="clear" w:color="auto" w:fill="auto"/>
          </w:tcPr>
          <w:p w14:paraId="7B47E018" w14:textId="77777777" w:rsidR="00913E69" w:rsidRDefault="00913E69">
            <w:r>
              <w:t>White</w:t>
            </w:r>
          </w:p>
        </w:tc>
        <w:tc>
          <w:tcPr>
            <w:tcW w:w="0" w:type="auto"/>
            <w:shd w:val="clear" w:color="auto" w:fill="auto"/>
          </w:tcPr>
          <w:p w14:paraId="7B47E019" w14:textId="77777777" w:rsidR="00913E69" w:rsidRDefault="00913E69">
            <w:r>
              <w:t>460</w:t>
            </w:r>
          </w:p>
        </w:tc>
        <w:tc>
          <w:tcPr>
            <w:tcW w:w="0" w:type="auto"/>
            <w:shd w:val="clear" w:color="auto" w:fill="auto"/>
          </w:tcPr>
          <w:p w14:paraId="7B47E01A" w14:textId="77777777" w:rsidR="00913E69" w:rsidRDefault="00913E69">
            <w:r>
              <w:t>47</w:t>
            </w:r>
          </w:p>
        </w:tc>
      </w:tr>
    </w:tbl>
    <w:p w14:paraId="7B47E01C" w14:textId="064C0AEA" w:rsidR="007E4957" w:rsidRDefault="00F97A3A">
      <w:r>
        <w:rPr>
          <w:noProof/>
        </w:rPr>
        <w:drawing>
          <wp:inline distT="0" distB="0" distL="0" distR="0" wp14:anchorId="56984435" wp14:editId="1C06E2DF">
            <wp:extent cx="2211594" cy="2857303"/>
            <wp:effectExtent l="0" t="0" r="0" b="635"/>
            <wp:docPr id="18216439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1378" cy="286994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377B4">
        <w:t xml:space="preserve">                                                           </w:t>
      </w:r>
      <w:r w:rsidR="00B377B4">
        <w:rPr>
          <w:noProof/>
        </w:rPr>
        <w:drawing>
          <wp:inline distT="0" distB="0" distL="0" distR="0" wp14:anchorId="724047C3" wp14:editId="7F7B1FAD">
            <wp:extent cx="1790700" cy="2843424"/>
            <wp:effectExtent l="0" t="0" r="0" b="0"/>
            <wp:docPr id="12638355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704" cy="28624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E4957" w:rsidSect="00913E6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C71ED7" w14:textId="77777777" w:rsidR="00230803" w:rsidRDefault="00230803" w:rsidP="00913E69">
      <w:pPr>
        <w:spacing w:after="0" w:line="240" w:lineRule="auto"/>
      </w:pPr>
      <w:r>
        <w:separator/>
      </w:r>
    </w:p>
  </w:endnote>
  <w:endnote w:type="continuationSeparator" w:id="0">
    <w:p w14:paraId="5707A65F" w14:textId="77777777" w:rsidR="00230803" w:rsidRDefault="00230803" w:rsidP="00913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47E023" w14:textId="77777777" w:rsidR="00913E69" w:rsidRDefault="00913E69" w:rsidP="000C126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7B47E024" w14:textId="77777777" w:rsidR="00913E69" w:rsidRDefault="00913E69" w:rsidP="00913E6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47E025" w14:textId="77777777" w:rsidR="00913E69" w:rsidRDefault="00913E69" w:rsidP="000C126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7B47E026" w14:textId="77777777" w:rsidR="00913E69" w:rsidRDefault="00913E69" w:rsidP="00913E69">
    <w:pPr>
      <w:pStyle w:val="Footer"/>
      <w:ind w:right="360"/>
    </w:pPr>
    <w:r>
      <w:t>East Arnhem Regional Council                                                        Date of notice:  13-Mar-2025</w:t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47E028" w14:textId="77777777" w:rsidR="00913E69" w:rsidRDefault="00913E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D40687" w14:textId="77777777" w:rsidR="00230803" w:rsidRDefault="00230803" w:rsidP="00913E69">
      <w:pPr>
        <w:spacing w:after="0" w:line="240" w:lineRule="auto"/>
      </w:pPr>
      <w:r>
        <w:separator/>
      </w:r>
    </w:p>
  </w:footnote>
  <w:footnote w:type="continuationSeparator" w:id="0">
    <w:p w14:paraId="6E0423F8" w14:textId="77777777" w:rsidR="00230803" w:rsidRDefault="00230803" w:rsidP="00913E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47E021" w14:textId="77777777" w:rsidR="00913E69" w:rsidRDefault="00913E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47E022" w14:textId="77777777" w:rsidR="00913E69" w:rsidRDefault="00913E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47E027" w14:textId="77777777" w:rsidR="00913E69" w:rsidRDefault="00913E6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E69"/>
    <w:rsid w:val="00230803"/>
    <w:rsid w:val="007E4957"/>
    <w:rsid w:val="00913E69"/>
    <w:rsid w:val="00B377B4"/>
    <w:rsid w:val="00D15A04"/>
    <w:rsid w:val="00E91D7D"/>
    <w:rsid w:val="00F97A3A"/>
    <w:rsid w:val="00FD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47E006"/>
  <w15:chartTrackingRefBased/>
  <w15:docId w15:val="{5816DAC3-8662-4A4B-B6EE-534652DD3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13E6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13E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3E6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13E6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13E6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13E6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13E6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13E6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13E6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13E6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13E6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13E6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13E6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13E6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13E6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13E6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13E6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13E6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13E6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13E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13E6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13E6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13E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13E6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13E6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13E6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13E6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13E6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13E6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13E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E69"/>
  </w:style>
  <w:style w:type="paragraph" w:styleId="Footer">
    <w:name w:val="footer"/>
    <w:basedOn w:val="Normal"/>
    <w:link w:val="FooterChar"/>
    <w:uiPriority w:val="99"/>
    <w:unhideWhenUsed/>
    <w:rsid w:val="00913E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E69"/>
  </w:style>
  <w:style w:type="character" w:styleId="PageNumber">
    <w:name w:val="page number"/>
    <w:basedOn w:val="DefaultParagraphFont"/>
    <w:uiPriority w:val="99"/>
    <w:semiHidden/>
    <w:unhideWhenUsed/>
    <w:rsid w:val="00913E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92c523-6030-4be1-b42d-f2a4ace779b8">
      <Terms xmlns="http://schemas.microsoft.com/office/infopath/2007/PartnerControls"/>
    </lcf76f155ced4ddcb4097134ff3c332f>
    <TaxCatchAll xmlns="a9fe22db-5fd8-4f12-8370-8101ebb006f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AFC89D6B27A643B5E794C2B1CD49D6" ma:contentTypeVersion="16" ma:contentTypeDescription="Create a new document." ma:contentTypeScope="" ma:versionID="b1563f11df55b84e06eaff8b22e2cf15">
  <xsd:schema xmlns:xsd="http://www.w3.org/2001/XMLSchema" xmlns:xs="http://www.w3.org/2001/XMLSchema" xmlns:p="http://schemas.microsoft.com/office/2006/metadata/properties" xmlns:ns2="5692c523-6030-4be1-b42d-f2a4ace779b8" xmlns:ns3="a9fe22db-5fd8-4f12-8370-8101ebb006f0" targetNamespace="http://schemas.microsoft.com/office/2006/metadata/properties" ma:root="true" ma:fieldsID="f4a415637e7113ca251cf961d8fa8304" ns2:_="" ns3:_="">
    <xsd:import namespace="5692c523-6030-4be1-b42d-f2a4ace779b8"/>
    <xsd:import namespace="a9fe22db-5fd8-4f12-8370-8101ebb006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2c523-6030-4be1-b42d-f2a4ace779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c192924-9bf0-4a75-b214-d5f2b5adab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22db-5fd8-4f12-8370-8101ebb006f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e3c5905-1251-4338-bfe6-818470445bf5}" ma:internalName="TaxCatchAll" ma:showField="CatchAllData" ma:web="a9fe22db-5fd8-4f12-8370-8101ebb006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FAEBB2-EAFB-4115-90EF-0D023480E730}">
  <ds:schemaRefs>
    <ds:schemaRef ds:uri="http://schemas.microsoft.com/office/2006/metadata/properties"/>
    <ds:schemaRef ds:uri="http://schemas.microsoft.com/office/infopath/2007/PartnerControls"/>
    <ds:schemaRef ds:uri="5692c523-6030-4be1-b42d-f2a4ace779b8"/>
    <ds:schemaRef ds:uri="a9fe22db-5fd8-4f12-8370-8101ebb006f0"/>
  </ds:schemaRefs>
</ds:datastoreItem>
</file>

<file path=customXml/itemProps2.xml><?xml version="1.0" encoding="utf-8"?>
<ds:datastoreItem xmlns:ds="http://schemas.openxmlformats.org/officeDocument/2006/customXml" ds:itemID="{0A8CA007-CAA3-4B7A-9C91-F419E09F50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EBA65B0-81F3-4C03-94CB-E343695069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92c523-6030-4be1-b42d-f2a4ace779b8"/>
    <ds:schemaRef ds:uri="a9fe22db-5fd8-4f12-8370-8101ebb006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</Words>
  <Characters>224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Hoang Tran</dc:creator>
  <cp:keywords/>
  <dc:description/>
  <cp:lastModifiedBy>Taylor Gunn</cp:lastModifiedBy>
  <cp:revision>3</cp:revision>
  <dcterms:created xsi:type="dcterms:W3CDTF">2025-03-13T01:42:00Z</dcterms:created>
  <dcterms:modified xsi:type="dcterms:W3CDTF">2025-03-14T02:33:00Z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0x0101007AAFC89D6B27A643B5E794C2B1CD49D6</vt:lpwstr>
  </property>
  <property fmtid="{D5CDD505-2E9C-101B-9397-08002B2CF9AE}" pid="3" name="MediaServiceImageTags">
    <vt:lpwstr/>
  </property>
</Properties>
</file>