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A174" w14:textId="41B7B691" w:rsidR="00497062" w:rsidRDefault="008E400B" w:rsidP="004139A8">
      <w:pPr>
        <w:spacing w:after="0" w:line="240" w:lineRule="auto"/>
        <w:rPr>
          <w:rFonts w:ascii="Arial" w:hAnsi="Arial" w:cs="Arial"/>
        </w:rPr>
      </w:pPr>
      <w:r w:rsidRPr="008E400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Grain and Silage Nutrient Removal in Wisconsin</w:t>
      </w:r>
      <w:r w:rsidR="0021159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 Trends and Implications</w:t>
      </w:r>
    </w:p>
    <w:p w14:paraId="606E67D3" w14:textId="77777777" w:rsidR="00D75187" w:rsidRDefault="00D75187" w:rsidP="004139A8">
      <w:pPr>
        <w:spacing w:after="0" w:line="240" w:lineRule="auto"/>
        <w:rPr>
          <w:rFonts w:ascii="Arial" w:hAnsi="Arial" w:cs="Arial"/>
        </w:rPr>
      </w:pPr>
    </w:p>
    <w:p w14:paraId="7F9040BC" w14:textId="77777777" w:rsidR="0021159E" w:rsidRPr="007D0DDB" w:rsidRDefault="0021159E" w:rsidP="004139A8">
      <w:pPr>
        <w:spacing w:after="0" w:line="240" w:lineRule="auto"/>
        <w:rPr>
          <w:rFonts w:ascii="Arial" w:hAnsi="Arial" w:cs="Arial"/>
        </w:rPr>
      </w:pPr>
    </w:p>
    <w:p w14:paraId="571BE9FD" w14:textId="77777777" w:rsidR="0021159E" w:rsidRPr="0021159E" w:rsidRDefault="0021159E" w:rsidP="0021159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 xml:space="preserve">Accurate estimates of grain crop nutrient removal with harvest rely on two measurements. What are they? </w:t>
      </w:r>
    </w:p>
    <w:p w14:paraId="64EC65C0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Soil-test values and grain nutrient concentration</w:t>
      </w:r>
    </w:p>
    <w:p w14:paraId="5C086498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Soil-test values and grain yield</w:t>
      </w:r>
    </w:p>
    <w:p w14:paraId="4907FFFF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Grain nutrient concentration and grain yield</w:t>
      </w:r>
    </w:p>
    <w:p w14:paraId="52F4BF3D" w14:textId="77777777" w:rsid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Grain nutrient concentration and previous fertilizer applied</w:t>
      </w:r>
    </w:p>
    <w:p w14:paraId="7BAC6D00" w14:textId="77777777" w:rsidR="0021159E" w:rsidRPr="0021159E" w:rsidRDefault="0021159E" w:rsidP="002115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2596CB1" w14:textId="77777777" w:rsidR="0021159E" w:rsidRPr="0021159E" w:rsidRDefault="0021159E" w:rsidP="0021159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In a hybrid build and maintain soil-test interpretation and fertilization philosophy, like that used in Wisconsin, which crop will lead to a larger removal replacement portion of a recommended fertilizer rate at low soil-test levels?</w:t>
      </w:r>
    </w:p>
    <w:p w14:paraId="0BAB7A80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Corn for grain</w:t>
      </w:r>
    </w:p>
    <w:p w14:paraId="4C873CD1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Corn for silage</w:t>
      </w:r>
    </w:p>
    <w:p w14:paraId="7B35003A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Soybean</w:t>
      </w:r>
    </w:p>
    <w:p w14:paraId="3B56BD43" w14:textId="77777777" w:rsid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Winter Wheat</w:t>
      </w:r>
    </w:p>
    <w:p w14:paraId="17DBC3E1" w14:textId="77777777" w:rsidR="0021159E" w:rsidRPr="0021159E" w:rsidRDefault="0021159E" w:rsidP="002115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9A7877D" w14:textId="77777777" w:rsidR="0021159E" w:rsidRPr="0021159E" w:rsidRDefault="0021159E" w:rsidP="0021159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 xml:space="preserve">_______ </w:t>
      </w:r>
      <w:proofErr w:type="gramStart"/>
      <w:r w:rsidRPr="0021159E">
        <w:rPr>
          <w:rFonts w:ascii="Arial" w:hAnsi="Arial" w:cs="Arial"/>
          <w:sz w:val="24"/>
          <w:szCs w:val="24"/>
        </w:rPr>
        <w:t>generally</w:t>
      </w:r>
      <w:proofErr w:type="gramEnd"/>
      <w:r w:rsidRPr="0021159E">
        <w:rPr>
          <w:rFonts w:ascii="Arial" w:hAnsi="Arial" w:cs="Arial"/>
          <w:sz w:val="24"/>
          <w:szCs w:val="24"/>
        </w:rPr>
        <w:t xml:space="preserve"> has a higher grain phosphorus concentration (%), _______ generally has a higher grain potassium concentration, and _______ generally has a higher grain nitrogen concentration. (fill in the blanks)</w:t>
      </w:r>
    </w:p>
    <w:p w14:paraId="7B057935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Corn, soybean, corn</w:t>
      </w:r>
    </w:p>
    <w:p w14:paraId="1C07EC4E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Soybean, soybean, corn</w:t>
      </w:r>
    </w:p>
    <w:p w14:paraId="77011E29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Soybean, corn, soybean</w:t>
      </w:r>
    </w:p>
    <w:p w14:paraId="00EF0315" w14:textId="77777777" w:rsid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Corn, soybean, soybean</w:t>
      </w:r>
    </w:p>
    <w:p w14:paraId="55853318" w14:textId="77777777" w:rsidR="0021159E" w:rsidRPr="0021159E" w:rsidRDefault="0021159E" w:rsidP="002115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C55FD97" w14:textId="77777777" w:rsidR="0021159E" w:rsidRPr="0021159E" w:rsidRDefault="0021159E" w:rsidP="0021159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As grain crop yields increase, what consistently increases in tandem?</w:t>
      </w:r>
    </w:p>
    <w:p w14:paraId="39EE7634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Soil-test levels (ppm)</w:t>
      </w:r>
    </w:p>
    <w:p w14:paraId="0C3980EF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Grain nutrient concentrations (%)</w:t>
      </w:r>
    </w:p>
    <w:p w14:paraId="151414B6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Removal of nutrients in grain (pound nutrient per acre)</w:t>
      </w:r>
    </w:p>
    <w:p w14:paraId="3E6B5353" w14:textId="77777777" w:rsid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Grain nutrient removal coefficients (pound nutrient per bushel)</w:t>
      </w:r>
    </w:p>
    <w:p w14:paraId="69499FDF" w14:textId="77777777" w:rsidR="0021159E" w:rsidRPr="0021159E" w:rsidRDefault="0021159E" w:rsidP="002115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6685C63" w14:textId="77777777" w:rsidR="0021159E" w:rsidRPr="0021159E" w:rsidRDefault="0021159E" w:rsidP="0021159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Across the Midwest (U.S. North Central region), which nutrient is removed more per cropland acre with harvest compared to the others listed?</w:t>
      </w:r>
    </w:p>
    <w:p w14:paraId="5CAD1582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Phosphorus</w:t>
      </w:r>
    </w:p>
    <w:p w14:paraId="771F0A5E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Potassium</w:t>
      </w:r>
    </w:p>
    <w:p w14:paraId="7CDDB8CC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Sulfur</w:t>
      </w:r>
    </w:p>
    <w:p w14:paraId="610765AA" w14:textId="77777777" w:rsidR="0021159E" w:rsidRPr="0021159E" w:rsidRDefault="0021159E" w:rsidP="0021159E">
      <w:pPr>
        <w:pStyle w:val="ListParagraph"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1159E">
        <w:rPr>
          <w:rFonts w:ascii="Arial" w:hAnsi="Arial" w:cs="Arial"/>
          <w:sz w:val="24"/>
          <w:szCs w:val="24"/>
        </w:rPr>
        <w:t>Zinc</w:t>
      </w:r>
    </w:p>
    <w:p w14:paraId="0378194F" w14:textId="3C341687" w:rsidR="00404F7C" w:rsidRPr="00D75187" w:rsidRDefault="00404F7C" w:rsidP="00D75187">
      <w:pPr>
        <w:pStyle w:val="ListParagraph"/>
        <w:rPr>
          <w:rFonts w:ascii="Arial" w:hAnsi="Arial" w:cs="Arial"/>
          <w:sz w:val="24"/>
          <w:szCs w:val="24"/>
        </w:rPr>
      </w:pPr>
    </w:p>
    <w:p w14:paraId="5FD997BC" w14:textId="77777777" w:rsidR="007751C1" w:rsidRPr="00A215DF" w:rsidRDefault="007751C1" w:rsidP="007751C1"/>
    <w:p w14:paraId="2437128B" w14:textId="77777777" w:rsidR="0098572F" w:rsidRPr="00A215DF" w:rsidRDefault="0098572F" w:rsidP="0098572F">
      <w:pPr>
        <w:rPr>
          <w:rFonts w:ascii="Arial" w:hAnsi="Arial" w:cs="Arial"/>
          <w:sz w:val="24"/>
          <w:szCs w:val="24"/>
        </w:rPr>
      </w:pPr>
    </w:p>
    <w:p w14:paraId="52E348F7" w14:textId="681829B8" w:rsidR="00BB1F80" w:rsidRPr="00A215DF" w:rsidRDefault="00BB1F80" w:rsidP="00CE005C">
      <w:pPr>
        <w:rPr>
          <w:rFonts w:ascii="Calibri" w:hAnsi="Calibri" w:cs="Calibri"/>
          <w:sz w:val="24"/>
          <w:szCs w:val="24"/>
        </w:rPr>
      </w:pPr>
    </w:p>
    <w:sectPr w:rsidR="00BB1F80" w:rsidRPr="00A215DF" w:rsidSect="0097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C6"/>
    <w:multiLevelType w:val="hybridMultilevel"/>
    <w:tmpl w:val="A506763E"/>
    <w:lvl w:ilvl="0" w:tplc="95324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CE3A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1CAA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DA2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0889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08D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9CDB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921C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088D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B62"/>
    <w:multiLevelType w:val="hybridMultilevel"/>
    <w:tmpl w:val="19D8FDE8"/>
    <w:lvl w:ilvl="0" w:tplc="1A10208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DD7"/>
    <w:multiLevelType w:val="hybridMultilevel"/>
    <w:tmpl w:val="67324804"/>
    <w:lvl w:ilvl="0" w:tplc="53D46E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2C6"/>
    <w:multiLevelType w:val="hybridMultilevel"/>
    <w:tmpl w:val="B224A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546"/>
    <w:multiLevelType w:val="hybridMultilevel"/>
    <w:tmpl w:val="8F1E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26A6"/>
    <w:multiLevelType w:val="hybridMultilevel"/>
    <w:tmpl w:val="90FEE22C"/>
    <w:lvl w:ilvl="0" w:tplc="1C648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67BD"/>
    <w:multiLevelType w:val="hybridMultilevel"/>
    <w:tmpl w:val="65DC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648F5"/>
    <w:multiLevelType w:val="hybridMultilevel"/>
    <w:tmpl w:val="C2385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13E6CF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1F3D"/>
    <w:multiLevelType w:val="hybridMultilevel"/>
    <w:tmpl w:val="F24E1E66"/>
    <w:lvl w:ilvl="0" w:tplc="BE5E8D1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19191"/>
    <w:multiLevelType w:val="hybridMultilevel"/>
    <w:tmpl w:val="A4782366"/>
    <w:lvl w:ilvl="0" w:tplc="6C4ACD84">
      <w:start w:val="1"/>
      <w:numFmt w:val="decimal"/>
      <w:lvlText w:val="%1."/>
      <w:lvlJc w:val="left"/>
      <w:pPr>
        <w:ind w:left="720" w:hanging="360"/>
      </w:pPr>
    </w:lvl>
    <w:lvl w:ilvl="1" w:tplc="E18660E8">
      <w:start w:val="1"/>
      <w:numFmt w:val="lowerLetter"/>
      <w:lvlText w:val="%2."/>
      <w:lvlJc w:val="left"/>
      <w:pPr>
        <w:ind w:left="1440" w:hanging="360"/>
      </w:pPr>
    </w:lvl>
    <w:lvl w:ilvl="2" w:tplc="39CC9EC4">
      <w:start w:val="1"/>
      <w:numFmt w:val="lowerRoman"/>
      <w:lvlText w:val="%3."/>
      <w:lvlJc w:val="right"/>
      <w:pPr>
        <w:ind w:left="2160" w:hanging="180"/>
      </w:pPr>
    </w:lvl>
    <w:lvl w:ilvl="3" w:tplc="5D480D12">
      <w:start w:val="1"/>
      <w:numFmt w:val="decimal"/>
      <w:lvlText w:val="%4."/>
      <w:lvlJc w:val="left"/>
      <w:pPr>
        <w:ind w:left="2880" w:hanging="360"/>
      </w:pPr>
    </w:lvl>
    <w:lvl w:ilvl="4" w:tplc="AB9E58BA">
      <w:start w:val="1"/>
      <w:numFmt w:val="lowerLetter"/>
      <w:lvlText w:val="%5."/>
      <w:lvlJc w:val="left"/>
      <w:pPr>
        <w:ind w:left="3600" w:hanging="360"/>
      </w:pPr>
    </w:lvl>
    <w:lvl w:ilvl="5" w:tplc="604CCBB4">
      <w:start w:val="1"/>
      <w:numFmt w:val="lowerRoman"/>
      <w:lvlText w:val="%6."/>
      <w:lvlJc w:val="right"/>
      <w:pPr>
        <w:ind w:left="4320" w:hanging="180"/>
      </w:pPr>
    </w:lvl>
    <w:lvl w:ilvl="6" w:tplc="32EAA144">
      <w:start w:val="1"/>
      <w:numFmt w:val="decimal"/>
      <w:lvlText w:val="%7."/>
      <w:lvlJc w:val="left"/>
      <w:pPr>
        <w:ind w:left="5040" w:hanging="360"/>
      </w:pPr>
    </w:lvl>
    <w:lvl w:ilvl="7" w:tplc="44A865B0">
      <w:start w:val="1"/>
      <w:numFmt w:val="lowerLetter"/>
      <w:lvlText w:val="%8."/>
      <w:lvlJc w:val="left"/>
      <w:pPr>
        <w:ind w:left="5760" w:hanging="360"/>
      </w:pPr>
    </w:lvl>
    <w:lvl w:ilvl="8" w:tplc="682864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24DC"/>
    <w:multiLevelType w:val="hybridMultilevel"/>
    <w:tmpl w:val="A8C89E4E"/>
    <w:lvl w:ilvl="0" w:tplc="C0587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DA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EC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EE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32B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EC88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CCC3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043A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842E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356A7"/>
    <w:multiLevelType w:val="hybridMultilevel"/>
    <w:tmpl w:val="76B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227C3"/>
    <w:multiLevelType w:val="hybridMultilevel"/>
    <w:tmpl w:val="E82A1876"/>
    <w:lvl w:ilvl="0" w:tplc="4D146B06">
      <w:start w:val="1"/>
      <w:numFmt w:val="lowerLetter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F70A6"/>
    <w:multiLevelType w:val="hybridMultilevel"/>
    <w:tmpl w:val="9AEA6D9E"/>
    <w:lvl w:ilvl="0" w:tplc="E5663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A49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22CA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8EB8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AC36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E40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9C3A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78D5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39895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A27ED"/>
    <w:multiLevelType w:val="hybridMultilevel"/>
    <w:tmpl w:val="D168F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E304E"/>
    <w:multiLevelType w:val="hybridMultilevel"/>
    <w:tmpl w:val="B69C2BB0"/>
    <w:lvl w:ilvl="0" w:tplc="4D146B06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E04786"/>
    <w:multiLevelType w:val="hybridMultilevel"/>
    <w:tmpl w:val="F3AC9CD6"/>
    <w:lvl w:ilvl="0" w:tplc="FD006E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73017"/>
    <w:multiLevelType w:val="hybridMultilevel"/>
    <w:tmpl w:val="5F1C26DC"/>
    <w:lvl w:ilvl="0" w:tplc="0AF26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02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4ED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2493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6EA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3270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3689A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5280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2A6B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F84D32"/>
    <w:multiLevelType w:val="hybridMultilevel"/>
    <w:tmpl w:val="3688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E48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23188"/>
    <w:multiLevelType w:val="hybridMultilevel"/>
    <w:tmpl w:val="CED4100C"/>
    <w:lvl w:ilvl="0" w:tplc="222C7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5A5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36AA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1E854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5026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A6A0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2896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34A5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B430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976518556">
    <w:abstractNumId w:val="2"/>
  </w:num>
  <w:num w:numId="2" w16cid:durableId="2436492">
    <w:abstractNumId w:val="8"/>
  </w:num>
  <w:num w:numId="3" w16cid:durableId="1937715357">
    <w:abstractNumId w:val="20"/>
  </w:num>
  <w:num w:numId="4" w16cid:durableId="1747149298">
    <w:abstractNumId w:val="5"/>
  </w:num>
  <w:num w:numId="5" w16cid:durableId="1144738597">
    <w:abstractNumId w:val="3"/>
  </w:num>
  <w:num w:numId="6" w16cid:durableId="1528105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14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5239641">
    <w:abstractNumId w:val="11"/>
  </w:num>
  <w:num w:numId="9" w16cid:durableId="2090421922">
    <w:abstractNumId w:val="12"/>
  </w:num>
  <w:num w:numId="10" w16cid:durableId="673411338">
    <w:abstractNumId w:val="19"/>
  </w:num>
  <w:num w:numId="11" w16cid:durableId="1071199836">
    <w:abstractNumId w:val="0"/>
  </w:num>
  <w:num w:numId="12" w16cid:durableId="689916829">
    <w:abstractNumId w:val="15"/>
  </w:num>
  <w:num w:numId="13" w16cid:durableId="1361660310">
    <w:abstractNumId w:val="21"/>
  </w:num>
  <w:num w:numId="14" w16cid:durableId="777917852">
    <w:abstractNumId w:val="7"/>
  </w:num>
  <w:num w:numId="15" w16cid:durableId="1063019222">
    <w:abstractNumId w:val="4"/>
  </w:num>
  <w:num w:numId="16" w16cid:durableId="842624080">
    <w:abstractNumId w:val="18"/>
  </w:num>
  <w:num w:numId="17" w16cid:durableId="1001391544">
    <w:abstractNumId w:val="6"/>
  </w:num>
  <w:num w:numId="18" w16cid:durableId="1659917847">
    <w:abstractNumId w:val="17"/>
  </w:num>
  <w:num w:numId="19" w16cid:durableId="1520849243">
    <w:abstractNumId w:val="14"/>
  </w:num>
  <w:num w:numId="20" w16cid:durableId="1708944556">
    <w:abstractNumId w:val="9"/>
  </w:num>
  <w:num w:numId="21" w16cid:durableId="1535534804">
    <w:abstractNumId w:val="16"/>
  </w:num>
  <w:num w:numId="22" w16cid:durableId="1385250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21BCB"/>
    <w:rsid w:val="001A6AA9"/>
    <w:rsid w:val="001F6E32"/>
    <w:rsid w:val="0021159E"/>
    <w:rsid w:val="002B6F40"/>
    <w:rsid w:val="003125D0"/>
    <w:rsid w:val="00382C45"/>
    <w:rsid w:val="00404F7C"/>
    <w:rsid w:val="004139A8"/>
    <w:rsid w:val="00497062"/>
    <w:rsid w:val="00651CB1"/>
    <w:rsid w:val="007751C1"/>
    <w:rsid w:val="007D0DDB"/>
    <w:rsid w:val="008E400B"/>
    <w:rsid w:val="009253F4"/>
    <w:rsid w:val="009729D1"/>
    <w:rsid w:val="0098572F"/>
    <w:rsid w:val="009C368F"/>
    <w:rsid w:val="00A215DF"/>
    <w:rsid w:val="00AC22D8"/>
    <w:rsid w:val="00BB1F80"/>
    <w:rsid w:val="00CE005C"/>
    <w:rsid w:val="00D75187"/>
    <w:rsid w:val="00D9731C"/>
    <w:rsid w:val="00E91F45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2024-01-25T17:42:00Z</dcterms:created>
  <dcterms:modified xsi:type="dcterms:W3CDTF">2024-01-25T17:43:00Z</dcterms:modified>
</cp:coreProperties>
</file>