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77" w:rsidRDefault="00943E77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943E77">
        <w:trPr>
          <w:trHeight w:val="305"/>
        </w:trPr>
        <w:tc>
          <w:tcPr>
            <w:tcW w:w="11678" w:type="dxa"/>
            <w:hideMark/>
          </w:tcPr>
          <w:p w:rsidR="00943E77" w:rsidRDefault="00943E77" w:rsidP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SELECTBOARD' S MEETING  AGENDA  </w:t>
            </w:r>
            <w:r w:rsidR="00765A4F">
              <w:rPr>
                <w:rFonts w:ascii="Arial" w:hAnsi="Arial" w:cs="Arial"/>
                <w:color w:val="000000"/>
                <w:sz w:val="24"/>
                <w:szCs w:val="24"/>
              </w:rPr>
              <w:t>April 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2025  6:00 PM</w:t>
            </w:r>
          </w:p>
        </w:tc>
      </w:tr>
      <w:tr w:rsidR="00943E77" w:rsidTr="00943E77">
        <w:trPr>
          <w:trHeight w:val="305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Agenda-additions or deletions</w:t>
            </w: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Visitors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 w:rsidP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Approval of minutes from </w:t>
            </w:r>
            <w:r w:rsidR="00765A4F">
              <w:rPr>
                <w:rFonts w:ascii="Arial" w:hAnsi="Arial" w:cs="Arial"/>
                <w:color w:val="000000"/>
              </w:rPr>
              <w:t>March 3</w:t>
            </w:r>
            <w:r w:rsidR="00765A4F" w:rsidRPr="00765A4F">
              <w:rPr>
                <w:rFonts w:ascii="Arial" w:hAnsi="Arial" w:cs="Arial"/>
                <w:color w:val="000000"/>
                <w:vertAlign w:val="superscript"/>
              </w:rPr>
              <w:t>rd</w:t>
            </w:r>
            <w:r w:rsidR="00765A4F">
              <w:rPr>
                <w:rFonts w:ascii="Arial" w:hAnsi="Arial" w:cs="Arial"/>
                <w:color w:val="000000"/>
              </w:rPr>
              <w:t>, 11</w:t>
            </w:r>
            <w:r w:rsidR="00765A4F" w:rsidRPr="00765A4F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765A4F">
              <w:rPr>
                <w:rFonts w:ascii="Arial" w:hAnsi="Arial" w:cs="Arial"/>
                <w:color w:val="000000"/>
              </w:rPr>
              <w:t>, 18</w:t>
            </w:r>
            <w:r w:rsidR="00765A4F" w:rsidRPr="00765A4F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Road Report </w:t>
            </w: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765A4F" w:rsidRDefault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Signatures on VCBB Broadband Support Letter</w:t>
            </w:r>
          </w:p>
          <w:p w:rsidR="00765A4F" w:rsidRDefault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43E77" w:rsidRDefault="00A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Overload Permits </w:t>
            </w:r>
          </w:p>
          <w:p w:rsidR="00C15E16" w:rsidRDefault="00C15E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43E77" w:rsidRDefault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Truck Decision and Vote</w:t>
            </w:r>
          </w:p>
          <w:p w:rsidR="00765A4F" w:rsidRDefault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765A4F" w:rsidRDefault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Road Alteration/Viewing </w:t>
            </w:r>
            <w:proofErr w:type="spellStart"/>
            <w:r>
              <w:rPr>
                <w:rFonts w:ascii="Arial" w:hAnsi="Arial" w:cs="Arial"/>
                <w:color w:val="000000"/>
              </w:rPr>
              <w:t>DeCarlo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Property</w:t>
            </w:r>
          </w:p>
          <w:p w:rsidR="00765A4F" w:rsidRDefault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765A4F" w:rsidRDefault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Set Date for Reviewing Bond Bank Docs and Road Repair Bids.</w:t>
            </w:r>
          </w:p>
          <w:p w:rsidR="00765A4F" w:rsidRDefault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765A4F" w:rsidRDefault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 Increasing Equipment Hourly Rate</w:t>
            </w:r>
          </w:p>
          <w:p w:rsidR="00342412" w:rsidRDefault="00342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42412" w:rsidRDefault="00342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Cemetery Burial Inquiry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Budget - Order for Bills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 w:rsidP="0076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765A4F">
              <w:rPr>
                <w:rFonts w:ascii="Arial" w:hAnsi="Arial" w:cs="Arial"/>
                <w:color w:val="000000"/>
              </w:rPr>
              <w:t>, May 5</w:t>
            </w:r>
            <w:r w:rsidR="00765A4F" w:rsidRPr="00765A4F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A45F4C">
              <w:rPr>
                <w:rFonts w:ascii="Arial" w:hAnsi="Arial" w:cs="Arial"/>
                <w:color w:val="000000"/>
              </w:rPr>
              <w:t xml:space="preserve"> at 6 pm.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342412"/>
    <w:rsid w:val="004D6244"/>
    <w:rsid w:val="005A11EC"/>
    <w:rsid w:val="006D6615"/>
    <w:rsid w:val="00765A4F"/>
    <w:rsid w:val="00794AB2"/>
    <w:rsid w:val="00943E77"/>
    <w:rsid w:val="009C3320"/>
    <w:rsid w:val="00A216AF"/>
    <w:rsid w:val="00A45F4C"/>
    <w:rsid w:val="00B04CF1"/>
    <w:rsid w:val="00B6557D"/>
    <w:rsid w:val="00C15E16"/>
    <w:rsid w:val="00D5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2025-04-03T19:13:00Z</cp:lastPrinted>
  <dcterms:created xsi:type="dcterms:W3CDTF">2025-04-03T19:13:00Z</dcterms:created>
  <dcterms:modified xsi:type="dcterms:W3CDTF">2025-04-03T19:13:00Z</dcterms:modified>
</cp:coreProperties>
</file>