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CD86" w14:textId="77299BFD" w:rsidR="005E3C69" w:rsidRPr="00393504" w:rsidRDefault="005E3C69" w:rsidP="00194D97">
      <w:pPr>
        <w:pStyle w:val="NoSpacing"/>
        <w:ind w:left="2880"/>
        <w:rPr>
          <w:rFonts w:cstheme="minorHAnsi"/>
          <w:b/>
          <w:sz w:val="24"/>
          <w:szCs w:val="24"/>
        </w:rPr>
      </w:pPr>
      <w:r w:rsidRPr="00393504">
        <w:rPr>
          <w:rFonts w:cstheme="minorHAnsi"/>
          <w:b/>
          <w:sz w:val="24"/>
          <w:szCs w:val="24"/>
        </w:rPr>
        <w:t>Yarmouth</w:t>
      </w:r>
      <w:r w:rsidR="00B335C6" w:rsidRPr="00393504">
        <w:rPr>
          <w:rFonts w:cstheme="minorHAnsi"/>
          <w:b/>
          <w:sz w:val="24"/>
          <w:szCs w:val="24"/>
        </w:rPr>
        <w:t xml:space="preserve"> Golf Enterprise</w:t>
      </w:r>
      <w:r w:rsidR="00EC77F2" w:rsidRPr="00393504">
        <w:rPr>
          <w:rFonts w:cstheme="minorHAnsi"/>
          <w:b/>
          <w:sz w:val="24"/>
          <w:szCs w:val="24"/>
        </w:rPr>
        <w:t xml:space="preserve"> Committee</w:t>
      </w:r>
      <w:r w:rsidR="00F93D00" w:rsidRPr="00393504">
        <w:rPr>
          <w:rFonts w:cstheme="minorHAnsi"/>
          <w:b/>
          <w:sz w:val="24"/>
          <w:szCs w:val="24"/>
        </w:rPr>
        <w:t xml:space="preserve"> </w:t>
      </w:r>
    </w:p>
    <w:p w14:paraId="23B38066" w14:textId="77777777" w:rsidR="005E3C69" w:rsidRPr="00393504" w:rsidRDefault="005E3C69" w:rsidP="00845940">
      <w:pPr>
        <w:pStyle w:val="NoSpacing"/>
        <w:jc w:val="center"/>
        <w:rPr>
          <w:rFonts w:cstheme="minorHAnsi"/>
          <w:b/>
          <w:sz w:val="24"/>
          <w:szCs w:val="24"/>
        </w:rPr>
      </w:pPr>
      <w:r w:rsidRPr="00393504">
        <w:rPr>
          <w:rFonts w:cstheme="minorHAnsi"/>
          <w:b/>
          <w:sz w:val="24"/>
          <w:szCs w:val="24"/>
        </w:rPr>
        <w:t>Meeting Minutes</w:t>
      </w:r>
    </w:p>
    <w:p w14:paraId="38518021" w14:textId="227FAF04" w:rsidR="005E3C69" w:rsidRPr="00393504" w:rsidRDefault="0014251C" w:rsidP="00845940">
      <w:pPr>
        <w:pStyle w:val="NoSpacing"/>
        <w:jc w:val="center"/>
        <w:rPr>
          <w:rFonts w:cstheme="minorHAnsi"/>
          <w:b/>
          <w:sz w:val="24"/>
          <w:szCs w:val="24"/>
        </w:rPr>
      </w:pPr>
      <w:r>
        <w:rPr>
          <w:rFonts w:cstheme="minorHAnsi"/>
          <w:b/>
          <w:sz w:val="24"/>
          <w:szCs w:val="24"/>
        </w:rPr>
        <w:t>August 11</w:t>
      </w:r>
      <w:r w:rsidR="00A61EBA" w:rsidRPr="00393504">
        <w:rPr>
          <w:rFonts w:cstheme="minorHAnsi"/>
          <w:b/>
          <w:sz w:val="24"/>
          <w:szCs w:val="24"/>
        </w:rPr>
        <w:t>, 2025</w:t>
      </w:r>
    </w:p>
    <w:p w14:paraId="29AD38DF" w14:textId="77777777" w:rsidR="005E3C69" w:rsidRPr="00393504" w:rsidRDefault="005E3C69" w:rsidP="00845940">
      <w:pPr>
        <w:pStyle w:val="NoSpacing"/>
        <w:jc w:val="center"/>
        <w:rPr>
          <w:rFonts w:cstheme="minorHAnsi"/>
          <w:b/>
          <w:sz w:val="24"/>
          <w:szCs w:val="24"/>
        </w:rPr>
      </w:pPr>
    </w:p>
    <w:p w14:paraId="28C2C68F" w14:textId="5DD4121A" w:rsidR="00FE2261" w:rsidRPr="00393504" w:rsidRDefault="005B4C5F" w:rsidP="00F767D6">
      <w:pPr>
        <w:pStyle w:val="NoSpacing"/>
        <w:rPr>
          <w:rFonts w:cstheme="minorHAnsi"/>
          <w:sz w:val="24"/>
          <w:szCs w:val="24"/>
        </w:rPr>
      </w:pPr>
      <w:r w:rsidRPr="00393504">
        <w:rPr>
          <w:rFonts w:cstheme="minorHAnsi"/>
          <w:sz w:val="24"/>
          <w:szCs w:val="24"/>
        </w:rPr>
        <w:t>Attending Board Members</w:t>
      </w:r>
      <w:r w:rsidR="00330DD3" w:rsidRPr="00393504">
        <w:rPr>
          <w:rFonts w:cstheme="minorHAnsi"/>
          <w:sz w:val="24"/>
          <w:szCs w:val="24"/>
        </w:rPr>
        <w:t xml:space="preserve">: Ellen Chapman, Ted </w:t>
      </w:r>
      <w:r w:rsidR="00E5001A" w:rsidRPr="00393504">
        <w:rPr>
          <w:rFonts w:cstheme="minorHAnsi"/>
          <w:sz w:val="24"/>
          <w:szCs w:val="24"/>
        </w:rPr>
        <w:t>Deckel, Jerry</w:t>
      </w:r>
      <w:r w:rsidR="00330DD3" w:rsidRPr="00393504">
        <w:rPr>
          <w:rFonts w:cstheme="minorHAnsi"/>
          <w:sz w:val="24"/>
          <w:szCs w:val="24"/>
        </w:rPr>
        <w:t xml:space="preserve"> Niedermeier,</w:t>
      </w:r>
      <w:r w:rsidR="00F767D6" w:rsidRPr="00393504">
        <w:rPr>
          <w:rFonts w:cstheme="minorHAnsi"/>
          <w:sz w:val="24"/>
          <w:szCs w:val="24"/>
        </w:rPr>
        <w:t xml:space="preserve"> </w:t>
      </w:r>
      <w:r w:rsidR="007C1F4D" w:rsidRPr="00393504">
        <w:rPr>
          <w:rFonts w:cstheme="minorHAnsi"/>
          <w:sz w:val="24"/>
          <w:szCs w:val="24"/>
        </w:rPr>
        <w:t xml:space="preserve">Dick Donovan, </w:t>
      </w:r>
      <w:r w:rsidR="00C621EF" w:rsidRPr="00393504">
        <w:rPr>
          <w:rFonts w:cstheme="minorHAnsi"/>
          <w:sz w:val="24"/>
          <w:szCs w:val="24"/>
        </w:rPr>
        <w:t>Doreen Levitan</w:t>
      </w:r>
      <w:r w:rsidR="00F767D6" w:rsidRPr="00393504">
        <w:rPr>
          <w:rFonts w:cstheme="minorHAnsi"/>
          <w:sz w:val="24"/>
          <w:szCs w:val="24"/>
        </w:rPr>
        <w:t>.</w:t>
      </w:r>
    </w:p>
    <w:p w14:paraId="2825D597" w14:textId="77777777" w:rsidR="002978C5" w:rsidRPr="00393504" w:rsidRDefault="002978C5" w:rsidP="005E3C69">
      <w:pPr>
        <w:pStyle w:val="NoSpacing"/>
        <w:rPr>
          <w:rFonts w:cstheme="minorHAnsi"/>
          <w:sz w:val="24"/>
          <w:szCs w:val="24"/>
        </w:rPr>
      </w:pPr>
    </w:p>
    <w:p w14:paraId="0845F4A1" w14:textId="0CEAD954" w:rsidR="000A4422" w:rsidRPr="00393504" w:rsidRDefault="009F130A" w:rsidP="005E3C69">
      <w:pPr>
        <w:pStyle w:val="NoSpacing"/>
        <w:rPr>
          <w:rFonts w:cstheme="minorHAnsi"/>
          <w:sz w:val="24"/>
          <w:szCs w:val="24"/>
        </w:rPr>
      </w:pPr>
      <w:r w:rsidRPr="00393504">
        <w:rPr>
          <w:rFonts w:cstheme="minorHAnsi"/>
          <w:sz w:val="24"/>
          <w:szCs w:val="24"/>
        </w:rPr>
        <w:t>Attending</w:t>
      </w:r>
      <w:r w:rsidR="00E5001A" w:rsidRPr="00393504">
        <w:rPr>
          <w:rFonts w:cstheme="minorHAnsi"/>
          <w:sz w:val="24"/>
          <w:szCs w:val="24"/>
        </w:rPr>
        <w:t xml:space="preserve"> Golf Operations</w:t>
      </w:r>
      <w:r w:rsidR="0014251C" w:rsidRPr="00393504">
        <w:rPr>
          <w:rFonts w:cstheme="minorHAnsi"/>
          <w:sz w:val="24"/>
          <w:szCs w:val="24"/>
        </w:rPr>
        <w:t>: Dennis</w:t>
      </w:r>
      <w:r w:rsidR="00095408" w:rsidRPr="00393504">
        <w:rPr>
          <w:rFonts w:cstheme="minorHAnsi"/>
          <w:sz w:val="24"/>
          <w:szCs w:val="24"/>
        </w:rPr>
        <w:t xml:space="preserve"> Hoye, Ian DeArmond, Ashley </w:t>
      </w:r>
      <w:r w:rsidR="00F92BCA" w:rsidRPr="00393504">
        <w:rPr>
          <w:rFonts w:cstheme="minorHAnsi"/>
          <w:sz w:val="24"/>
          <w:szCs w:val="24"/>
        </w:rPr>
        <w:t>Roggero, Becky White</w:t>
      </w:r>
    </w:p>
    <w:p w14:paraId="7C1C6F56" w14:textId="77777777" w:rsidR="00997EF2" w:rsidRPr="00393504" w:rsidRDefault="00997EF2" w:rsidP="005E3C69">
      <w:pPr>
        <w:pStyle w:val="NoSpacing"/>
        <w:rPr>
          <w:rFonts w:cstheme="minorHAnsi"/>
          <w:sz w:val="24"/>
          <w:szCs w:val="24"/>
        </w:rPr>
      </w:pPr>
    </w:p>
    <w:p w14:paraId="35AEBEF1" w14:textId="222BFC42" w:rsidR="002978C5" w:rsidRPr="00393504" w:rsidRDefault="002978C5" w:rsidP="005E3C69">
      <w:pPr>
        <w:pStyle w:val="NoSpacing"/>
        <w:rPr>
          <w:rFonts w:cstheme="minorHAnsi"/>
          <w:sz w:val="24"/>
          <w:szCs w:val="24"/>
        </w:rPr>
      </w:pPr>
      <w:r w:rsidRPr="00393504">
        <w:rPr>
          <w:rFonts w:cstheme="minorHAnsi"/>
          <w:sz w:val="24"/>
          <w:szCs w:val="24"/>
        </w:rPr>
        <w:t xml:space="preserve">Attending from the Public: </w:t>
      </w:r>
      <w:r w:rsidR="0014251C">
        <w:rPr>
          <w:rFonts w:cstheme="minorHAnsi"/>
          <w:sz w:val="24"/>
          <w:szCs w:val="24"/>
        </w:rPr>
        <w:t>Frank Zappulla</w:t>
      </w:r>
      <w:r w:rsidR="009F130A">
        <w:rPr>
          <w:rFonts w:cstheme="minorHAnsi"/>
          <w:sz w:val="24"/>
          <w:szCs w:val="24"/>
        </w:rPr>
        <w:t xml:space="preserve"> </w:t>
      </w:r>
    </w:p>
    <w:p w14:paraId="079565B6" w14:textId="77777777" w:rsidR="00DC48B2" w:rsidRPr="00393504" w:rsidRDefault="00DC48B2" w:rsidP="005E3C69">
      <w:pPr>
        <w:pStyle w:val="NoSpacing"/>
        <w:rPr>
          <w:rFonts w:cstheme="minorHAnsi"/>
          <w:sz w:val="24"/>
          <w:szCs w:val="24"/>
        </w:rPr>
      </w:pPr>
    </w:p>
    <w:p w14:paraId="0CFAAEF4" w14:textId="72A2B696" w:rsidR="00A61EBA" w:rsidRPr="00393504" w:rsidRDefault="00A61EBA" w:rsidP="005E3C69">
      <w:pPr>
        <w:pStyle w:val="NoSpacing"/>
        <w:rPr>
          <w:rFonts w:cstheme="minorHAnsi"/>
          <w:sz w:val="24"/>
          <w:szCs w:val="24"/>
        </w:rPr>
      </w:pPr>
      <w:r w:rsidRPr="00393504">
        <w:rPr>
          <w:rFonts w:cstheme="minorHAnsi"/>
          <w:sz w:val="24"/>
          <w:szCs w:val="24"/>
        </w:rPr>
        <w:t>The meeting was called to order at 5</w:t>
      </w:r>
      <w:r w:rsidR="00B30646" w:rsidRPr="00393504">
        <w:rPr>
          <w:rFonts w:cstheme="minorHAnsi"/>
          <w:sz w:val="24"/>
          <w:szCs w:val="24"/>
        </w:rPr>
        <w:t>:0</w:t>
      </w:r>
      <w:r w:rsidR="0014251C">
        <w:rPr>
          <w:rFonts w:cstheme="minorHAnsi"/>
          <w:sz w:val="24"/>
          <w:szCs w:val="24"/>
        </w:rPr>
        <w:t>2</w:t>
      </w:r>
      <w:r w:rsidR="00B30646" w:rsidRPr="00393504">
        <w:rPr>
          <w:rFonts w:cstheme="minorHAnsi"/>
          <w:sz w:val="24"/>
          <w:szCs w:val="24"/>
        </w:rPr>
        <w:t xml:space="preserve"> PM.</w:t>
      </w:r>
    </w:p>
    <w:p w14:paraId="16F02CC4" w14:textId="77777777" w:rsidR="00A61EBA" w:rsidRPr="00393504" w:rsidRDefault="00A61EBA" w:rsidP="005E3C69">
      <w:pPr>
        <w:pStyle w:val="NoSpacing"/>
        <w:rPr>
          <w:rFonts w:cstheme="minorHAnsi"/>
          <w:sz w:val="24"/>
          <w:szCs w:val="24"/>
        </w:rPr>
      </w:pPr>
    </w:p>
    <w:p w14:paraId="169FAE47" w14:textId="6D0BD476" w:rsidR="004744EE" w:rsidRPr="00393504" w:rsidRDefault="004F42F3" w:rsidP="005E3C69">
      <w:pPr>
        <w:pStyle w:val="NoSpacing"/>
        <w:rPr>
          <w:rFonts w:cstheme="minorHAnsi"/>
          <w:sz w:val="24"/>
          <w:szCs w:val="24"/>
        </w:rPr>
      </w:pPr>
      <w:r w:rsidRPr="00393504">
        <w:rPr>
          <w:rFonts w:cstheme="minorHAnsi"/>
          <w:sz w:val="24"/>
          <w:szCs w:val="24"/>
        </w:rPr>
        <w:t>Roll Call: Quorum present</w:t>
      </w:r>
    </w:p>
    <w:p w14:paraId="0822151E" w14:textId="74F5ECB2" w:rsidR="004F42F3" w:rsidRPr="00393504" w:rsidRDefault="004F42F3" w:rsidP="005E3C69">
      <w:pPr>
        <w:pStyle w:val="NoSpacing"/>
        <w:rPr>
          <w:rFonts w:cstheme="minorHAnsi"/>
          <w:sz w:val="24"/>
          <w:szCs w:val="24"/>
        </w:rPr>
      </w:pPr>
      <w:r w:rsidRPr="00393504">
        <w:rPr>
          <w:rFonts w:cstheme="minorHAnsi"/>
          <w:sz w:val="24"/>
          <w:szCs w:val="24"/>
        </w:rPr>
        <w:t>Chair</w:t>
      </w:r>
      <w:r w:rsidR="002B32AE" w:rsidRPr="00393504">
        <w:rPr>
          <w:rFonts w:cstheme="minorHAnsi"/>
          <w:sz w:val="24"/>
          <w:szCs w:val="24"/>
        </w:rPr>
        <w:t>: Ellen</w:t>
      </w:r>
      <w:r w:rsidRPr="00393504">
        <w:rPr>
          <w:rFonts w:cstheme="minorHAnsi"/>
          <w:sz w:val="24"/>
          <w:szCs w:val="24"/>
        </w:rPr>
        <w:t xml:space="preserve"> Chapman</w:t>
      </w:r>
    </w:p>
    <w:p w14:paraId="21653388" w14:textId="2F233CBF" w:rsidR="002B32AE" w:rsidRPr="00393504" w:rsidRDefault="002B32AE" w:rsidP="005E3C69">
      <w:pPr>
        <w:pStyle w:val="NoSpacing"/>
        <w:rPr>
          <w:rFonts w:cstheme="minorHAnsi"/>
          <w:sz w:val="24"/>
          <w:szCs w:val="24"/>
        </w:rPr>
      </w:pPr>
      <w:r w:rsidRPr="00393504">
        <w:rPr>
          <w:rFonts w:cstheme="minorHAnsi"/>
          <w:sz w:val="24"/>
          <w:szCs w:val="24"/>
        </w:rPr>
        <w:t>Vice Chair: Ted Deckel</w:t>
      </w:r>
    </w:p>
    <w:p w14:paraId="67EDB7F4" w14:textId="6B3FB6EB" w:rsidR="002B32AE" w:rsidRPr="00393504" w:rsidRDefault="0058520F" w:rsidP="005E3C69">
      <w:pPr>
        <w:pStyle w:val="NoSpacing"/>
        <w:rPr>
          <w:rFonts w:cstheme="minorHAnsi"/>
          <w:sz w:val="24"/>
          <w:szCs w:val="24"/>
        </w:rPr>
      </w:pPr>
      <w:r w:rsidRPr="00393504">
        <w:rPr>
          <w:rFonts w:cstheme="minorHAnsi"/>
          <w:sz w:val="24"/>
          <w:szCs w:val="24"/>
        </w:rPr>
        <w:t>Secretary: Jerry Niedermeier</w:t>
      </w:r>
    </w:p>
    <w:p w14:paraId="28048A77" w14:textId="77777777" w:rsidR="0058520F" w:rsidRPr="00393504" w:rsidRDefault="0058520F" w:rsidP="005E3C69">
      <w:pPr>
        <w:pStyle w:val="NoSpacing"/>
        <w:rPr>
          <w:rFonts w:cstheme="minorHAnsi"/>
          <w:b/>
          <w:bCs/>
          <w:sz w:val="24"/>
          <w:szCs w:val="24"/>
        </w:rPr>
      </w:pPr>
    </w:p>
    <w:p w14:paraId="627714DC" w14:textId="0F6BC65F" w:rsidR="00A61EBA" w:rsidRPr="0014251C" w:rsidRDefault="0014251C" w:rsidP="00F97960">
      <w:pPr>
        <w:rPr>
          <w:rFonts w:cstheme="minorHAnsi"/>
          <w:sz w:val="24"/>
          <w:szCs w:val="24"/>
        </w:rPr>
      </w:pPr>
      <w:r>
        <w:rPr>
          <w:rFonts w:cstheme="minorHAnsi"/>
          <w:b/>
          <w:bCs/>
          <w:sz w:val="24"/>
          <w:szCs w:val="24"/>
        </w:rPr>
        <w:t>Approval of Minutes from Last Minutes: Minutes</w:t>
      </w:r>
      <w:r>
        <w:rPr>
          <w:rFonts w:cstheme="minorHAnsi"/>
          <w:sz w:val="24"/>
          <w:szCs w:val="24"/>
        </w:rPr>
        <w:t xml:space="preserve"> of July 14 meeting approved unanimously.</w:t>
      </w:r>
    </w:p>
    <w:p w14:paraId="695E5545" w14:textId="5F541610" w:rsidR="0014251C" w:rsidRDefault="0014251C" w:rsidP="00F97960">
      <w:pPr>
        <w:rPr>
          <w:rFonts w:cstheme="minorHAnsi"/>
          <w:b/>
          <w:bCs/>
          <w:sz w:val="24"/>
          <w:szCs w:val="24"/>
        </w:rPr>
      </w:pPr>
      <w:r>
        <w:rPr>
          <w:rFonts w:cstheme="minorHAnsi"/>
          <w:b/>
          <w:bCs/>
          <w:sz w:val="24"/>
          <w:szCs w:val="24"/>
        </w:rPr>
        <w:t xml:space="preserve">Public Comments: </w:t>
      </w:r>
      <w:r w:rsidRPr="0014251C">
        <w:rPr>
          <w:rFonts w:cstheme="minorHAnsi"/>
          <w:sz w:val="24"/>
          <w:szCs w:val="24"/>
        </w:rPr>
        <w:t>None</w:t>
      </w:r>
    </w:p>
    <w:p w14:paraId="61E6044D" w14:textId="02248710" w:rsidR="007E0621" w:rsidRPr="00393504" w:rsidRDefault="007E0621" w:rsidP="00F97960">
      <w:pPr>
        <w:rPr>
          <w:rFonts w:cstheme="minorHAnsi"/>
          <w:sz w:val="24"/>
          <w:szCs w:val="24"/>
        </w:rPr>
      </w:pPr>
      <w:r w:rsidRPr="00393504">
        <w:rPr>
          <w:rFonts w:cstheme="minorHAnsi"/>
          <w:b/>
          <w:bCs/>
          <w:sz w:val="24"/>
          <w:szCs w:val="24"/>
        </w:rPr>
        <w:t>Membership Update</w:t>
      </w:r>
      <w:r w:rsidRPr="00393504">
        <w:rPr>
          <w:rFonts w:cstheme="minorHAnsi"/>
          <w:sz w:val="24"/>
          <w:szCs w:val="24"/>
        </w:rPr>
        <w:t xml:space="preserve">: </w:t>
      </w:r>
      <w:r w:rsidR="009F130A">
        <w:rPr>
          <w:rFonts w:cstheme="minorHAnsi"/>
          <w:sz w:val="24"/>
          <w:szCs w:val="24"/>
        </w:rPr>
        <w:t>Golf Operations presented a summary of member/non-member reserved times and no-shows.  The Committee found the information to be confusing and requested clarification at the next meeting.</w:t>
      </w:r>
    </w:p>
    <w:p w14:paraId="6A198173" w14:textId="41465F62" w:rsidR="00F93D00" w:rsidRPr="009364C2" w:rsidRDefault="009F130A" w:rsidP="00F97960">
      <w:pPr>
        <w:rPr>
          <w:rFonts w:cstheme="minorHAnsi"/>
          <w:sz w:val="24"/>
          <w:szCs w:val="24"/>
        </w:rPr>
      </w:pPr>
      <w:r>
        <w:rPr>
          <w:rFonts w:cstheme="minorHAnsi"/>
          <w:b/>
          <w:bCs/>
          <w:sz w:val="24"/>
          <w:szCs w:val="24"/>
        </w:rPr>
        <w:t xml:space="preserve">Status with Restaurants: </w:t>
      </w:r>
      <w:r w:rsidR="009364C2">
        <w:rPr>
          <w:rFonts w:cstheme="minorHAnsi"/>
          <w:sz w:val="24"/>
          <w:szCs w:val="24"/>
        </w:rPr>
        <w:t>Mark and Regina from Chez Hospitality appeared via zoom.  Mark introduced Erin, the new Director of Operations who plans to be on the Cape once a month to supervise the restaurants. Restaurant staffing will decrease as employees leave for college.  Upcoming events at BR will include another Nine and Dine with music on the patio as well as outings in August and September.  Doreen commented about food and service issues at the Hospice outing on July 8</w:t>
      </w:r>
      <w:r w:rsidR="009364C2" w:rsidRPr="009364C2">
        <w:rPr>
          <w:rFonts w:cstheme="minorHAnsi"/>
          <w:sz w:val="24"/>
          <w:szCs w:val="24"/>
          <w:vertAlign w:val="superscript"/>
        </w:rPr>
        <w:t>th</w:t>
      </w:r>
      <w:r w:rsidR="00984328">
        <w:rPr>
          <w:rFonts w:cstheme="minorHAnsi"/>
          <w:sz w:val="24"/>
          <w:szCs w:val="24"/>
        </w:rPr>
        <w:t>: food was undercooked and served late.  On the plus side it was agreed that the summer restaurant staff is congenial.</w:t>
      </w:r>
    </w:p>
    <w:p w14:paraId="4E57029B" w14:textId="57269D58" w:rsidR="00244D7D" w:rsidRPr="00393504" w:rsidRDefault="00244D7D" w:rsidP="00F97960">
      <w:pPr>
        <w:rPr>
          <w:rFonts w:cstheme="minorHAnsi"/>
          <w:sz w:val="24"/>
          <w:szCs w:val="24"/>
        </w:rPr>
      </w:pPr>
      <w:r w:rsidRPr="00393504">
        <w:rPr>
          <w:rFonts w:cstheme="minorHAnsi"/>
          <w:b/>
          <w:bCs/>
          <w:sz w:val="24"/>
          <w:szCs w:val="24"/>
        </w:rPr>
        <w:t>Request for Refunds:</w:t>
      </w:r>
      <w:r w:rsidRPr="00393504">
        <w:rPr>
          <w:rFonts w:cstheme="minorHAnsi"/>
          <w:sz w:val="24"/>
          <w:szCs w:val="24"/>
        </w:rPr>
        <w:t xml:space="preserve"> There were </w:t>
      </w:r>
      <w:r w:rsidR="00984328">
        <w:rPr>
          <w:rFonts w:cstheme="minorHAnsi"/>
          <w:sz w:val="24"/>
          <w:szCs w:val="24"/>
        </w:rPr>
        <w:t>three</w:t>
      </w:r>
      <w:r w:rsidRPr="00393504">
        <w:rPr>
          <w:rFonts w:cstheme="minorHAnsi"/>
          <w:sz w:val="24"/>
          <w:szCs w:val="24"/>
        </w:rPr>
        <w:t xml:space="preserve"> requests presented. </w:t>
      </w:r>
      <w:r w:rsidR="00984328">
        <w:rPr>
          <w:rFonts w:cstheme="minorHAnsi"/>
          <w:sz w:val="24"/>
          <w:szCs w:val="24"/>
        </w:rPr>
        <w:t>All were approved.</w:t>
      </w:r>
      <w:r w:rsidR="00984328" w:rsidRPr="00393504">
        <w:rPr>
          <w:rFonts w:cstheme="minorHAnsi"/>
          <w:sz w:val="24"/>
          <w:szCs w:val="24"/>
        </w:rPr>
        <w:t xml:space="preserve"> The</w:t>
      </w:r>
      <w:r w:rsidRPr="00393504">
        <w:rPr>
          <w:rFonts w:cstheme="minorHAnsi"/>
          <w:sz w:val="24"/>
          <w:szCs w:val="24"/>
        </w:rPr>
        <w:t xml:space="preserve"> </w:t>
      </w:r>
      <w:r w:rsidR="00984328">
        <w:rPr>
          <w:rFonts w:cstheme="minorHAnsi"/>
          <w:sz w:val="24"/>
          <w:szCs w:val="24"/>
        </w:rPr>
        <w:t xml:space="preserve">revised </w:t>
      </w:r>
      <w:r w:rsidRPr="00393504">
        <w:rPr>
          <w:rFonts w:cstheme="minorHAnsi"/>
          <w:sz w:val="24"/>
          <w:szCs w:val="24"/>
        </w:rPr>
        <w:t xml:space="preserve">language in the Members’ Handbook </w:t>
      </w:r>
      <w:r w:rsidR="00984328" w:rsidRPr="00393504">
        <w:rPr>
          <w:rFonts w:cstheme="minorHAnsi"/>
          <w:sz w:val="24"/>
          <w:szCs w:val="24"/>
        </w:rPr>
        <w:t>reflects</w:t>
      </w:r>
      <w:r w:rsidRPr="00393504">
        <w:rPr>
          <w:rFonts w:cstheme="minorHAnsi"/>
          <w:sz w:val="24"/>
          <w:szCs w:val="24"/>
        </w:rPr>
        <w:t xml:space="preserve"> that all refunds purchased after April 1 must be requested within 30 days of purchase</w:t>
      </w:r>
      <w:r w:rsidR="00984328">
        <w:rPr>
          <w:rFonts w:cstheme="minorHAnsi"/>
          <w:color w:val="000000" w:themeColor="text1"/>
          <w:sz w:val="24"/>
          <w:szCs w:val="24"/>
        </w:rPr>
        <w:t xml:space="preserve"> and </w:t>
      </w:r>
      <w:r w:rsidR="00F0090C" w:rsidRPr="00572706">
        <w:rPr>
          <w:rFonts w:cstheme="minorHAnsi"/>
          <w:color w:val="000000" w:themeColor="text1"/>
          <w:sz w:val="24"/>
          <w:szCs w:val="24"/>
        </w:rPr>
        <w:t>that all requests for refunds be submitted to the GEC email address rather than mailed to Bayberry Hills</w:t>
      </w:r>
      <w:r w:rsidR="007C4E0B" w:rsidRPr="00393504">
        <w:rPr>
          <w:rFonts w:cstheme="minorHAnsi"/>
          <w:sz w:val="24"/>
          <w:szCs w:val="24"/>
        </w:rPr>
        <w:t xml:space="preserve"> will be </w:t>
      </w:r>
      <w:r w:rsidR="00984328">
        <w:rPr>
          <w:rFonts w:cstheme="minorHAnsi"/>
          <w:sz w:val="24"/>
          <w:szCs w:val="24"/>
        </w:rPr>
        <w:t>presented</w:t>
      </w:r>
      <w:r w:rsidR="007C4E0B" w:rsidRPr="00393504">
        <w:rPr>
          <w:rFonts w:cstheme="minorHAnsi"/>
          <w:sz w:val="24"/>
          <w:szCs w:val="24"/>
        </w:rPr>
        <w:t xml:space="preserve"> at the next meeting.</w:t>
      </w:r>
      <w:r w:rsidR="0062426D">
        <w:rPr>
          <w:rFonts w:cstheme="minorHAnsi"/>
          <w:sz w:val="24"/>
          <w:szCs w:val="24"/>
        </w:rPr>
        <w:t xml:space="preserve">  </w:t>
      </w:r>
    </w:p>
    <w:p w14:paraId="7660DFDF" w14:textId="78C24F2E" w:rsidR="007C4E0B" w:rsidRPr="00393504" w:rsidRDefault="007C4E0B" w:rsidP="00F97960">
      <w:pPr>
        <w:rPr>
          <w:rFonts w:cstheme="minorHAnsi"/>
          <w:sz w:val="24"/>
          <w:szCs w:val="24"/>
        </w:rPr>
      </w:pPr>
      <w:r w:rsidRPr="00393504">
        <w:rPr>
          <w:rFonts w:cstheme="minorHAnsi"/>
          <w:b/>
          <w:bCs/>
          <w:sz w:val="24"/>
          <w:szCs w:val="24"/>
        </w:rPr>
        <w:t>Bass River Updates and Plans and Ongoing Projects</w:t>
      </w:r>
      <w:r w:rsidR="0028075C" w:rsidRPr="00393504">
        <w:rPr>
          <w:rFonts w:cstheme="minorHAnsi"/>
          <w:b/>
          <w:bCs/>
          <w:sz w:val="24"/>
          <w:szCs w:val="24"/>
        </w:rPr>
        <w:t>:</w:t>
      </w:r>
      <w:r w:rsidR="0028075C" w:rsidRPr="00393504">
        <w:rPr>
          <w:rFonts w:cstheme="minorHAnsi"/>
          <w:sz w:val="24"/>
          <w:szCs w:val="24"/>
        </w:rPr>
        <w:t xml:space="preserve"> </w:t>
      </w:r>
      <w:r w:rsidR="0028075C">
        <w:rPr>
          <w:rFonts w:cstheme="minorHAnsi"/>
          <w:sz w:val="24"/>
          <w:szCs w:val="24"/>
        </w:rPr>
        <w:t>Golf</w:t>
      </w:r>
      <w:r w:rsidR="00984328">
        <w:rPr>
          <w:rFonts w:cstheme="minorHAnsi"/>
          <w:sz w:val="24"/>
          <w:szCs w:val="24"/>
        </w:rPr>
        <w:t xml:space="preserve"> Operations will provide magnified schematics of </w:t>
      </w:r>
      <w:r w:rsidR="0028075C">
        <w:rPr>
          <w:rFonts w:cstheme="minorHAnsi"/>
          <w:sz w:val="24"/>
          <w:szCs w:val="24"/>
        </w:rPr>
        <w:t>alternatives</w:t>
      </w:r>
      <w:r w:rsidR="00984328">
        <w:rPr>
          <w:rFonts w:cstheme="minorHAnsi"/>
          <w:sz w:val="24"/>
          <w:szCs w:val="24"/>
        </w:rPr>
        <w:t xml:space="preserve"> for BR renovation at the next meeting.  The GEC asked that </w:t>
      </w:r>
      <w:r w:rsidR="0028075C">
        <w:rPr>
          <w:rFonts w:cstheme="minorHAnsi"/>
          <w:sz w:val="24"/>
          <w:szCs w:val="24"/>
        </w:rPr>
        <w:t xml:space="preserve">a representative from DPW appear to update the GEC on the wastewater impact on the golf courses.  The </w:t>
      </w:r>
      <w:proofErr w:type="gramStart"/>
      <w:r w:rsidR="0028075C">
        <w:rPr>
          <w:rFonts w:cstheme="minorHAnsi"/>
          <w:sz w:val="24"/>
          <w:szCs w:val="24"/>
        </w:rPr>
        <w:t>BR  entrance</w:t>
      </w:r>
      <w:proofErr w:type="gramEnd"/>
      <w:r w:rsidR="0028075C">
        <w:rPr>
          <w:rFonts w:cstheme="minorHAnsi"/>
          <w:sz w:val="24"/>
          <w:szCs w:val="24"/>
        </w:rPr>
        <w:t xml:space="preserve"> sign may be redesigned.</w:t>
      </w:r>
    </w:p>
    <w:p w14:paraId="0B96F98E" w14:textId="2FB7AA2C" w:rsidR="007C4E0B" w:rsidRPr="00393504" w:rsidRDefault="007C4E0B" w:rsidP="00A90299">
      <w:pPr>
        <w:pStyle w:val="NoSpacing"/>
        <w:rPr>
          <w:rFonts w:cstheme="minorHAnsi"/>
          <w:bCs/>
          <w:sz w:val="24"/>
          <w:szCs w:val="24"/>
        </w:rPr>
      </w:pPr>
      <w:r w:rsidRPr="00393504">
        <w:rPr>
          <w:rFonts w:cstheme="minorHAnsi"/>
          <w:b/>
          <w:sz w:val="24"/>
          <w:szCs w:val="24"/>
        </w:rPr>
        <w:t>Review of Current Expense Projects:</w:t>
      </w:r>
      <w:r w:rsidRPr="00393504">
        <w:rPr>
          <w:rFonts w:cstheme="minorHAnsi"/>
          <w:bCs/>
          <w:sz w:val="24"/>
          <w:szCs w:val="24"/>
        </w:rPr>
        <w:t xml:space="preserve"> </w:t>
      </w:r>
      <w:r w:rsidR="0028075C">
        <w:rPr>
          <w:rFonts w:cstheme="minorHAnsi"/>
          <w:bCs/>
          <w:sz w:val="24"/>
          <w:szCs w:val="24"/>
        </w:rPr>
        <w:t xml:space="preserve">As noted at July meeting. </w:t>
      </w:r>
    </w:p>
    <w:p w14:paraId="1B26E7B7" w14:textId="77777777" w:rsidR="004072BC" w:rsidRPr="00393504" w:rsidRDefault="004072BC" w:rsidP="00A90299">
      <w:pPr>
        <w:pStyle w:val="NoSpacing"/>
        <w:rPr>
          <w:rFonts w:cstheme="minorHAnsi"/>
          <w:bCs/>
          <w:sz w:val="24"/>
          <w:szCs w:val="24"/>
        </w:rPr>
      </w:pPr>
    </w:p>
    <w:p w14:paraId="5512AC86" w14:textId="39CDCBA9" w:rsidR="004072BC" w:rsidRPr="00393504" w:rsidRDefault="004072BC" w:rsidP="00A90299">
      <w:pPr>
        <w:pStyle w:val="NoSpacing"/>
        <w:rPr>
          <w:rFonts w:cstheme="minorHAnsi"/>
          <w:bCs/>
          <w:sz w:val="24"/>
          <w:szCs w:val="24"/>
        </w:rPr>
      </w:pPr>
      <w:r w:rsidRPr="00393504">
        <w:rPr>
          <w:rFonts w:cstheme="minorHAnsi"/>
          <w:b/>
          <w:sz w:val="24"/>
          <w:szCs w:val="24"/>
        </w:rPr>
        <w:t>Progress on Bayberry Cart Barn</w:t>
      </w:r>
      <w:r w:rsidRPr="00393504">
        <w:rPr>
          <w:rFonts w:cstheme="minorHAnsi"/>
          <w:bCs/>
          <w:sz w:val="24"/>
          <w:szCs w:val="24"/>
        </w:rPr>
        <w:t>: No report.</w:t>
      </w:r>
    </w:p>
    <w:p w14:paraId="69E76207" w14:textId="77777777" w:rsidR="004072BC" w:rsidRPr="00393504" w:rsidRDefault="004072BC" w:rsidP="00A90299">
      <w:pPr>
        <w:pStyle w:val="NoSpacing"/>
        <w:rPr>
          <w:rFonts w:cstheme="minorHAnsi"/>
          <w:bCs/>
          <w:sz w:val="24"/>
          <w:szCs w:val="24"/>
        </w:rPr>
      </w:pPr>
    </w:p>
    <w:p w14:paraId="34492CF1" w14:textId="369B2E1F" w:rsidR="00116BD3" w:rsidRPr="0028075C" w:rsidRDefault="004072BC" w:rsidP="00A90299">
      <w:pPr>
        <w:pStyle w:val="NoSpacing"/>
        <w:rPr>
          <w:rFonts w:cstheme="minorHAnsi"/>
          <w:bCs/>
          <w:sz w:val="24"/>
          <w:szCs w:val="24"/>
        </w:rPr>
      </w:pPr>
      <w:r w:rsidRPr="00393504">
        <w:rPr>
          <w:rFonts w:cstheme="minorHAnsi"/>
          <w:b/>
          <w:sz w:val="24"/>
          <w:szCs w:val="24"/>
        </w:rPr>
        <w:t>Members’ Concerns</w:t>
      </w:r>
      <w:r w:rsidR="0028075C">
        <w:rPr>
          <w:rFonts w:cstheme="minorHAnsi"/>
          <w:b/>
          <w:sz w:val="24"/>
          <w:szCs w:val="24"/>
        </w:rPr>
        <w:t xml:space="preserve">: </w:t>
      </w:r>
      <w:r w:rsidR="0028075C">
        <w:rPr>
          <w:rFonts w:cstheme="minorHAnsi"/>
          <w:bCs/>
          <w:sz w:val="24"/>
          <w:szCs w:val="24"/>
        </w:rPr>
        <w:t xml:space="preserve">Club tournaments may be changed to </w:t>
      </w:r>
      <w:r w:rsidR="001D5839">
        <w:rPr>
          <w:rFonts w:cstheme="minorHAnsi"/>
          <w:bCs/>
          <w:sz w:val="24"/>
          <w:szCs w:val="24"/>
        </w:rPr>
        <w:t>open</w:t>
      </w:r>
      <w:r w:rsidR="0028075C">
        <w:rPr>
          <w:rFonts w:cstheme="minorHAnsi"/>
          <w:bCs/>
          <w:sz w:val="24"/>
          <w:szCs w:val="24"/>
        </w:rPr>
        <w:t xml:space="preserve"> more time on weekends for </w:t>
      </w:r>
      <w:proofErr w:type="gramStart"/>
      <w:r w:rsidR="001D5839">
        <w:rPr>
          <w:rFonts w:cstheme="minorHAnsi"/>
          <w:bCs/>
          <w:sz w:val="24"/>
          <w:szCs w:val="24"/>
        </w:rPr>
        <w:t>member play</w:t>
      </w:r>
      <w:proofErr w:type="gramEnd"/>
      <w:r w:rsidR="001D5839">
        <w:rPr>
          <w:rFonts w:cstheme="minorHAnsi"/>
          <w:bCs/>
          <w:sz w:val="24"/>
          <w:szCs w:val="24"/>
        </w:rPr>
        <w:t>.</w:t>
      </w:r>
      <w:r w:rsidR="0028075C">
        <w:rPr>
          <w:rFonts w:cstheme="minorHAnsi"/>
          <w:bCs/>
          <w:sz w:val="24"/>
          <w:szCs w:val="24"/>
        </w:rPr>
        <w:t xml:space="preserve">  </w:t>
      </w:r>
      <w:r w:rsidR="001D5839">
        <w:rPr>
          <w:rFonts w:cstheme="minorHAnsi"/>
          <w:bCs/>
          <w:sz w:val="24"/>
          <w:szCs w:val="24"/>
        </w:rPr>
        <w:t>Membership rates may be established earlier (November?).</w:t>
      </w:r>
      <w:r w:rsidR="001F7936">
        <w:rPr>
          <w:rFonts w:cstheme="minorHAnsi"/>
          <w:bCs/>
          <w:sz w:val="24"/>
          <w:szCs w:val="24"/>
        </w:rPr>
        <w:t xml:space="preserve"> The list of outside tournaments is now posted on the More Info section of the website.</w:t>
      </w:r>
    </w:p>
    <w:p w14:paraId="6C7868F3" w14:textId="77777777" w:rsidR="001D5839" w:rsidRDefault="001D5839" w:rsidP="00A90299">
      <w:pPr>
        <w:pStyle w:val="NoSpacing"/>
        <w:rPr>
          <w:rFonts w:cstheme="minorHAnsi"/>
          <w:b/>
          <w:sz w:val="24"/>
          <w:szCs w:val="24"/>
        </w:rPr>
      </w:pPr>
    </w:p>
    <w:p w14:paraId="4589FB98" w14:textId="6943BA65" w:rsidR="00116BD3" w:rsidRDefault="003C0E96" w:rsidP="00A90299">
      <w:pPr>
        <w:pStyle w:val="NoSpacing"/>
        <w:rPr>
          <w:rFonts w:cstheme="minorHAnsi"/>
          <w:bCs/>
          <w:sz w:val="24"/>
          <w:szCs w:val="24"/>
        </w:rPr>
      </w:pPr>
      <w:r w:rsidRPr="00393504">
        <w:rPr>
          <w:rFonts w:cstheme="minorHAnsi"/>
          <w:b/>
          <w:sz w:val="24"/>
          <w:szCs w:val="24"/>
        </w:rPr>
        <w:t>Director’s Report</w:t>
      </w:r>
      <w:r w:rsidR="004072BC" w:rsidRPr="00393504">
        <w:rPr>
          <w:rFonts w:cstheme="minorHAnsi"/>
          <w:b/>
          <w:sz w:val="24"/>
          <w:szCs w:val="24"/>
        </w:rPr>
        <w:t xml:space="preserve"> and Final Year Financials:</w:t>
      </w:r>
      <w:r w:rsidR="004072BC" w:rsidRPr="00393504">
        <w:rPr>
          <w:rFonts w:cstheme="minorHAnsi"/>
          <w:bCs/>
          <w:sz w:val="24"/>
          <w:szCs w:val="24"/>
        </w:rPr>
        <w:t xml:space="preserve"> </w:t>
      </w:r>
      <w:r w:rsidR="001D5839">
        <w:rPr>
          <w:rFonts w:cstheme="minorHAnsi"/>
          <w:bCs/>
          <w:sz w:val="24"/>
          <w:szCs w:val="24"/>
        </w:rPr>
        <w:t>Golf courses should be exempt from any Board of Health concerns about use of pesticides since we comply with all state regulations. Bayberry Lightning Detection system and Patio improvements are scheduled for Fall/Winter</w:t>
      </w:r>
      <w:r w:rsidR="001F7936">
        <w:rPr>
          <w:rFonts w:cstheme="minorHAnsi"/>
          <w:bCs/>
          <w:sz w:val="24"/>
          <w:szCs w:val="24"/>
        </w:rPr>
        <w:t>,</w:t>
      </w:r>
    </w:p>
    <w:p w14:paraId="21FE9CF7" w14:textId="77777777" w:rsidR="00665045" w:rsidRDefault="00665045" w:rsidP="00A90299">
      <w:pPr>
        <w:pStyle w:val="NoSpacing"/>
        <w:rPr>
          <w:rFonts w:cstheme="minorHAnsi"/>
          <w:bCs/>
          <w:sz w:val="24"/>
          <w:szCs w:val="24"/>
        </w:rPr>
      </w:pPr>
    </w:p>
    <w:p w14:paraId="6F92E9AF" w14:textId="5D0D58FB" w:rsidR="00665045" w:rsidRPr="00665045" w:rsidRDefault="00665045" w:rsidP="00A90299">
      <w:pPr>
        <w:pStyle w:val="NoSpacing"/>
        <w:rPr>
          <w:rFonts w:cstheme="minorHAnsi"/>
          <w:b/>
          <w:sz w:val="24"/>
          <w:szCs w:val="24"/>
        </w:rPr>
      </w:pPr>
      <w:r w:rsidRPr="00665045">
        <w:rPr>
          <w:rFonts w:cstheme="minorHAnsi"/>
          <w:b/>
          <w:sz w:val="24"/>
          <w:szCs w:val="24"/>
        </w:rPr>
        <w:t>Meeting Adjourned 6:44 PM</w:t>
      </w:r>
    </w:p>
    <w:p w14:paraId="74198838" w14:textId="77777777" w:rsidR="00116BD3" w:rsidRPr="00393504" w:rsidRDefault="00116BD3" w:rsidP="00A90299">
      <w:pPr>
        <w:pStyle w:val="NoSpacing"/>
        <w:rPr>
          <w:rFonts w:cstheme="minorHAnsi"/>
          <w:bCs/>
          <w:sz w:val="24"/>
          <w:szCs w:val="24"/>
        </w:rPr>
      </w:pPr>
    </w:p>
    <w:p w14:paraId="33F2E0B8" w14:textId="305EC922" w:rsidR="00990BB9" w:rsidRPr="00393504" w:rsidRDefault="00990BB9" w:rsidP="000A274C">
      <w:pPr>
        <w:pStyle w:val="NoSpacing"/>
        <w:rPr>
          <w:rFonts w:cstheme="minorHAnsi"/>
          <w:b/>
          <w:sz w:val="24"/>
          <w:szCs w:val="24"/>
        </w:rPr>
      </w:pPr>
      <w:r w:rsidRPr="00393504">
        <w:rPr>
          <w:rFonts w:cstheme="minorHAnsi"/>
          <w:b/>
          <w:sz w:val="24"/>
          <w:szCs w:val="24"/>
        </w:rPr>
        <w:t>Upcoming Meeting</w:t>
      </w:r>
    </w:p>
    <w:p w14:paraId="544684BA" w14:textId="77777777" w:rsidR="004A2400" w:rsidRPr="00393504" w:rsidRDefault="004A2400" w:rsidP="000A274C">
      <w:pPr>
        <w:pStyle w:val="NoSpacing"/>
        <w:rPr>
          <w:rFonts w:cstheme="minorHAnsi"/>
          <w:b/>
          <w:sz w:val="24"/>
          <w:szCs w:val="24"/>
        </w:rPr>
      </w:pPr>
    </w:p>
    <w:p w14:paraId="0D5F2CC4" w14:textId="58FB4BA7" w:rsidR="00990BB9" w:rsidRPr="00393504" w:rsidRDefault="004A2400" w:rsidP="000A274C">
      <w:pPr>
        <w:pStyle w:val="NoSpacing"/>
        <w:rPr>
          <w:rFonts w:cstheme="minorHAnsi"/>
          <w:b/>
          <w:sz w:val="24"/>
          <w:szCs w:val="24"/>
        </w:rPr>
      </w:pPr>
      <w:r w:rsidRPr="00393504">
        <w:rPr>
          <w:rFonts w:cstheme="minorHAnsi"/>
          <w:b/>
          <w:sz w:val="24"/>
          <w:szCs w:val="24"/>
        </w:rPr>
        <w:t>Monday</w:t>
      </w:r>
      <w:r w:rsidR="00990BB9" w:rsidRPr="00393504">
        <w:rPr>
          <w:rFonts w:cstheme="minorHAnsi"/>
          <w:b/>
          <w:sz w:val="24"/>
          <w:szCs w:val="24"/>
        </w:rPr>
        <w:t xml:space="preserve">, </w:t>
      </w:r>
      <w:r w:rsidR="001F7936">
        <w:rPr>
          <w:rFonts w:cstheme="minorHAnsi"/>
          <w:b/>
          <w:sz w:val="24"/>
          <w:szCs w:val="24"/>
        </w:rPr>
        <w:t xml:space="preserve">September </w:t>
      </w:r>
      <w:r w:rsidR="0092728E">
        <w:rPr>
          <w:rFonts w:cstheme="minorHAnsi"/>
          <w:b/>
          <w:sz w:val="24"/>
          <w:szCs w:val="24"/>
        </w:rPr>
        <w:t>8</w:t>
      </w:r>
      <w:r w:rsidR="0092728E" w:rsidRPr="00393504">
        <w:rPr>
          <w:rFonts w:cstheme="minorHAnsi"/>
          <w:b/>
          <w:sz w:val="24"/>
          <w:szCs w:val="24"/>
        </w:rPr>
        <w:t>,</w:t>
      </w:r>
      <w:r w:rsidRPr="00393504">
        <w:rPr>
          <w:rFonts w:cstheme="minorHAnsi"/>
          <w:b/>
          <w:sz w:val="24"/>
          <w:szCs w:val="24"/>
        </w:rPr>
        <w:t xml:space="preserve"> 2025</w:t>
      </w:r>
      <w:r w:rsidR="007F2232">
        <w:rPr>
          <w:rFonts w:cstheme="minorHAnsi"/>
          <w:b/>
          <w:sz w:val="24"/>
          <w:szCs w:val="24"/>
        </w:rPr>
        <w:t>*,</w:t>
      </w:r>
      <w:r w:rsidR="007F2232" w:rsidRPr="00393504">
        <w:rPr>
          <w:rFonts w:cstheme="minorHAnsi"/>
          <w:b/>
          <w:sz w:val="24"/>
          <w:szCs w:val="24"/>
        </w:rPr>
        <w:t xml:space="preserve"> Bayberry</w:t>
      </w:r>
      <w:r w:rsidRPr="00393504">
        <w:rPr>
          <w:rFonts w:cstheme="minorHAnsi"/>
          <w:b/>
          <w:sz w:val="24"/>
          <w:szCs w:val="24"/>
        </w:rPr>
        <w:t xml:space="preserve"> Maintenance Building</w:t>
      </w:r>
    </w:p>
    <w:p w14:paraId="3A317505" w14:textId="498DE685" w:rsidR="00AD261F" w:rsidRPr="00393504" w:rsidRDefault="007F2232" w:rsidP="007F2232">
      <w:pPr>
        <w:pStyle w:val="NoSpacing"/>
        <w:ind w:left="720"/>
        <w:rPr>
          <w:rFonts w:cstheme="minorHAnsi"/>
          <w:bCs/>
          <w:sz w:val="24"/>
          <w:szCs w:val="24"/>
        </w:rPr>
      </w:pPr>
      <w:r>
        <w:rPr>
          <w:rFonts w:cstheme="minorHAnsi"/>
          <w:bCs/>
          <w:sz w:val="24"/>
          <w:szCs w:val="24"/>
        </w:rPr>
        <w:t>*Rescheduled for September 22, 2025</w:t>
      </w:r>
    </w:p>
    <w:p w14:paraId="4B38A107" w14:textId="4C2DF139" w:rsidR="00E31DE9" w:rsidRPr="00393504" w:rsidRDefault="00E31DE9" w:rsidP="000F327C">
      <w:pPr>
        <w:pStyle w:val="NoSpacing"/>
        <w:rPr>
          <w:rFonts w:cstheme="minorHAnsi"/>
          <w:bCs/>
          <w:sz w:val="24"/>
          <w:szCs w:val="24"/>
        </w:rPr>
      </w:pPr>
      <w:r w:rsidRPr="00393504">
        <w:rPr>
          <w:rFonts w:cstheme="minorHAnsi"/>
          <w:bCs/>
          <w:sz w:val="24"/>
          <w:szCs w:val="24"/>
        </w:rPr>
        <w:t>Respectfully submitted,</w:t>
      </w:r>
    </w:p>
    <w:p w14:paraId="29651208" w14:textId="2D5242C5" w:rsidR="00E31DE9" w:rsidRPr="00393504" w:rsidRDefault="00E31DE9" w:rsidP="000F327C">
      <w:pPr>
        <w:pStyle w:val="NoSpacing"/>
        <w:rPr>
          <w:rFonts w:cstheme="minorHAnsi"/>
          <w:bCs/>
          <w:sz w:val="24"/>
          <w:szCs w:val="24"/>
        </w:rPr>
      </w:pPr>
      <w:r w:rsidRPr="00393504">
        <w:rPr>
          <w:rFonts w:cstheme="minorHAnsi"/>
          <w:bCs/>
          <w:sz w:val="24"/>
          <w:szCs w:val="24"/>
        </w:rPr>
        <w:t>Jerry Niedermeier, Secretary</w:t>
      </w:r>
    </w:p>
    <w:sectPr w:rsidR="00E31DE9" w:rsidRPr="00393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C2D"/>
    <w:multiLevelType w:val="hybridMultilevel"/>
    <w:tmpl w:val="9B7E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0C61"/>
    <w:multiLevelType w:val="hybridMultilevel"/>
    <w:tmpl w:val="2390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65C6D"/>
    <w:multiLevelType w:val="hybridMultilevel"/>
    <w:tmpl w:val="10C8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020E2"/>
    <w:multiLevelType w:val="hybridMultilevel"/>
    <w:tmpl w:val="8CB4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03B10"/>
    <w:multiLevelType w:val="hybridMultilevel"/>
    <w:tmpl w:val="12CC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41400"/>
    <w:multiLevelType w:val="hybridMultilevel"/>
    <w:tmpl w:val="0DA2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503DA"/>
    <w:multiLevelType w:val="hybridMultilevel"/>
    <w:tmpl w:val="EA7A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C3D87"/>
    <w:multiLevelType w:val="hybridMultilevel"/>
    <w:tmpl w:val="3EF4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207830"/>
    <w:multiLevelType w:val="hybridMultilevel"/>
    <w:tmpl w:val="27B8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1686C"/>
    <w:multiLevelType w:val="hybridMultilevel"/>
    <w:tmpl w:val="705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634AC"/>
    <w:multiLevelType w:val="hybridMultilevel"/>
    <w:tmpl w:val="59AE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451E8"/>
    <w:multiLevelType w:val="hybridMultilevel"/>
    <w:tmpl w:val="D1DE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C268DC"/>
    <w:multiLevelType w:val="hybridMultilevel"/>
    <w:tmpl w:val="7D78FBB4"/>
    <w:lvl w:ilvl="0" w:tplc="CA04889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41992"/>
    <w:multiLevelType w:val="hybridMultilevel"/>
    <w:tmpl w:val="3B8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D0734"/>
    <w:multiLevelType w:val="hybridMultilevel"/>
    <w:tmpl w:val="2FB6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CB107C"/>
    <w:multiLevelType w:val="hybridMultilevel"/>
    <w:tmpl w:val="354E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521815">
    <w:abstractNumId w:val="1"/>
  </w:num>
  <w:num w:numId="2" w16cid:durableId="1818107725">
    <w:abstractNumId w:val="2"/>
  </w:num>
  <w:num w:numId="3" w16cid:durableId="1505631477">
    <w:abstractNumId w:val="10"/>
  </w:num>
  <w:num w:numId="4" w16cid:durableId="620646180">
    <w:abstractNumId w:val="3"/>
  </w:num>
  <w:num w:numId="5" w16cid:durableId="521626467">
    <w:abstractNumId w:val="0"/>
  </w:num>
  <w:num w:numId="6" w16cid:durableId="233206453">
    <w:abstractNumId w:val="4"/>
  </w:num>
  <w:num w:numId="7" w16cid:durableId="1993631650">
    <w:abstractNumId w:val="6"/>
  </w:num>
  <w:num w:numId="8" w16cid:durableId="440611787">
    <w:abstractNumId w:val="11"/>
  </w:num>
  <w:num w:numId="9" w16cid:durableId="81342891">
    <w:abstractNumId w:val="8"/>
  </w:num>
  <w:num w:numId="10" w16cid:durableId="1487478720">
    <w:abstractNumId w:val="14"/>
  </w:num>
  <w:num w:numId="11" w16cid:durableId="513419057">
    <w:abstractNumId w:val="7"/>
  </w:num>
  <w:num w:numId="12" w16cid:durableId="1093280589">
    <w:abstractNumId w:val="15"/>
  </w:num>
  <w:num w:numId="13" w16cid:durableId="601845249">
    <w:abstractNumId w:val="13"/>
  </w:num>
  <w:num w:numId="14" w16cid:durableId="2018344378">
    <w:abstractNumId w:val="5"/>
  </w:num>
  <w:num w:numId="15" w16cid:durableId="2073501416">
    <w:abstractNumId w:val="9"/>
  </w:num>
  <w:num w:numId="16" w16cid:durableId="1719814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69"/>
    <w:rsid w:val="000038F8"/>
    <w:rsid w:val="000566B6"/>
    <w:rsid w:val="00071D40"/>
    <w:rsid w:val="00095408"/>
    <w:rsid w:val="000A274C"/>
    <w:rsid w:val="000A35C3"/>
    <w:rsid w:val="000A4422"/>
    <w:rsid w:val="000E7A48"/>
    <w:rsid w:val="000F327C"/>
    <w:rsid w:val="000F542D"/>
    <w:rsid w:val="00104ABA"/>
    <w:rsid w:val="00116BD3"/>
    <w:rsid w:val="0014251C"/>
    <w:rsid w:val="00157D64"/>
    <w:rsid w:val="001821B3"/>
    <w:rsid w:val="00194D97"/>
    <w:rsid w:val="001D5839"/>
    <w:rsid w:val="001F7294"/>
    <w:rsid w:val="001F7936"/>
    <w:rsid w:val="00244D7D"/>
    <w:rsid w:val="0027227B"/>
    <w:rsid w:val="00273852"/>
    <w:rsid w:val="0028075C"/>
    <w:rsid w:val="002978C5"/>
    <w:rsid w:val="002A4520"/>
    <w:rsid w:val="002B1447"/>
    <w:rsid w:val="002B32AE"/>
    <w:rsid w:val="002C7EAD"/>
    <w:rsid w:val="002D1F58"/>
    <w:rsid w:val="002E5F59"/>
    <w:rsid w:val="00325CF4"/>
    <w:rsid w:val="00330DD3"/>
    <w:rsid w:val="00332F73"/>
    <w:rsid w:val="00384BE3"/>
    <w:rsid w:val="00393504"/>
    <w:rsid w:val="003A4900"/>
    <w:rsid w:val="003B6006"/>
    <w:rsid w:val="003C0E96"/>
    <w:rsid w:val="003F3415"/>
    <w:rsid w:val="004072BC"/>
    <w:rsid w:val="00412E8A"/>
    <w:rsid w:val="00416DB5"/>
    <w:rsid w:val="0044739D"/>
    <w:rsid w:val="00452F7F"/>
    <w:rsid w:val="004744EE"/>
    <w:rsid w:val="004A2400"/>
    <w:rsid w:val="004D6176"/>
    <w:rsid w:val="004F42F3"/>
    <w:rsid w:val="00500DF1"/>
    <w:rsid w:val="005149F9"/>
    <w:rsid w:val="00571BD3"/>
    <w:rsid w:val="00572706"/>
    <w:rsid w:val="00582D69"/>
    <w:rsid w:val="0058520F"/>
    <w:rsid w:val="0058774C"/>
    <w:rsid w:val="00595FBC"/>
    <w:rsid w:val="005B4C5F"/>
    <w:rsid w:val="005E3C69"/>
    <w:rsid w:val="005F7D14"/>
    <w:rsid w:val="006072BC"/>
    <w:rsid w:val="00621113"/>
    <w:rsid w:val="0062426D"/>
    <w:rsid w:val="00665045"/>
    <w:rsid w:val="00693FAB"/>
    <w:rsid w:val="006967C2"/>
    <w:rsid w:val="006A1A68"/>
    <w:rsid w:val="006B5DB6"/>
    <w:rsid w:val="006D7052"/>
    <w:rsid w:val="006F559C"/>
    <w:rsid w:val="0070781B"/>
    <w:rsid w:val="007251B4"/>
    <w:rsid w:val="00737E5D"/>
    <w:rsid w:val="007710CD"/>
    <w:rsid w:val="007914F0"/>
    <w:rsid w:val="007C1F4D"/>
    <w:rsid w:val="007C4E0B"/>
    <w:rsid w:val="007E0621"/>
    <w:rsid w:val="007F2232"/>
    <w:rsid w:val="007F4997"/>
    <w:rsid w:val="007F6D1A"/>
    <w:rsid w:val="008033B5"/>
    <w:rsid w:val="00820D8A"/>
    <w:rsid w:val="00845940"/>
    <w:rsid w:val="008532D2"/>
    <w:rsid w:val="00864FC2"/>
    <w:rsid w:val="009265AE"/>
    <w:rsid w:val="0092728E"/>
    <w:rsid w:val="009364C2"/>
    <w:rsid w:val="00974782"/>
    <w:rsid w:val="00984328"/>
    <w:rsid w:val="00987AC4"/>
    <w:rsid w:val="00990BB9"/>
    <w:rsid w:val="00994D31"/>
    <w:rsid w:val="00997EF2"/>
    <w:rsid w:val="009B7871"/>
    <w:rsid w:val="009D051C"/>
    <w:rsid w:val="009D6114"/>
    <w:rsid w:val="009F130A"/>
    <w:rsid w:val="009F15B2"/>
    <w:rsid w:val="00A10F64"/>
    <w:rsid w:val="00A61EBA"/>
    <w:rsid w:val="00A66EC3"/>
    <w:rsid w:val="00A90299"/>
    <w:rsid w:val="00AA69E6"/>
    <w:rsid w:val="00AB2308"/>
    <w:rsid w:val="00AB5F4E"/>
    <w:rsid w:val="00AD14B5"/>
    <w:rsid w:val="00AD261F"/>
    <w:rsid w:val="00AD31F9"/>
    <w:rsid w:val="00AE563C"/>
    <w:rsid w:val="00AF4BBB"/>
    <w:rsid w:val="00B14451"/>
    <w:rsid w:val="00B30646"/>
    <w:rsid w:val="00B335C6"/>
    <w:rsid w:val="00B76CA3"/>
    <w:rsid w:val="00BC26AE"/>
    <w:rsid w:val="00BF37EC"/>
    <w:rsid w:val="00C22D53"/>
    <w:rsid w:val="00C46785"/>
    <w:rsid w:val="00C621EF"/>
    <w:rsid w:val="00C65820"/>
    <w:rsid w:val="00C754A8"/>
    <w:rsid w:val="00CB2027"/>
    <w:rsid w:val="00D02474"/>
    <w:rsid w:val="00DB3360"/>
    <w:rsid w:val="00DB7158"/>
    <w:rsid w:val="00DC48B2"/>
    <w:rsid w:val="00E023C7"/>
    <w:rsid w:val="00E20A5A"/>
    <w:rsid w:val="00E31DE9"/>
    <w:rsid w:val="00E5001A"/>
    <w:rsid w:val="00E627AD"/>
    <w:rsid w:val="00E917CF"/>
    <w:rsid w:val="00EC437C"/>
    <w:rsid w:val="00EC77F2"/>
    <w:rsid w:val="00EE0A72"/>
    <w:rsid w:val="00F0090C"/>
    <w:rsid w:val="00F109AF"/>
    <w:rsid w:val="00F13406"/>
    <w:rsid w:val="00F13CD0"/>
    <w:rsid w:val="00F43BBA"/>
    <w:rsid w:val="00F45B2C"/>
    <w:rsid w:val="00F61E51"/>
    <w:rsid w:val="00F67B33"/>
    <w:rsid w:val="00F767D6"/>
    <w:rsid w:val="00F85D37"/>
    <w:rsid w:val="00F92BCA"/>
    <w:rsid w:val="00F93D00"/>
    <w:rsid w:val="00F97960"/>
    <w:rsid w:val="00FA5C7D"/>
    <w:rsid w:val="00FE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EFC2"/>
  <w15:chartTrackingRefBased/>
  <w15:docId w15:val="{B3B92A92-F7AE-4E60-88AB-2D2C8C9F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C69"/>
    <w:pPr>
      <w:spacing w:after="0" w:line="240" w:lineRule="auto"/>
    </w:pPr>
  </w:style>
  <w:style w:type="paragraph" w:styleId="Title">
    <w:name w:val="Title"/>
    <w:basedOn w:val="Normal"/>
    <w:next w:val="Normal"/>
    <w:link w:val="TitleChar"/>
    <w:uiPriority w:val="10"/>
    <w:qFormat/>
    <w:rsid w:val="003935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50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9350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Niedermeier</dc:creator>
  <cp:keywords/>
  <dc:description/>
  <cp:lastModifiedBy>Jerome Niedermeier</cp:lastModifiedBy>
  <cp:revision>2</cp:revision>
  <cp:lastPrinted>2025-07-10T14:07:00Z</cp:lastPrinted>
  <dcterms:created xsi:type="dcterms:W3CDTF">2025-09-23T16:00:00Z</dcterms:created>
  <dcterms:modified xsi:type="dcterms:W3CDTF">2025-09-23T16:00:00Z</dcterms:modified>
</cp:coreProperties>
</file>