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53F6B" w:rsidRPr="006162C3" w:rsidRDefault="00A53F6B" w:rsidP="00A32979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6162C3">
        <w:rPr>
          <w:rFonts w:ascii="Times New Roman" w:hAnsi="Times New Roman" w:cs="Times New Roman"/>
          <w:sz w:val="20"/>
          <w:szCs w:val="20"/>
        </w:rPr>
        <w:t>APSTIPRINU</w:t>
      </w:r>
    </w:p>
    <w:p w:rsidR="00A53F6B" w:rsidRPr="006162C3" w:rsidRDefault="000D70EC" w:rsidP="00A32979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6162C3">
        <w:rPr>
          <w:rFonts w:ascii="Times New Roman" w:hAnsi="Times New Roman" w:cs="Times New Roman"/>
          <w:sz w:val="20"/>
          <w:szCs w:val="20"/>
        </w:rPr>
        <w:t>Kandavas Lauksaimniecības tehnikuma</w:t>
      </w:r>
    </w:p>
    <w:p w:rsidR="00D61444" w:rsidRPr="006162C3" w:rsidRDefault="003D1178" w:rsidP="00A32979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6162C3">
        <w:rPr>
          <w:rFonts w:ascii="Times New Roman" w:hAnsi="Times New Roman" w:cs="Times New Roman"/>
          <w:sz w:val="20"/>
          <w:szCs w:val="20"/>
        </w:rPr>
        <w:t xml:space="preserve"> </w:t>
      </w:r>
      <w:r w:rsidR="00AF42D6" w:rsidRPr="006162C3">
        <w:rPr>
          <w:rFonts w:ascii="Times New Roman" w:hAnsi="Times New Roman" w:cs="Times New Roman"/>
          <w:sz w:val="20"/>
          <w:szCs w:val="20"/>
        </w:rPr>
        <w:t>d</w:t>
      </w:r>
      <w:r w:rsidR="000D70EC" w:rsidRPr="006162C3">
        <w:rPr>
          <w:rFonts w:ascii="Times New Roman" w:hAnsi="Times New Roman" w:cs="Times New Roman"/>
          <w:sz w:val="20"/>
          <w:szCs w:val="20"/>
        </w:rPr>
        <w:t>irektore</w:t>
      </w:r>
      <w:r w:rsidR="00910E2A" w:rsidRPr="006162C3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0D70EC" w:rsidRPr="006162C3">
        <w:rPr>
          <w:rFonts w:ascii="Times New Roman" w:hAnsi="Times New Roman" w:cs="Times New Roman"/>
          <w:sz w:val="20"/>
          <w:szCs w:val="20"/>
        </w:rPr>
        <w:t>D.</w:t>
      </w:r>
      <w:r w:rsidR="00367C97">
        <w:rPr>
          <w:rFonts w:ascii="Times New Roman" w:hAnsi="Times New Roman" w:cs="Times New Roman"/>
          <w:sz w:val="20"/>
          <w:szCs w:val="20"/>
        </w:rPr>
        <w:t>Ševčuka</w:t>
      </w:r>
      <w:proofErr w:type="spellEnd"/>
    </w:p>
    <w:p w:rsidR="00A53F6B" w:rsidRPr="006162C3" w:rsidRDefault="00A53F6B" w:rsidP="00A32979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6162C3">
        <w:rPr>
          <w:rFonts w:ascii="Times New Roman" w:hAnsi="Times New Roman" w:cs="Times New Roman"/>
          <w:sz w:val="20"/>
          <w:szCs w:val="20"/>
        </w:rPr>
        <w:t>______________________</w:t>
      </w:r>
    </w:p>
    <w:p w:rsidR="00A53F6B" w:rsidRPr="006162C3" w:rsidRDefault="00184ACB" w:rsidP="00A32979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202</w:t>
      </w:r>
      <w:r w:rsidR="00367C97">
        <w:rPr>
          <w:rFonts w:ascii="Times New Roman" w:hAnsi="Times New Roman" w:cs="Times New Roman"/>
          <w:sz w:val="20"/>
          <w:szCs w:val="20"/>
        </w:rPr>
        <w:t>4</w:t>
      </w:r>
      <w:r w:rsidR="00A53F6B" w:rsidRPr="006162C3">
        <w:rPr>
          <w:rFonts w:ascii="Times New Roman" w:hAnsi="Times New Roman" w:cs="Times New Roman"/>
          <w:sz w:val="20"/>
          <w:szCs w:val="20"/>
        </w:rPr>
        <w:t>.</w:t>
      </w:r>
      <w:r w:rsidR="00E44DFE" w:rsidRPr="006162C3">
        <w:rPr>
          <w:rFonts w:ascii="Times New Roman" w:hAnsi="Times New Roman" w:cs="Times New Roman"/>
          <w:sz w:val="20"/>
          <w:szCs w:val="20"/>
        </w:rPr>
        <w:t> </w:t>
      </w:r>
      <w:r w:rsidR="00A53F6B" w:rsidRPr="006162C3">
        <w:rPr>
          <w:rFonts w:ascii="Times New Roman" w:hAnsi="Times New Roman" w:cs="Times New Roman"/>
          <w:sz w:val="20"/>
          <w:szCs w:val="20"/>
        </w:rPr>
        <w:t xml:space="preserve">gada </w:t>
      </w:r>
      <w:r w:rsidR="00A3714F">
        <w:rPr>
          <w:rFonts w:ascii="Times New Roman" w:hAnsi="Times New Roman" w:cs="Times New Roman"/>
          <w:sz w:val="20"/>
          <w:szCs w:val="20"/>
        </w:rPr>
        <w:t>30</w:t>
      </w:r>
      <w:r w:rsidR="003D1178" w:rsidRPr="006162C3">
        <w:rPr>
          <w:rFonts w:ascii="Times New Roman" w:hAnsi="Times New Roman" w:cs="Times New Roman"/>
          <w:sz w:val="20"/>
          <w:szCs w:val="20"/>
        </w:rPr>
        <w:t>.</w:t>
      </w:r>
      <w:r w:rsidR="00A3714F">
        <w:rPr>
          <w:rFonts w:ascii="Times New Roman" w:hAnsi="Times New Roman" w:cs="Times New Roman"/>
          <w:sz w:val="20"/>
          <w:szCs w:val="20"/>
        </w:rPr>
        <w:t>oktobrī</w:t>
      </w:r>
    </w:p>
    <w:p w:rsidR="00D61444" w:rsidRPr="00A32979" w:rsidRDefault="00D61444" w:rsidP="00DF42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007CF" w:rsidRPr="00A32979" w:rsidRDefault="00CD7D54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A3297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B6CF7" w:rsidRDefault="00EB19C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32979">
        <w:rPr>
          <w:rFonts w:ascii="Times New Roman" w:hAnsi="Times New Roman" w:cs="Times New Roman"/>
          <w:b/>
          <w:sz w:val="28"/>
          <w:szCs w:val="28"/>
        </w:rPr>
        <w:t>RAKSTISKAS IZSOLES NOLIKUMS</w:t>
      </w:r>
    </w:p>
    <w:p w:rsidR="006162C3" w:rsidRPr="00A32979" w:rsidRDefault="006162C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162C3" w:rsidRDefault="00CC1588" w:rsidP="00AB40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</w:t>
      </w:r>
      <w:r w:rsidRPr="00CC1588">
        <w:rPr>
          <w:rFonts w:ascii="Times New Roman" w:hAnsi="Times New Roman" w:cs="Times New Roman"/>
          <w:sz w:val="28"/>
          <w:szCs w:val="28"/>
        </w:rPr>
        <w:t xml:space="preserve">edzīvojamo telpu nomas tiesību </w:t>
      </w:r>
      <w:r w:rsidR="00EC6C6F">
        <w:rPr>
          <w:rFonts w:ascii="Times New Roman" w:hAnsi="Times New Roman" w:cs="Times New Roman"/>
          <w:sz w:val="28"/>
          <w:szCs w:val="28"/>
        </w:rPr>
        <w:t>izsolei (kadastra Nr.</w:t>
      </w:r>
      <w:r w:rsidR="009D3086">
        <w:rPr>
          <w:rFonts w:ascii="Times New Roman" w:hAnsi="Times New Roman" w:cs="Times New Roman"/>
          <w:sz w:val="28"/>
          <w:szCs w:val="28"/>
        </w:rPr>
        <w:t>40760080214</w:t>
      </w:r>
      <w:r w:rsidR="003B1D1F">
        <w:rPr>
          <w:rFonts w:ascii="Times New Roman" w:hAnsi="Times New Roman" w:cs="Times New Roman"/>
          <w:sz w:val="28"/>
          <w:szCs w:val="28"/>
        </w:rPr>
        <w:t>)</w:t>
      </w:r>
      <w:r w:rsidRPr="00CC1588">
        <w:rPr>
          <w:rFonts w:ascii="Times New Roman" w:hAnsi="Times New Roman" w:cs="Times New Roman"/>
          <w:sz w:val="28"/>
          <w:szCs w:val="28"/>
        </w:rPr>
        <w:t xml:space="preserve"> “</w:t>
      </w:r>
      <w:r w:rsidR="00A3714F" w:rsidRPr="00A3714F">
        <w:rPr>
          <w:rFonts w:ascii="Times New Roman" w:hAnsi="Times New Roman" w:cs="Times New Roman"/>
          <w:sz w:val="28"/>
          <w:szCs w:val="28"/>
        </w:rPr>
        <w:t>Valsts Saulaines lauksaimniecības tehnikums</w:t>
      </w:r>
      <w:r w:rsidR="009D3086">
        <w:rPr>
          <w:rFonts w:ascii="Times New Roman" w:hAnsi="Times New Roman" w:cs="Times New Roman"/>
          <w:sz w:val="28"/>
          <w:szCs w:val="28"/>
        </w:rPr>
        <w:t>”, Saulaine, Rundāles pag., Bauskas nov.</w:t>
      </w:r>
      <w:r w:rsidRPr="00CC1588">
        <w:rPr>
          <w:rFonts w:ascii="Times New Roman" w:hAnsi="Times New Roman" w:cs="Times New Roman"/>
          <w:sz w:val="28"/>
          <w:szCs w:val="28"/>
        </w:rPr>
        <w:t>, LV-3</w:t>
      </w:r>
      <w:r w:rsidR="009D3086">
        <w:rPr>
          <w:rFonts w:ascii="Times New Roman" w:hAnsi="Times New Roman" w:cs="Times New Roman"/>
          <w:sz w:val="28"/>
          <w:szCs w:val="28"/>
        </w:rPr>
        <w:t>90</w:t>
      </w:r>
      <w:r w:rsidR="00B80269">
        <w:rPr>
          <w:rFonts w:ascii="Times New Roman" w:hAnsi="Times New Roman" w:cs="Times New Roman"/>
          <w:sz w:val="28"/>
          <w:szCs w:val="28"/>
        </w:rPr>
        <w:t>1</w:t>
      </w:r>
      <w:r w:rsidRPr="00CC1588">
        <w:rPr>
          <w:rFonts w:ascii="Times New Roman" w:hAnsi="Times New Roman" w:cs="Times New Roman"/>
          <w:sz w:val="28"/>
          <w:szCs w:val="28"/>
        </w:rPr>
        <w:t>, (būves</w:t>
      </w:r>
      <w:r w:rsidR="00184ACB">
        <w:rPr>
          <w:rFonts w:ascii="Times New Roman" w:hAnsi="Times New Roman" w:cs="Times New Roman"/>
          <w:sz w:val="28"/>
          <w:szCs w:val="28"/>
        </w:rPr>
        <w:t xml:space="preserve"> kadastra apzīmējums </w:t>
      </w:r>
      <w:r w:rsidR="009D3086">
        <w:rPr>
          <w:rFonts w:ascii="Times New Roman" w:hAnsi="Times New Roman" w:cs="Times New Roman"/>
          <w:sz w:val="28"/>
          <w:szCs w:val="28"/>
        </w:rPr>
        <w:t>40760080214001</w:t>
      </w:r>
      <w:r w:rsidRPr="00CC1588">
        <w:rPr>
          <w:rFonts w:ascii="Times New Roman" w:hAnsi="Times New Roman" w:cs="Times New Roman"/>
          <w:sz w:val="28"/>
          <w:szCs w:val="28"/>
        </w:rPr>
        <w:t>)</w:t>
      </w:r>
      <w:r w:rsidR="009D3086">
        <w:rPr>
          <w:rFonts w:ascii="Times New Roman" w:hAnsi="Times New Roman" w:cs="Times New Roman"/>
          <w:sz w:val="28"/>
          <w:szCs w:val="28"/>
        </w:rPr>
        <w:t xml:space="preserve"> </w:t>
      </w:r>
      <w:r w:rsidR="00B80269" w:rsidRPr="00B80269">
        <w:rPr>
          <w:rFonts w:ascii="Times New Roman" w:hAnsi="Times New Roman" w:cs="Times New Roman"/>
          <w:sz w:val="28"/>
          <w:szCs w:val="28"/>
        </w:rPr>
        <w:t>"Saulaine 12", Saulaine, Rundāles pag., Bauskas nov., LV-3901</w:t>
      </w:r>
      <w:r w:rsidR="00B907BE">
        <w:rPr>
          <w:rFonts w:ascii="Times New Roman" w:hAnsi="Times New Roman" w:cs="Times New Roman"/>
          <w:sz w:val="28"/>
          <w:szCs w:val="28"/>
        </w:rPr>
        <w:t>.</w:t>
      </w:r>
    </w:p>
    <w:p w:rsidR="00CC1588" w:rsidRPr="007D3649" w:rsidRDefault="00CC1588" w:rsidP="00AB404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62D1A" w:rsidRPr="007D3649" w:rsidRDefault="00064897">
      <w:pPr>
        <w:pStyle w:val="Sarakstarindkopa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3649">
        <w:rPr>
          <w:rFonts w:ascii="Times New Roman" w:hAnsi="Times New Roman" w:cs="Times New Roman"/>
          <w:b/>
          <w:sz w:val="28"/>
          <w:szCs w:val="28"/>
        </w:rPr>
        <w:t>Vispārīgie noteikumi</w:t>
      </w:r>
    </w:p>
    <w:p w:rsidR="00E36643" w:rsidRPr="00E36643" w:rsidRDefault="007D50C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2979">
        <w:rPr>
          <w:rFonts w:ascii="Times New Roman" w:hAnsi="Times New Roman" w:cs="Times New Roman"/>
          <w:sz w:val="28"/>
          <w:szCs w:val="28"/>
        </w:rPr>
        <w:t xml:space="preserve">1.1. </w:t>
      </w:r>
      <w:r w:rsidR="00B205DC" w:rsidRPr="00A32979">
        <w:rPr>
          <w:rFonts w:ascii="Times New Roman" w:hAnsi="Times New Roman" w:cs="Times New Roman"/>
          <w:sz w:val="28"/>
          <w:szCs w:val="28"/>
        </w:rPr>
        <w:t>N</w:t>
      </w:r>
      <w:r w:rsidR="00983AAA" w:rsidRPr="00A32979">
        <w:rPr>
          <w:rFonts w:ascii="Times New Roman" w:hAnsi="Times New Roman" w:cs="Times New Roman"/>
          <w:sz w:val="28"/>
          <w:szCs w:val="28"/>
        </w:rPr>
        <w:t xml:space="preserve">omas tiesību </w:t>
      </w:r>
      <w:r w:rsidR="001E7539" w:rsidRPr="00A32979">
        <w:rPr>
          <w:rFonts w:ascii="Times New Roman" w:hAnsi="Times New Roman" w:cs="Times New Roman"/>
          <w:sz w:val="28"/>
          <w:szCs w:val="28"/>
        </w:rPr>
        <w:t xml:space="preserve">rakstiskas </w:t>
      </w:r>
      <w:r w:rsidR="00983AAA" w:rsidRPr="00A32979">
        <w:rPr>
          <w:rFonts w:ascii="Times New Roman" w:hAnsi="Times New Roman" w:cs="Times New Roman"/>
          <w:sz w:val="28"/>
          <w:szCs w:val="28"/>
        </w:rPr>
        <w:t>i</w:t>
      </w:r>
      <w:r w:rsidR="00064897" w:rsidRPr="00A32979">
        <w:rPr>
          <w:rFonts w:ascii="Times New Roman" w:hAnsi="Times New Roman" w:cs="Times New Roman"/>
          <w:sz w:val="28"/>
          <w:szCs w:val="28"/>
        </w:rPr>
        <w:t>zsoles</w:t>
      </w:r>
      <w:r w:rsidR="00983AAA" w:rsidRPr="00A32979">
        <w:rPr>
          <w:rFonts w:ascii="Times New Roman" w:hAnsi="Times New Roman" w:cs="Times New Roman"/>
          <w:sz w:val="28"/>
          <w:szCs w:val="28"/>
        </w:rPr>
        <w:t xml:space="preserve"> (turpmāk – </w:t>
      </w:r>
      <w:r w:rsidR="0026744F">
        <w:rPr>
          <w:rFonts w:ascii="Times New Roman" w:hAnsi="Times New Roman" w:cs="Times New Roman"/>
          <w:sz w:val="28"/>
          <w:szCs w:val="28"/>
        </w:rPr>
        <w:t>i</w:t>
      </w:r>
      <w:r w:rsidR="00983AAA" w:rsidRPr="00A32979">
        <w:rPr>
          <w:rFonts w:ascii="Times New Roman" w:hAnsi="Times New Roman" w:cs="Times New Roman"/>
          <w:sz w:val="28"/>
          <w:szCs w:val="28"/>
        </w:rPr>
        <w:t>zsole)</w:t>
      </w:r>
      <w:r w:rsidR="00064897" w:rsidRPr="00A32979">
        <w:rPr>
          <w:rFonts w:ascii="Times New Roman" w:hAnsi="Times New Roman" w:cs="Times New Roman"/>
          <w:sz w:val="28"/>
          <w:szCs w:val="28"/>
        </w:rPr>
        <w:t xml:space="preserve"> nolikums izstrādāts saskaņ</w:t>
      </w:r>
      <w:r w:rsidR="00E44DFE">
        <w:rPr>
          <w:rFonts w:ascii="Times New Roman" w:hAnsi="Times New Roman" w:cs="Times New Roman"/>
          <w:sz w:val="28"/>
          <w:szCs w:val="28"/>
        </w:rPr>
        <w:t>ā</w:t>
      </w:r>
      <w:r w:rsidR="00064897" w:rsidRPr="00A32979">
        <w:rPr>
          <w:rFonts w:ascii="Times New Roman" w:hAnsi="Times New Roman" w:cs="Times New Roman"/>
          <w:sz w:val="28"/>
          <w:szCs w:val="28"/>
        </w:rPr>
        <w:t xml:space="preserve"> ar Ministru kabineta </w:t>
      </w:r>
      <w:r w:rsidR="00E30673" w:rsidRPr="007D3649">
        <w:rPr>
          <w:rFonts w:ascii="Times New Roman" w:hAnsi="Times New Roman" w:cs="Times New Roman"/>
          <w:sz w:val="28"/>
          <w:szCs w:val="28"/>
        </w:rPr>
        <w:t>2018</w:t>
      </w:r>
      <w:r w:rsidR="00064897" w:rsidRPr="007D3649">
        <w:rPr>
          <w:rFonts w:ascii="Times New Roman" w:hAnsi="Times New Roman" w:cs="Times New Roman"/>
          <w:sz w:val="28"/>
          <w:szCs w:val="28"/>
        </w:rPr>
        <w:t>.</w:t>
      </w:r>
      <w:r w:rsidR="00E44DFE" w:rsidRPr="007D3649">
        <w:rPr>
          <w:rFonts w:ascii="Times New Roman" w:hAnsi="Times New Roman" w:cs="Times New Roman"/>
          <w:sz w:val="28"/>
          <w:szCs w:val="28"/>
        </w:rPr>
        <w:t> </w:t>
      </w:r>
      <w:r w:rsidR="00064897" w:rsidRPr="007D3649">
        <w:rPr>
          <w:rFonts w:ascii="Times New Roman" w:hAnsi="Times New Roman" w:cs="Times New Roman"/>
          <w:sz w:val="28"/>
          <w:szCs w:val="28"/>
        </w:rPr>
        <w:t xml:space="preserve">gada </w:t>
      </w:r>
      <w:r w:rsidR="00E30673" w:rsidRPr="007D3649">
        <w:rPr>
          <w:rFonts w:ascii="Times New Roman" w:hAnsi="Times New Roman" w:cs="Times New Roman"/>
          <w:sz w:val="28"/>
          <w:szCs w:val="28"/>
        </w:rPr>
        <w:t>20.februāra</w:t>
      </w:r>
      <w:r w:rsidR="00DF5AEC" w:rsidRPr="007D3649">
        <w:rPr>
          <w:rFonts w:ascii="Times New Roman" w:hAnsi="Times New Roman" w:cs="Times New Roman"/>
          <w:sz w:val="28"/>
          <w:szCs w:val="28"/>
        </w:rPr>
        <w:t xml:space="preserve"> noteikumiem</w:t>
      </w:r>
      <w:r w:rsidR="001371B7" w:rsidRPr="007D3649">
        <w:rPr>
          <w:rFonts w:ascii="Times New Roman" w:hAnsi="Times New Roman" w:cs="Times New Roman"/>
          <w:sz w:val="28"/>
          <w:szCs w:val="28"/>
        </w:rPr>
        <w:t xml:space="preserve"> Nr.</w:t>
      </w:r>
      <w:r w:rsidR="00302106" w:rsidRPr="007D3649">
        <w:rPr>
          <w:rFonts w:ascii="Times New Roman" w:hAnsi="Times New Roman" w:cs="Times New Roman"/>
          <w:sz w:val="28"/>
          <w:szCs w:val="28"/>
        </w:rPr>
        <w:t>97</w:t>
      </w:r>
      <w:r w:rsidR="001371B7" w:rsidRPr="007D3649">
        <w:rPr>
          <w:rFonts w:ascii="Times New Roman" w:hAnsi="Times New Roman" w:cs="Times New Roman"/>
          <w:sz w:val="28"/>
          <w:szCs w:val="28"/>
        </w:rPr>
        <w:t xml:space="preserve"> </w:t>
      </w:r>
      <w:r w:rsidR="00E44DFE" w:rsidRPr="007D3649">
        <w:rPr>
          <w:rFonts w:ascii="Times New Roman" w:hAnsi="Times New Roman" w:cs="Times New Roman"/>
          <w:sz w:val="28"/>
          <w:szCs w:val="28"/>
        </w:rPr>
        <w:t>“</w:t>
      </w:r>
      <w:r w:rsidR="00302106" w:rsidRPr="007D3649">
        <w:rPr>
          <w:rFonts w:ascii="Times New Roman" w:hAnsi="Times New Roman" w:cs="Times New Roman"/>
          <w:sz w:val="28"/>
          <w:szCs w:val="28"/>
        </w:rPr>
        <w:t>Publiskas personas mantas iznomāšanas noteikumi</w:t>
      </w:r>
      <w:r w:rsidR="00C42FA4" w:rsidRPr="007D3649">
        <w:rPr>
          <w:rFonts w:ascii="Times New Roman" w:hAnsi="Times New Roman" w:cs="Times New Roman"/>
          <w:sz w:val="28"/>
          <w:szCs w:val="28"/>
        </w:rPr>
        <w:t>” (turpmāk – Noteikumi</w:t>
      </w:r>
      <w:r w:rsidR="00800FD9" w:rsidRPr="007D3649">
        <w:rPr>
          <w:rFonts w:ascii="Times New Roman" w:hAnsi="Times New Roman" w:cs="Times New Roman"/>
          <w:sz w:val="28"/>
          <w:szCs w:val="28"/>
        </w:rPr>
        <w:t xml:space="preserve"> Nr.</w:t>
      </w:r>
      <w:r w:rsidR="00302106" w:rsidRPr="007D3649">
        <w:rPr>
          <w:rFonts w:ascii="Times New Roman" w:hAnsi="Times New Roman" w:cs="Times New Roman"/>
          <w:sz w:val="28"/>
          <w:szCs w:val="28"/>
        </w:rPr>
        <w:t>97</w:t>
      </w:r>
      <w:r w:rsidR="00C42FA4" w:rsidRPr="007D3649">
        <w:rPr>
          <w:rFonts w:ascii="Times New Roman" w:hAnsi="Times New Roman" w:cs="Times New Roman"/>
          <w:sz w:val="28"/>
          <w:szCs w:val="28"/>
        </w:rPr>
        <w:t>)</w:t>
      </w:r>
      <w:r w:rsidR="00064897" w:rsidRPr="00A32979">
        <w:rPr>
          <w:rFonts w:ascii="Times New Roman" w:hAnsi="Times New Roman" w:cs="Times New Roman"/>
          <w:sz w:val="28"/>
          <w:szCs w:val="28"/>
        </w:rPr>
        <w:t xml:space="preserve"> un nosaka kārtību, kā </w:t>
      </w:r>
      <w:r w:rsidRPr="00A32979">
        <w:rPr>
          <w:rFonts w:ascii="Times New Roman" w:hAnsi="Times New Roman" w:cs="Times New Roman"/>
          <w:sz w:val="28"/>
          <w:szCs w:val="28"/>
        </w:rPr>
        <w:t xml:space="preserve">rakstiskā </w:t>
      </w:r>
      <w:r w:rsidR="0026744F">
        <w:rPr>
          <w:rFonts w:ascii="Times New Roman" w:hAnsi="Times New Roman" w:cs="Times New Roman"/>
          <w:sz w:val="28"/>
          <w:szCs w:val="28"/>
        </w:rPr>
        <w:t>i</w:t>
      </w:r>
      <w:r w:rsidR="00064897" w:rsidRPr="00A32979">
        <w:rPr>
          <w:rFonts w:ascii="Times New Roman" w:hAnsi="Times New Roman" w:cs="Times New Roman"/>
          <w:sz w:val="28"/>
          <w:szCs w:val="28"/>
        </w:rPr>
        <w:t>zsolē tiks izsolīt</w:t>
      </w:r>
      <w:r w:rsidR="006C5B7E">
        <w:rPr>
          <w:rFonts w:ascii="Times New Roman" w:hAnsi="Times New Roman" w:cs="Times New Roman"/>
          <w:sz w:val="28"/>
          <w:szCs w:val="28"/>
        </w:rPr>
        <w:t xml:space="preserve">as </w:t>
      </w:r>
      <w:r w:rsidR="00122FE6">
        <w:rPr>
          <w:rFonts w:ascii="Times New Roman" w:hAnsi="Times New Roman" w:cs="Times New Roman"/>
          <w:sz w:val="28"/>
          <w:szCs w:val="28"/>
        </w:rPr>
        <w:t>telpu</w:t>
      </w:r>
      <w:r w:rsidR="006C5B7E">
        <w:rPr>
          <w:rFonts w:ascii="Times New Roman" w:hAnsi="Times New Roman" w:cs="Times New Roman"/>
          <w:sz w:val="28"/>
          <w:szCs w:val="28"/>
        </w:rPr>
        <w:t xml:space="preserve"> nomas tiesības </w:t>
      </w:r>
      <w:r w:rsidR="00122FE6">
        <w:rPr>
          <w:rFonts w:ascii="Times New Roman" w:hAnsi="Times New Roman" w:cs="Times New Roman"/>
          <w:sz w:val="28"/>
          <w:szCs w:val="28"/>
        </w:rPr>
        <w:t>nekustamā īpašuma</w:t>
      </w:r>
      <w:r w:rsidR="006C5B7E">
        <w:rPr>
          <w:rFonts w:ascii="Times New Roman" w:hAnsi="Times New Roman" w:cs="Times New Roman"/>
          <w:sz w:val="28"/>
          <w:szCs w:val="28"/>
        </w:rPr>
        <w:t xml:space="preserve"> </w:t>
      </w:r>
      <w:r w:rsidR="00B907BE">
        <w:rPr>
          <w:rFonts w:ascii="Times New Roman" w:hAnsi="Times New Roman" w:cs="Times New Roman"/>
          <w:sz w:val="28"/>
          <w:szCs w:val="28"/>
        </w:rPr>
        <w:t>(</w:t>
      </w:r>
      <w:r w:rsidR="00B907BE" w:rsidRPr="00B907BE">
        <w:rPr>
          <w:rFonts w:ascii="Times New Roman" w:hAnsi="Times New Roman" w:cs="Times New Roman"/>
          <w:sz w:val="28"/>
          <w:szCs w:val="28"/>
        </w:rPr>
        <w:t>kadastra Nr.40760080214) “</w:t>
      </w:r>
      <w:r w:rsidR="00A3714F" w:rsidRPr="00A3714F">
        <w:rPr>
          <w:rFonts w:ascii="Times New Roman" w:hAnsi="Times New Roman" w:cs="Times New Roman"/>
          <w:sz w:val="28"/>
          <w:szCs w:val="28"/>
        </w:rPr>
        <w:t>Valsts Saulaines lauksaimniecības tehnikums</w:t>
      </w:r>
      <w:r w:rsidR="00B907BE" w:rsidRPr="00B907BE">
        <w:rPr>
          <w:rFonts w:ascii="Times New Roman" w:hAnsi="Times New Roman" w:cs="Times New Roman"/>
          <w:sz w:val="28"/>
          <w:szCs w:val="28"/>
        </w:rPr>
        <w:t>”, Saulaine, Rundāles pag., Bauskas nov., LV-390</w:t>
      </w:r>
      <w:r w:rsidR="00A40C44">
        <w:rPr>
          <w:rFonts w:ascii="Times New Roman" w:hAnsi="Times New Roman" w:cs="Times New Roman"/>
          <w:sz w:val="28"/>
          <w:szCs w:val="28"/>
        </w:rPr>
        <w:t>1</w:t>
      </w:r>
      <w:r w:rsidR="00B907BE" w:rsidRPr="00B907BE">
        <w:rPr>
          <w:rFonts w:ascii="Times New Roman" w:hAnsi="Times New Roman" w:cs="Times New Roman"/>
          <w:sz w:val="28"/>
          <w:szCs w:val="28"/>
        </w:rPr>
        <w:t xml:space="preserve">, (būves kadastra apzīmējums 40760080214001) </w:t>
      </w:r>
      <w:r w:rsidR="00B80269" w:rsidRPr="00B80269">
        <w:rPr>
          <w:rFonts w:ascii="Times New Roman" w:hAnsi="Times New Roman" w:cs="Times New Roman"/>
          <w:sz w:val="28"/>
          <w:szCs w:val="28"/>
        </w:rPr>
        <w:t>"Saulaine 12", Saulaine, Rundāles pag., Bauskas nov., LV-3901</w:t>
      </w:r>
      <w:r w:rsidR="00B80269">
        <w:rPr>
          <w:rFonts w:ascii="Times New Roman" w:hAnsi="Times New Roman" w:cs="Times New Roman"/>
          <w:sz w:val="28"/>
          <w:szCs w:val="28"/>
        </w:rPr>
        <w:t xml:space="preserve"> </w:t>
      </w:r>
      <w:r w:rsidR="001264E2">
        <w:rPr>
          <w:rFonts w:ascii="Times New Roman" w:hAnsi="Times New Roman" w:cs="Times New Roman"/>
          <w:sz w:val="28"/>
          <w:szCs w:val="28"/>
        </w:rPr>
        <w:t>telpas Nr.3</w:t>
      </w:r>
      <w:r w:rsidR="00B907BE">
        <w:rPr>
          <w:rFonts w:ascii="Times New Roman" w:hAnsi="Times New Roman" w:cs="Times New Roman"/>
          <w:sz w:val="28"/>
          <w:szCs w:val="28"/>
        </w:rPr>
        <w:t xml:space="preserve"> daļa 1</w:t>
      </w:r>
      <w:r w:rsidR="00DE68D1">
        <w:rPr>
          <w:rFonts w:ascii="Times New Roman" w:hAnsi="Times New Roman" w:cs="Times New Roman"/>
          <w:sz w:val="28"/>
          <w:szCs w:val="28"/>
        </w:rPr>
        <w:t xml:space="preserve"> </w:t>
      </w:r>
      <w:r w:rsidR="00DE68D1" w:rsidRPr="00DE68D1">
        <w:rPr>
          <w:rFonts w:ascii="Times New Roman" w:hAnsi="Times New Roman" w:cs="Times New Roman"/>
          <w:sz w:val="28"/>
          <w:szCs w:val="28"/>
        </w:rPr>
        <w:t>m2</w:t>
      </w:r>
      <w:r w:rsidR="00DE68D1">
        <w:rPr>
          <w:rFonts w:ascii="Times New Roman" w:hAnsi="Times New Roman" w:cs="Times New Roman"/>
          <w:sz w:val="28"/>
          <w:szCs w:val="28"/>
        </w:rPr>
        <w:t xml:space="preserve"> </w:t>
      </w:r>
      <w:r w:rsidR="00D761CF" w:rsidRPr="00DE68D1">
        <w:rPr>
          <w:rFonts w:ascii="Times New Roman" w:hAnsi="Times New Roman" w:cs="Times New Roman"/>
          <w:sz w:val="28"/>
          <w:szCs w:val="28"/>
        </w:rPr>
        <w:t>platībā</w:t>
      </w:r>
      <w:r w:rsidR="00A74B65">
        <w:rPr>
          <w:rFonts w:ascii="Times New Roman" w:hAnsi="Times New Roman" w:cs="Times New Roman"/>
          <w:sz w:val="28"/>
          <w:szCs w:val="28"/>
        </w:rPr>
        <w:t xml:space="preserve">, </w:t>
      </w:r>
      <w:r w:rsidR="00B663FB">
        <w:rPr>
          <w:rFonts w:ascii="Times New Roman" w:hAnsi="Times New Roman" w:cs="Times New Roman"/>
          <w:sz w:val="28"/>
          <w:szCs w:val="28"/>
        </w:rPr>
        <w:t xml:space="preserve">turpmāk – </w:t>
      </w:r>
      <w:r w:rsidR="003B5C6B">
        <w:rPr>
          <w:rFonts w:ascii="Times New Roman" w:hAnsi="Times New Roman" w:cs="Times New Roman"/>
          <w:sz w:val="28"/>
          <w:szCs w:val="28"/>
        </w:rPr>
        <w:t>Nomas objekts</w:t>
      </w:r>
      <w:r w:rsidR="00E36643">
        <w:rPr>
          <w:rFonts w:ascii="Times New Roman" w:hAnsi="Times New Roman" w:cs="Times New Roman"/>
          <w:sz w:val="28"/>
          <w:szCs w:val="28"/>
        </w:rPr>
        <w:t>.</w:t>
      </w:r>
    </w:p>
    <w:p w:rsidR="006D4F80" w:rsidRPr="00A32979" w:rsidRDefault="00D858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2979">
        <w:rPr>
          <w:rFonts w:ascii="Times New Roman" w:hAnsi="Times New Roman" w:cs="Times New Roman"/>
          <w:sz w:val="28"/>
          <w:szCs w:val="28"/>
        </w:rPr>
        <w:t>1.</w:t>
      </w:r>
      <w:r w:rsidR="00FD1DFC">
        <w:rPr>
          <w:rFonts w:ascii="Times New Roman" w:hAnsi="Times New Roman" w:cs="Times New Roman"/>
          <w:sz w:val="28"/>
          <w:szCs w:val="28"/>
        </w:rPr>
        <w:t>2</w:t>
      </w:r>
      <w:r w:rsidR="007D50CF" w:rsidRPr="00A32979">
        <w:rPr>
          <w:rFonts w:ascii="Times New Roman" w:hAnsi="Times New Roman" w:cs="Times New Roman"/>
          <w:sz w:val="28"/>
          <w:szCs w:val="28"/>
        </w:rPr>
        <w:t xml:space="preserve">. </w:t>
      </w:r>
      <w:r w:rsidR="006D4F80" w:rsidRPr="00A32979">
        <w:rPr>
          <w:rFonts w:ascii="Times New Roman" w:hAnsi="Times New Roman" w:cs="Times New Roman"/>
          <w:sz w:val="28"/>
          <w:szCs w:val="28"/>
        </w:rPr>
        <w:t xml:space="preserve">Nomas līgumā paredzētais </w:t>
      </w:r>
      <w:r w:rsidR="003B5C6B">
        <w:rPr>
          <w:rFonts w:ascii="Times New Roman" w:hAnsi="Times New Roman" w:cs="Times New Roman"/>
          <w:sz w:val="28"/>
          <w:szCs w:val="28"/>
        </w:rPr>
        <w:t>Nomas objekta</w:t>
      </w:r>
      <w:r w:rsidR="00B663FB" w:rsidRPr="00A32979">
        <w:rPr>
          <w:rFonts w:ascii="Times New Roman" w:hAnsi="Times New Roman" w:cs="Times New Roman"/>
          <w:sz w:val="28"/>
          <w:szCs w:val="28"/>
        </w:rPr>
        <w:t xml:space="preserve"> </w:t>
      </w:r>
      <w:r w:rsidR="006D4F80" w:rsidRPr="00A32979">
        <w:rPr>
          <w:rFonts w:ascii="Times New Roman" w:hAnsi="Times New Roman" w:cs="Times New Roman"/>
          <w:sz w:val="28"/>
          <w:szCs w:val="28"/>
        </w:rPr>
        <w:t>izmantošanas veids</w:t>
      </w:r>
      <w:r w:rsidR="0050151E" w:rsidRPr="00A32979">
        <w:rPr>
          <w:rFonts w:ascii="Times New Roman" w:hAnsi="Times New Roman" w:cs="Times New Roman"/>
          <w:sz w:val="28"/>
          <w:szCs w:val="28"/>
        </w:rPr>
        <w:t xml:space="preserve"> </w:t>
      </w:r>
      <w:r w:rsidR="00E17412" w:rsidRPr="00A32979">
        <w:rPr>
          <w:rFonts w:ascii="Times New Roman" w:hAnsi="Times New Roman" w:cs="Times New Roman"/>
          <w:sz w:val="28"/>
          <w:szCs w:val="28"/>
        </w:rPr>
        <w:t>–</w:t>
      </w:r>
      <w:r w:rsidR="009657E1" w:rsidRPr="00A32979">
        <w:rPr>
          <w:rFonts w:ascii="Times New Roman" w:hAnsi="Times New Roman" w:cs="Times New Roman"/>
          <w:sz w:val="28"/>
          <w:szCs w:val="28"/>
        </w:rPr>
        <w:t xml:space="preserve"> </w:t>
      </w:r>
      <w:r w:rsidR="00122FE6">
        <w:rPr>
          <w:rFonts w:ascii="Times New Roman" w:hAnsi="Times New Roman" w:cs="Times New Roman"/>
          <w:sz w:val="28"/>
          <w:szCs w:val="28"/>
        </w:rPr>
        <w:t>saimnieciska darbība</w:t>
      </w:r>
      <w:r w:rsidR="0049056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D4F80" w:rsidRPr="000D70EC" w:rsidRDefault="00D85803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A32979">
        <w:rPr>
          <w:rFonts w:ascii="Times New Roman" w:hAnsi="Times New Roman" w:cs="Times New Roman"/>
          <w:sz w:val="28"/>
          <w:szCs w:val="28"/>
        </w:rPr>
        <w:t>1.</w:t>
      </w:r>
      <w:r w:rsidR="00FD1DFC">
        <w:rPr>
          <w:rFonts w:ascii="Times New Roman" w:hAnsi="Times New Roman" w:cs="Times New Roman"/>
          <w:sz w:val="28"/>
          <w:szCs w:val="28"/>
        </w:rPr>
        <w:t>3</w:t>
      </w:r>
      <w:r w:rsidR="007D50CF" w:rsidRPr="00A32979">
        <w:rPr>
          <w:rFonts w:ascii="Times New Roman" w:hAnsi="Times New Roman" w:cs="Times New Roman"/>
          <w:sz w:val="28"/>
          <w:szCs w:val="28"/>
        </w:rPr>
        <w:t xml:space="preserve">. </w:t>
      </w:r>
      <w:r w:rsidR="0050151E" w:rsidRPr="00A32979">
        <w:rPr>
          <w:rFonts w:ascii="Times New Roman" w:hAnsi="Times New Roman" w:cs="Times New Roman"/>
          <w:sz w:val="28"/>
          <w:szCs w:val="28"/>
        </w:rPr>
        <w:t>I</w:t>
      </w:r>
      <w:r w:rsidR="006D4F80" w:rsidRPr="00A32979">
        <w:rPr>
          <w:rFonts w:ascii="Times New Roman" w:hAnsi="Times New Roman" w:cs="Times New Roman"/>
          <w:sz w:val="28"/>
          <w:szCs w:val="28"/>
        </w:rPr>
        <w:t xml:space="preserve">zsoli organizē </w:t>
      </w:r>
      <w:r w:rsidR="000D70EC" w:rsidRPr="000D70EC">
        <w:rPr>
          <w:rFonts w:ascii="Times New Roman" w:hAnsi="Times New Roman" w:cs="Times New Roman"/>
          <w:sz w:val="28"/>
          <w:szCs w:val="28"/>
        </w:rPr>
        <w:t xml:space="preserve">Kandavas Lauksaimniecības tehnikuma </w:t>
      </w:r>
      <w:r w:rsidR="00E573F3" w:rsidRPr="00A32979">
        <w:rPr>
          <w:rFonts w:ascii="Times New Roman" w:hAnsi="Times New Roman" w:cs="Times New Roman"/>
          <w:sz w:val="28"/>
          <w:szCs w:val="28"/>
        </w:rPr>
        <w:t xml:space="preserve">(turpmāk – </w:t>
      </w:r>
      <w:r w:rsidR="000D70EC">
        <w:rPr>
          <w:rFonts w:ascii="Times New Roman" w:hAnsi="Times New Roman" w:cs="Times New Roman"/>
          <w:sz w:val="28"/>
          <w:szCs w:val="28"/>
        </w:rPr>
        <w:t>Tehnikums</w:t>
      </w:r>
      <w:r w:rsidR="00E573F3" w:rsidRPr="00A32979">
        <w:rPr>
          <w:rFonts w:ascii="Times New Roman" w:hAnsi="Times New Roman" w:cs="Times New Roman"/>
          <w:sz w:val="28"/>
          <w:szCs w:val="28"/>
        </w:rPr>
        <w:t>)</w:t>
      </w:r>
      <w:r w:rsidR="006D4F80" w:rsidRPr="00A32979">
        <w:rPr>
          <w:rFonts w:ascii="Times New Roman" w:hAnsi="Times New Roman" w:cs="Times New Roman"/>
          <w:sz w:val="28"/>
          <w:szCs w:val="28"/>
        </w:rPr>
        <w:t xml:space="preserve"> nomas tiesību izsoles komisija (turpmāk – Komisija), kas izveidota saskaņā ar </w:t>
      </w:r>
      <w:r w:rsidR="000D70EC" w:rsidRPr="000D70EC">
        <w:rPr>
          <w:rFonts w:ascii="Times New Roman" w:hAnsi="Times New Roman" w:cs="Times New Roman"/>
          <w:sz w:val="28"/>
          <w:szCs w:val="28"/>
        </w:rPr>
        <w:t xml:space="preserve">Kandavas Lauksaimniecības </w:t>
      </w:r>
      <w:r w:rsidR="000D70EC" w:rsidRPr="00674139">
        <w:rPr>
          <w:rFonts w:ascii="Times New Roman" w:hAnsi="Times New Roman" w:cs="Times New Roman"/>
          <w:sz w:val="28"/>
          <w:szCs w:val="28"/>
        </w:rPr>
        <w:t xml:space="preserve">tehnikuma </w:t>
      </w:r>
      <w:r w:rsidR="006D4F80" w:rsidRPr="00674139">
        <w:rPr>
          <w:rFonts w:ascii="Times New Roman" w:hAnsi="Times New Roman" w:cs="Times New Roman"/>
          <w:sz w:val="28"/>
          <w:szCs w:val="28"/>
        </w:rPr>
        <w:t>20</w:t>
      </w:r>
      <w:r w:rsidR="00674139" w:rsidRPr="00674139">
        <w:rPr>
          <w:rFonts w:ascii="Times New Roman" w:hAnsi="Times New Roman" w:cs="Times New Roman"/>
          <w:sz w:val="28"/>
          <w:szCs w:val="28"/>
        </w:rPr>
        <w:t>19</w:t>
      </w:r>
      <w:r w:rsidR="006D4F80" w:rsidRPr="00674139">
        <w:rPr>
          <w:rFonts w:ascii="Times New Roman" w:hAnsi="Times New Roman" w:cs="Times New Roman"/>
          <w:sz w:val="28"/>
          <w:szCs w:val="28"/>
        </w:rPr>
        <w:t xml:space="preserve">.gada </w:t>
      </w:r>
      <w:r w:rsidR="00674139" w:rsidRPr="00674139">
        <w:rPr>
          <w:rFonts w:ascii="Times New Roman" w:hAnsi="Times New Roman" w:cs="Times New Roman"/>
          <w:sz w:val="28"/>
          <w:szCs w:val="28"/>
        </w:rPr>
        <w:t>30</w:t>
      </w:r>
      <w:r w:rsidR="00BD443D" w:rsidRPr="00674139">
        <w:rPr>
          <w:rFonts w:ascii="Times New Roman" w:hAnsi="Times New Roman" w:cs="Times New Roman"/>
          <w:sz w:val="28"/>
          <w:szCs w:val="28"/>
        </w:rPr>
        <w:t>.</w:t>
      </w:r>
      <w:r w:rsidR="00674139" w:rsidRPr="00674139">
        <w:rPr>
          <w:rFonts w:ascii="Times New Roman" w:hAnsi="Times New Roman" w:cs="Times New Roman"/>
          <w:sz w:val="28"/>
          <w:szCs w:val="28"/>
        </w:rPr>
        <w:t>aprīļa</w:t>
      </w:r>
      <w:r w:rsidR="006D4F80" w:rsidRPr="00674139">
        <w:rPr>
          <w:rFonts w:ascii="Times New Roman" w:hAnsi="Times New Roman" w:cs="Times New Roman"/>
          <w:sz w:val="28"/>
          <w:szCs w:val="28"/>
        </w:rPr>
        <w:t xml:space="preserve"> rīkojumu Nr.</w:t>
      </w:r>
      <w:r w:rsidR="008764FD">
        <w:rPr>
          <w:rFonts w:ascii="Times New Roman" w:hAnsi="Times New Roman" w:cs="Times New Roman"/>
          <w:sz w:val="28"/>
          <w:szCs w:val="28"/>
        </w:rPr>
        <w:t xml:space="preserve"> 123</w:t>
      </w:r>
      <w:r w:rsidR="00674139">
        <w:rPr>
          <w:rFonts w:ascii="Times New Roman" w:hAnsi="Times New Roman" w:cs="Times New Roman"/>
          <w:sz w:val="28"/>
          <w:szCs w:val="28"/>
        </w:rPr>
        <w:t>/1-8</w:t>
      </w:r>
      <w:r w:rsidR="006D4F80" w:rsidRPr="00674139">
        <w:rPr>
          <w:rFonts w:ascii="Times New Roman" w:hAnsi="Times New Roman" w:cs="Times New Roman"/>
          <w:sz w:val="28"/>
          <w:szCs w:val="28"/>
        </w:rPr>
        <w:t xml:space="preserve"> </w:t>
      </w:r>
      <w:r w:rsidR="00433F7C" w:rsidRPr="00674139">
        <w:rPr>
          <w:rFonts w:ascii="Times New Roman" w:hAnsi="Times New Roman" w:cs="Times New Roman"/>
          <w:sz w:val="28"/>
          <w:szCs w:val="28"/>
        </w:rPr>
        <w:t>“</w:t>
      </w:r>
      <w:r w:rsidR="006D4F80" w:rsidRPr="00674139">
        <w:rPr>
          <w:rFonts w:ascii="Times New Roman" w:hAnsi="Times New Roman" w:cs="Times New Roman"/>
          <w:sz w:val="28"/>
          <w:szCs w:val="28"/>
        </w:rPr>
        <w:t xml:space="preserve">Par </w:t>
      </w:r>
      <w:r w:rsidR="00BD443D" w:rsidRPr="00674139">
        <w:rPr>
          <w:rFonts w:ascii="Times New Roman" w:hAnsi="Times New Roman" w:cs="Times New Roman"/>
          <w:sz w:val="28"/>
          <w:szCs w:val="28"/>
        </w:rPr>
        <w:t>pastāvīgi darbojošo</w:t>
      </w:r>
      <w:r w:rsidR="00CA6302" w:rsidRPr="00674139">
        <w:rPr>
          <w:rFonts w:ascii="Times New Roman" w:hAnsi="Times New Roman" w:cs="Times New Roman"/>
          <w:sz w:val="28"/>
          <w:szCs w:val="28"/>
        </w:rPr>
        <w:t xml:space="preserve">s </w:t>
      </w:r>
      <w:r w:rsidR="00E17412" w:rsidRPr="00674139">
        <w:rPr>
          <w:rFonts w:ascii="Times New Roman" w:hAnsi="Times New Roman" w:cs="Times New Roman"/>
          <w:sz w:val="28"/>
          <w:szCs w:val="28"/>
        </w:rPr>
        <w:t xml:space="preserve"> </w:t>
      </w:r>
      <w:r w:rsidR="006D4F80" w:rsidRPr="00674139">
        <w:rPr>
          <w:rFonts w:ascii="Times New Roman" w:hAnsi="Times New Roman" w:cs="Times New Roman"/>
          <w:sz w:val="28"/>
          <w:szCs w:val="28"/>
        </w:rPr>
        <w:t>nomas tiesību izsoles komisiju”</w:t>
      </w:r>
      <w:r w:rsidR="00C51D37" w:rsidRPr="00674139">
        <w:rPr>
          <w:rFonts w:ascii="Times New Roman" w:hAnsi="Times New Roman" w:cs="Times New Roman"/>
          <w:sz w:val="28"/>
          <w:szCs w:val="28"/>
        </w:rPr>
        <w:t>.</w:t>
      </w:r>
    </w:p>
    <w:p w:rsidR="00C51D37" w:rsidRPr="00A32979" w:rsidRDefault="00D858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2979">
        <w:rPr>
          <w:rFonts w:ascii="Times New Roman" w:hAnsi="Times New Roman" w:cs="Times New Roman"/>
          <w:sz w:val="28"/>
          <w:szCs w:val="28"/>
        </w:rPr>
        <w:t>1.</w:t>
      </w:r>
      <w:r w:rsidR="00FD1DFC">
        <w:rPr>
          <w:rFonts w:ascii="Times New Roman" w:hAnsi="Times New Roman" w:cs="Times New Roman"/>
          <w:sz w:val="28"/>
          <w:szCs w:val="28"/>
        </w:rPr>
        <w:t>4</w:t>
      </w:r>
      <w:r w:rsidR="007D50CF" w:rsidRPr="00A32979">
        <w:rPr>
          <w:rFonts w:ascii="Times New Roman" w:hAnsi="Times New Roman" w:cs="Times New Roman"/>
          <w:sz w:val="28"/>
          <w:szCs w:val="28"/>
        </w:rPr>
        <w:t xml:space="preserve">. </w:t>
      </w:r>
      <w:r w:rsidR="00C51D37" w:rsidRPr="00A32979">
        <w:rPr>
          <w:rFonts w:ascii="Times New Roman" w:hAnsi="Times New Roman" w:cs="Times New Roman"/>
          <w:sz w:val="28"/>
          <w:szCs w:val="28"/>
        </w:rPr>
        <w:t xml:space="preserve">Izsoles mērķis – </w:t>
      </w:r>
      <w:r w:rsidR="003B5C6B">
        <w:rPr>
          <w:rFonts w:ascii="Times New Roman" w:hAnsi="Times New Roman" w:cs="Times New Roman"/>
          <w:sz w:val="28"/>
          <w:szCs w:val="28"/>
        </w:rPr>
        <w:t>Nomas objekta</w:t>
      </w:r>
      <w:r w:rsidR="00B663FB">
        <w:rPr>
          <w:rFonts w:ascii="Times New Roman" w:hAnsi="Times New Roman" w:cs="Times New Roman"/>
          <w:sz w:val="28"/>
          <w:szCs w:val="28"/>
        </w:rPr>
        <w:t xml:space="preserve"> </w:t>
      </w:r>
      <w:r w:rsidR="00E36643">
        <w:rPr>
          <w:rFonts w:ascii="Times New Roman" w:hAnsi="Times New Roman" w:cs="Times New Roman"/>
          <w:sz w:val="28"/>
          <w:szCs w:val="28"/>
        </w:rPr>
        <w:t>iznomāšana par iespējami augstāku nomas maksu.</w:t>
      </w:r>
    </w:p>
    <w:p w:rsidR="00C51D37" w:rsidRPr="00A32979" w:rsidRDefault="00C51D3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62D1A" w:rsidRPr="007D3649" w:rsidRDefault="00C51D3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3649">
        <w:rPr>
          <w:rFonts w:ascii="Times New Roman" w:hAnsi="Times New Roman" w:cs="Times New Roman"/>
          <w:b/>
          <w:sz w:val="28"/>
          <w:szCs w:val="28"/>
        </w:rPr>
        <w:t>2.</w:t>
      </w:r>
      <w:r w:rsidR="00B830DD" w:rsidRPr="007D364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D3649">
        <w:rPr>
          <w:rFonts w:ascii="Times New Roman" w:hAnsi="Times New Roman" w:cs="Times New Roman"/>
          <w:b/>
          <w:sz w:val="28"/>
          <w:szCs w:val="28"/>
        </w:rPr>
        <w:t>Izsoles sākumcena un nomas līguma termiņš</w:t>
      </w:r>
    </w:p>
    <w:p w:rsidR="00B825F5" w:rsidRPr="00A32979" w:rsidRDefault="000814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2979">
        <w:rPr>
          <w:rFonts w:ascii="Times New Roman" w:hAnsi="Times New Roman" w:cs="Times New Roman"/>
          <w:sz w:val="28"/>
          <w:szCs w:val="28"/>
        </w:rPr>
        <w:t xml:space="preserve">2.1. </w:t>
      </w:r>
      <w:r w:rsidR="00C51D37" w:rsidRPr="00A32979">
        <w:rPr>
          <w:rFonts w:ascii="Times New Roman" w:hAnsi="Times New Roman" w:cs="Times New Roman"/>
          <w:sz w:val="28"/>
          <w:szCs w:val="28"/>
        </w:rPr>
        <w:t xml:space="preserve">Izsole tiek </w:t>
      </w:r>
      <w:r w:rsidRPr="00A32979">
        <w:rPr>
          <w:rFonts w:ascii="Times New Roman" w:hAnsi="Times New Roman" w:cs="Times New Roman"/>
          <w:sz w:val="28"/>
          <w:szCs w:val="28"/>
        </w:rPr>
        <w:t xml:space="preserve">rīkota </w:t>
      </w:r>
      <w:r w:rsidR="00C51D37" w:rsidRPr="00A32979">
        <w:rPr>
          <w:rFonts w:ascii="Times New Roman" w:hAnsi="Times New Roman" w:cs="Times New Roman"/>
          <w:sz w:val="28"/>
          <w:szCs w:val="28"/>
        </w:rPr>
        <w:t xml:space="preserve">par </w:t>
      </w:r>
      <w:r w:rsidR="003B5C6B">
        <w:rPr>
          <w:rFonts w:ascii="Times New Roman" w:hAnsi="Times New Roman" w:cs="Times New Roman"/>
          <w:sz w:val="28"/>
          <w:szCs w:val="28"/>
        </w:rPr>
        <w:t>Nomas objekta</w:t>
      </w:r>
      <w:r w:rsidR="00C51D37" w:rsidRPr="00A32979">
        <w:rPr>
          <w:rFonts w:ascii="Times New Roman" w:hAnsi="Times New Roman" w:cs="Times New Roman"/>
          <w:sz w:val="28"/>
          <w:szCs w:val="28"/>
        </w:rPr>
        <w:t xml:space="preserve"> ikmēneša nomas maksas lielumu.</w:t>
      </w:r>
    </w:p>
    <w:p w:rsidR="00B825F5" w:rsidRPr="00A32979" w:rsidRDefault="00B825F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2979">
        <w:rPr>
          <w:rFonts w:ascii="Times New Roman" w:hAnsi="Times New Roman" w:cs="Times New Roman"/>
          <w:sz w:val="28"/>
          <w:szCs w:val="28"/>
        </w:rPr>
        <w:t xml:space="preserve">2.2. </w:t>
      </w:r>
      <w:r w:rsidR="00800FD9" w:rsidRPr="00A32979">
        <w:rPr>
          <w:rFonts w:ascii="Times New Roman" w:hAnsi="Times New Roman" w:cs="Times New Roman"/>
          <w:sz w:val="28"/>
          <w:szCs w:val="28"/>
        </w:rPr>
        <w:t xml:space="preserve">Ņemot vērā </w:t>
      </w:r>
      <w:r w:rsidR="003C2ABD">
        <w:rPr>
          <w:rFonts w:ascii="Times New Roman" w:hAnsi="Times New Roman" w:cs="Times New Roman"/>
          <w:sz w:val="28"/>
          <w:szCs w:val="28"/>
        </w:rPr>
        <w:t>nomai paredzēto</w:t>
      </w:r>
      <w:r w:rsidR="005C1B08">
        <w:rPr>
          <w:rFonts w:ascii="Times New Roman" w:hAnsi="Times New Roman" w:cs="Times New Roman"/>
          <w:sz w:val="28"/>
          <w:szCs w:val="28"/>
        </w:rPr>
        <w:t xml:space="preserve"> </w:t>
      </w:r>
      <w:r w:rsidR="003B5C6B">
        <w:rPr>
          <w:rFonts w:ascii="Times New Roman" w:hAnsi="Times New Roman" w:cs="Times New Roman"/>
          <w:sz w:val="28"/>
          <w:szCs w:val="28"/>
        </w:rPr>
        <w:t>Nomas objekta</w:t>
      </w:r>
      <w:r w:rsidR="001E275A">
        <w:rPr>
          <w:rFonts w:ascii="Times New Roman" w:hAnsi="Times New Roman" w:cs="Times New Roman"/>
          <w:sz w:val="28"/>
          <w:szCs w:val="28"/>
        </w:rPr>
        <w:t xml:space="preserve"> </w:t>
      </w:r>
      <w:r w:rsidR="005C1B08">
        <w:rPr>
          <w:rFonts w:ascii="Times New Roman" w:hAnsi="Times New Roman" w:cs="Times New Roman"/>
          <w:sz w:val="28"/>
          <w:szCs w:val="28"/>
        </w:rPr>
        <w:t xml:space="preserve">izmantošanas </w:t>
      </w:r>
      <w:r w:rsidR="00800FD9" w:rsidRPr="00A32979">
        <w:rPr>
          <w:rFonts w:ascii="Times New Roman" w:hAnsi="Times New Roman" w:cs="Times New Roman"/>
          <w:sz w:val="28"/>
          <w:szCs w:val="28"/>
        </w:rPr>
        <w:t xml:space="preserve">veidu, </w:t>
      </w:r>
      <w:r w:rsidR="0026744F">
        <w:rPr>
          <w:rFonts w:ascii="Times New Roman" w:hAnsi="Times New Roman" w:cs="Times New Roman"/>
          <w:sz w:val="28"/>
          <w:szCs w:val="28"/>
        </w:rPr>
        <w:t>i</w:t>
      </w:r>
      <w:r w:rsidR="00C51D37" w:rsidRPr="00A32979">
        <w:rPr>
          <w:rFonts w:ascii="Times New Roman" w:hAnsi="Times New Roman" w:cs="Times New Roman"/>
          <w:sz w:val="28"/>
          <w:szCs w:val="28"/>
        </w:rPr>
        <w:t xml:space="preserve">zsoles sākumcena ir aprēķināta atbilstoši </w:t>
      </w:r>
      <w:r w:rsidR="00800FD9" w:rsidRPr="00FF21F6">
        <w:rPr>
          <w:rFonts w:ascii="Times New Roman" w:hAnsi="Times New Roman" w:cs="Times New Roman"/>
          <w:sz w:val="28"/>
          <w:szCs w:val="28"/>
        </w:rPr>
        <w:t>Noteikumiem Nr.</w:t>
      </w:r>
      <w:r w:rsidR="002B633A" w:rsidRPr="00FF21F6">
        <w:rPr>
          <w:rFonts w:ascii="Times New Roman" w:hAnsi="Times New Roman" w:cs="Times New Roman"/>
          <w:sz w:val="28"/>
          <w:szCs w:val="28"/>
        </w:rPr>
        <w:t>97</w:t>
      </w:r>
      <w:r w:rsidR="000D70EC">
        <w:rPr>
          <w:rFonts w:ascii="Times New Roman" w:hAnsi="Times New Roman" w:cs="Times New Roman"/>
          <w:sz w:val="28"/>
          <w:szCs w:val="28"/>
        </w:rPr>
        <w:t>.</w:t>
      </w:r>
    </w:p>
    <w:p w:rsidR="003728A5" w:rsidRDefault="00B825F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2979">
        <w:rPr>
          <w:rFonts w:ascii="Times New Roman" w:hAnsi="Times New Roman" w:cs="Times New Roman"/>
          <w:sz w:val="28"/>
          <w:szCs w:val="28"/>
        </w:rPr>
        <w:t xml:space="preserve">2.3. </w:t>
      </w:r>
      <w:r w:rsidR="00F57524" w:rsidRPr="00F57524">
        <w:rPr>
          <w:rFonts w:ascii="Times New Roman" w:hAnsi="Times New Roman" w:cs="Times New Roman"/>
          <w:sz w:val="28"/>
          <w:szCs w:val="28"/>
        </w:rPr>
        <w:t xml:space="preserve">Saskaņā ar Publiskas personas finanšu līdzekļu un mantas izšķērdēšanas novēršanas likuma 6.¹ panta nomas līgums ar izsoles uzvarētāju tiek slēgts uz </w:t>
      </w:r>
      <w:r w:rsidR="001B6CC5">
        <w:rPr>
          <w:rFonts w:ascii="Times New Roman" w:hAnsi="Times New Roman" w:cs="Times New Roman"/>
          <w:sz w:val="28"/>
          <w:szCs w:val="28"/>
        </w:rPr>
        <w:t xml:space="preserve">laiku līdz </w:t>
      </w:r>
      <w:r w:rsidR="00122FE6">
        <w:rPr>
          <w:rFonts w:ascii="Times New Roman" w:hAnsi="Times New Roman" w:cs="Times New Roman"/>
          <w:sz w:val="28"/>
          <w:szCs w:val="28"/>
        </w:rPr>
        <w:t>5</w:t>
      </w:r>
      <w:r w:rsidR="00F57524" w:rsidRPr="00F57524">
        <w:rPr>
          <w:rFonts w:ascii="Times New Roman" w:hAnsi="Times New Roman" w:cs="Times New Roman"/>
          <w:sz w:val="28"/>
          <w:szCs w:val="28"/>
        </w:rPr>
        <w:t xml:space="preserve"> (</w:t>
      </w:r>
      <w:r w:rsidR="00122FE6">
        <w:rPr>
          <w:rFonts w:ascii="Times New Roman" w:hAnsi="Times New Roman" w:cs="Times New Roman"/>
          <w:sz w:val="28"/>
          <w:szCs w:val="28"/>
        </w:rPr>
        <w:t>pieciem</w:t>
      </w:r>
      <w:r w:rsidR="00F57524" w:rsidRPr="00F57524">
        <w:rPr>
          <w:rFonts w:ascii="Times New Roman" w:hAnsi="Times New Roman" w:cs="Times New Roman"/>
          <w:sz w:val="28"/>
          <w:szCs w:val="28"/>
        </w:rPr>
        <w:t>)</w:t>
      </w:r>
      <w:r w:rsidR="004B17AA">
        <w:rPr>
          <w:rFonts w:ascii="Times New Roman" w:hAnsi="Times New Roman" w:cs="Times New Roman"/>
          <w:sz w:val="28"/>
          <w:szCs w:val="28"/>
        </w:rPr>
        <w:t xml:space="preserve"> gadiem.</w:t>
      </w:r>
    </w:p>
    <w:p w:rsidR="0073042B" w:rsidRPr="00A32979" w:rsidRDefault="007304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62D1A" w:rsidRPr="007D3649" w:rsidRDefault="00A55190">
      <w:pPr>
        <w:spacing w:after="0" w:line="240" w:lineRule="auto"/>
        <w:ind w:left="567" w:hanging="5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lv-LV"/>
        </w:rPr>
      </w:pPr>
      <w:r w:rsidRPr="007D3649">
        <w:rPr>
          <w:rFonts w:ascii="Times New Roman" w:hAnsi="Times New Roman" w:cs="Times New Roman"/>
          <w:b/>
          <w:sz w:val="28"/>
          <w:szCs w:val="28"/>
        </w:rPr>
        <w:t>3.</w:t>
      </w:r>
      <w:r w:rsidR="00B830DD" w:rsidRPr="007D364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83AAA" w:rsidRPr="007D3649">
        <w:rPr>
          <w:rFonts w:ascii="Times New Roman" w:hAnsi="Times New Roman" w:cs="Times New Roman"/>
          <w:b/>
          <w:sz w:val="28"/>
          <w:szCs w:val="28"/>
        </w:rPr>
        <w:t>Pretendent</w:t>
      </w:r>
      <w:r w:rsidR="00533165">
        <w:rPr>
          <w:rFonts w:ascii="Times New Roman" w:hAnsi="Times New Roman" w:cs="Times New Roman"/>
          <w:b/>
          <w:sz w:val="28"/>
          <w:szCs w:val="28"/>
        </w:rPr>
        <w:t>a</w:t>
      </w:r>
      <w:r w:rsidR="00983AAA" w:rsidRPr="007D3649">
        <w:rPr>
          <w:rFonts w:ascii="Times New Roman" w:hAnsi="Times New Roman" w:cs="Times New Roman"/>
          <w:b/>
          <w:sz w:val="28"/>
          <w:szCs w:val="28"/>
        </w:rPr>
        <w:t xml:space="preserve"> pieteikšanās</w:t>
      </w:r>
    </w:p>
    <w:p w:rsidR="006231B9" w:rsidRDefault="00B825F5">
      <w:pPr>
        <w:pStyle w:val="Paraststmeklis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A32979">
        <w:rPr>
          <w:color w:val="000000"/>
          <w:sz w:val="28"/>
          <w:szCs w:val="28"/>
        </w:rPr>
        <w:t xml:space="preserve">3.1. </w:t>
      </w:r>
      <w:r w:rsidR="00533DAE" w:rsidRPr="00A32979">
        <w:rPr>
          <w:color w:val="000000"/>
          <w:sz w:val="28"/>
          <w:szCs w:val="28"/>
        </w:rPr>
        <w:t>Pretendents</w:t>
      </w:r>
      <w:r w:rsidR="00965D3D" w:rsidRPr="00A32979">
        <w:rPr>
          <w:color w:val="000000"/>
          <w:sz w:val="28"/>
          <w:szCs w:val="28"/>
        </w:rPr>
        <w:t xml:space="preserve"> pieteikumu </w:t>
      </w:r>
      <w:r w:rsidR="008449FD" w:rsidRPr="00A32979">
        <w:rPr>
          <w:color w:val="000000"/>
          <w:sz w:val="28"/>
          <w:szCs w:val="28"/>
        </w:rPr>
        <w:t>n</w:t>
      </w:r>
      <w:r w:rsidR="00965D3D" w:rsidRPr="00A32979">
        <w:rPr>
          <w:color w:val="000000"/>
          <w:sz w:val="28"/>
          <w:szCs w:val="28"/>
        </w:rPr>
        <w:t xml:space="preserve">omas </w:t>
      </w:r>
      <w:r w:rsidR="008449FD" w:rsidRPr="00A32979">
        <w:rPr>
          <w:color w:val="000000"/>
          <w:sz w:val="28"/>
          <w:szCs w:val="28"/>
        </w:rPr>
        <w:t>tiesību</w:t>
      </w:r>
      <w:r w:rsidR="00965D3D" w:rsidRPr="00A32979">
        <w:rPr>
          <w:color w:val="000000"/>
          <w:sz w:val="28"/>
          <w:szCs w:val="28"/>
        </w:rPr>
        <w:t xml:space="preserve"> </w:t>
      </w:r>
      <w:r w:rsidR="0026744F">
        <w:rPr>
          <w:color w:val="000000"/>
          <w:sz w:val="28"/>
          <w:szCs w:val="28"/>
        </w:rPr>
        <w:t>i</w:t>
      </w:r>
      <w:r w:rsidR="00965D3D" w:rsidRPr="00A32979">
        <w:rPr>
          <w:color w:val="000000"/>
          <w:sz w:val="28"/>
          <w:szCs w:val="28"/>
        </w:rPr>
        <w:t xml:space="preserve">zsolei (turpmāk – </w:t>
      </w:r>
      <w:r w:rsidR="001E7539" w:rsidRPr="00A32979">
        <w:rPr>
          <w:color w:val="000000"/>
          <w:sz w:val="28"/>
          <w:szCs w:val="28"/>
        </w:rPr>
        <w:t>N</w:t>
      </w:r>
      <w:r w:rsidR="00965D3D" w:rsidRPr="00A32979">
        <w:rPr>
          <w:color w:val="000000"/>
          <w:sz w:val="28"/>
          <w:szCs w:val="28"/>
        </w:rPr>
        <w:t>omas pieteikums) iesniedz</w:t>
      </w:r>
      <w:r w:rsidR="008449FD" w:rsidRPr="00A32979">
        <w:rPr>
          <w:color w:val="000000"/>
          <w:sz w:val="28"/>
          <w:szCs w:val="28"/>
        </w:rPr>
        <w:t xml:space="preserve"> publikācijā par rakstisku izsoli norādītajā veidā</w:t>
      </w:r>
      <w:r w:rsidRPr="00A32979">
        <w:rPr>
          <w:color w:val="000000"/>
          <w:sz w:val="28"/>
          <w:szCs w:val="28"/>
        </w:rPr>
        <w:t>,</w:t>
      </w:r>
      <w:r w:rsidR="00B008B1" w:rsidRPr="00A32979">
        <w:rPr>
          <w:color w:val="000000"/>
          <w:sz w:val="28"/>
          <w:szCs w:val="28"/>
        </w:rPr>
        <w:t xml:space="preserve"> </w:t>
      </w:r>
      <w:r w:rsidR="00965D3D" w:rsidRPr="00A32979">
        <w:rPr>
          <w:color w:val="000000"/>
          <w:sz w:val="28"/>
          <w:szCs w:val="28"/>
        </w:rPr>
        <w:t xml:space="preserve">slēgtā aploksnē. Uz aploksnes </w:t>
      </w:r>
      <w:r w:rsidR="006231B9" w:rsidRPr="00A32979">
        <w:rPr>
          <w:color w:val="000000"/>
          <w:sz w:val="28"/>
          <w:szCs w:val="28"/>
        </w:rPr>
        <w:t>jā</w:t>
      </w:r>
      <w:r w:rsidR="00965D3D" w:rsidRPr="00A32979">
        <w:rPr>
          <w:color w:val="000000"/>
          <w:sz w:val="28"/>
          <w:szCs w:val="28"/>
        </w:rPr>
        <w:t>norāda</w:t>
      </w:r>
      <w:r w:rsidR="006231B9" w:rsidRPr="00A32979">
        <w:rPr>
          <w:color w:val="000000"/>
          <w:sz w:val="28"/>
          <w:szCs w:val="28"/>
        </w:rPr>
        <w:t xml:space="preserve"> šāda informācija:</w:t>
      </w:r>
    </w:p>
    <w:p w:rsidR="00122FE6" w:rsidRDefault="00122FE6">
      <w:pPr>
        <w:pStyle w:val="Paraststmeklis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3B5C6B" w:rsidRDefault="003B5C6B">
      <w:pPr>
        <w:pStyle w:val="Paraststmeklis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A74B65" w:rsidRPr="00A32979" w:rsidRDefault="00A74B65">
      <w:pPr>
        <w:pStyle w:val="Paraststmeklis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6231B9" w:rsidRPr="00FB5D66" w:rsidRDefault="009C1985" w:rsidP="00831D76">
      <w:pPr>
        <w:pStyle w:val="Paraststmeklis"/>
        <w:spacing w:before="0" w:beforeAutospacing="0" w:after="0" w:afterAutospacing="0"/>
        <w:ind w:left="567"/>
        <w:jc w:val="center"/>
        <w:rPr>
          <w:b/>
          <w:color w:val="000000"/>
          <w:sz w:val="28"/>
          <w:szCs w:val="28"/>
        </w:rPr>
      </w:pPr>
      <w:r w:rsidRPr="00FB5D66">
        <w:rPr>
          <w:b/>
          <w:color w:val="000000"/>
          <w:sz w:val="28"/>
          <w:szCs w:val="28"/>
        </w:rPr>
        <w:t>“</w:t>
      </w:r>
      <w:r w:rsidR="000D70EC" w:rsidRPr="00FB5D66">
        <w:rPr>
          <w:b/>
          <w:color w:val="000000"/>
          <w:sz w:val="28"/>
          <w:szCs w:val="28"/>
        </w:rPr>
        <w:t>Kandavas Lauksaimniecības tehnikumam</w:t>
      </w:r>
      <w:r w:rsidR="001B6CC5">
        <w:rPr>
          <w:b/>
          <w:color w:val="000000"/>
          <w:sz w:val="28"/>
          <w:szCs w:val="28"/>
        </w:rPr>
        <w:t>”</w:t>
      </w:r>
    </w:p>
    <w:p w:rsidR="006231B9" w:rsidRPr="00FB5D66" w:rsidRDefault="000D70EC" w:rsidP="00831D76">
      <w:pPr>
        <w:pStyle w:val="Paraststmeklis"/>
        <w:spacing w:before="0" w:beforeAutospacing="0" w:after="0" w:afterAutospacing="0"/>
        <w:ind w:left="567"/>
        <w:jc w:val="center"/>
        <w:rPr>
          <w:b/>
          <w:color w:val="000000"/>
          <w:sz w:val="28"/>
          <w:szCs w:val="28"/>
        </w:rPr>
      </w:pPr>
      <w:r w:rsidRPr="00FB5D66">
        <w:rPr>
          <w:b/>
          <w:color w:val="000000"/>
          <w:sz w:val="28"/>
          <w:szCs w:val="28"/>
        </w:rPr>
        <w:t>Valteru iela 6</w:t>
      </w:r>
      <w:r w:rsidR="0084537A" w:rsidRPr="00FB5D66">
        <w:rPr>
          <w:b/>
          <w:color w:val="000000"/>
          <w:sz w:val="28"/>
          <w:szCs w:val="28"/>
        </w:rPr>
        <w:t xml:space="preserve">, </w:t>
      </w:r>
      <w:r w:rsidR="00DE68D1">
        <w:rPr>
          <w:b/>
          <w:color w:val="000000"/>
          <w:sz w:val="28"/>
          <w:szCs w:val="28"/>
        </w:rPr>
        <w:t>Kandava, LV-3120</w:t>
      </w:r>
    </w:p>
    <w:p w:rsidR="00CC1588" w:rsidRDefault="006231B9" w:rsidP="00831D76">
      <w:pPr>
        <w:pStyle w:val="Paraststmeklis"/>
        <w:spacing w:before="0" w:beforeAutospacing="0" w:after="0" w:afterAutospacing="0"/>
        <w:ind w:left="567"/>
        <w:jc w:val="center"/>
        <w:rPr>
          <w:b/>
          <w:sz w:val="28"/>
          <w:szCs w:val="28"/>
        </w:rPr>
      </w:pPr>
      <w:r w:rsidRPr="00FB5D66">
        <w:rPr>
          <w:b/>
          <w:color w:val="000000"/>
          <w:sz w:val="28"/>
          <w:szCs w:val="28"/>
        </w:rPr>
        <w:t xml:space="preserve">Pieteikums </w:t>
      </w:r>
      <w:r w:rsidR="00122FE6">
        <w:rPr>
          <w:b/>
          <w:color w:val="000000"/>
          <w:sz w:val="28"/>
          <w:szCs w:val="28"/>
        </w:rPr>
        <w:t>telpu</w:t>
      </w:r>
      <w:r w:rsidR="00A74B65" w:rsidRPr="00A74B65">
        <w:rPr>
          <w:b/>
          <w:color w:val="000000"/>
          <w:sz w:val="28"/>
          <w:szCs w:val="28"/>
        </w:rPr>
        <w:t xml:space="preserve"> nomas tiesību </w:t>
      </w:r>
      <w:r w:rsidR="00A74B65">
        <w:rPr>
          <w:b/>
          <w:color w:val="000000"/>
          <w:sz w:val="28"/>
          <w:szCs w:val="28"/>
        </w:rPr>
        <w:t xml:space="preserve">rakstiskai </w:t>
      </w:r>
      <w:r w:rsidR="00A74B65" w:rsidRPr="00A74B65">
        <w:rPr>
          <w:b/>
          <w:color w:val="000000"/>
          <w:sz w:val="28"/>
          <w:szCs w:val="28"/>
        </w:rPr>
        <w:t>izsolei “</w:t>
      </w:r>
      <w:r w:rsidR="00A3714F" w:rsidRPr="00A3714F">
        <w:rPr>
          <w:b/>
          <w:color w:val="000000"/>
          <w:sz w:val="28"/>
          <w:szCs w:val="28"/>
        </w:rPr>
        <w:t>Valsts Saulaines lauksaimniecības tehnikums</w:t>
      </w:r>
      <w:bookmarkStart w:id="0" w:name="_GoBack"/>
      <w:bookmarkEnd w:id="0"/>
      <w:r w:rsidR="00A74B65" w:rsidRPr="00A74B65">
        <w:rPr>
          <w:b/>
          <w:color w:val="000000"/>
          <w:sz w:val="28"/>
          <w:szCs w:val="28"/>
        </w:rPr>
        <w:t>”</w:t>
      </w:r>
      <w:r w:rsidR="00A74B65" w:rsidRPr="00A74B65">
        <w:t xml:space="preserve"> </w:t>
      </w:r>
      <w:r w:rsidR="00A74B65">
        <w:t>(</w:t>
      </w:r>
      <w:r w:rsidR="00A74B65" w:rsidRPr="00A74B65">
        <w:rPr>
          <w:b/>
          <w:color w:val="000000"/>
          <w:sz w:val="28"/>
          <w:szCs w:val="28"/>
        </w:rPr>
        <w:t xml:space="preserve">kadastra </w:t>
      </w:r>
      <w:r w:rsidR="003B1D1F">
        <w:rPr>
          <w:b/>
          <w:color w:val="000000"/>
          <w:sz w:val="28"/>
          <w:szCs w:val="28"/>
        </w:rPr>
        <w:t>Nr.</w:t>
      </w:r>
      <w:r w:rsidR="00B907BE">
        <w:rPr>
          <w:b/>
          <w:color w:val="000000"/>
          <w:sz w:val="28"/>
          <w:szCs w:val="28"/>
        </w:rPr>
        <w:t>40760080214</w:t>
      </w:r>
      <w:r w:rsidR="00A74B65">
        <w:rPr>
          <w:b/>
          <w:color w:val="000000"/>
          <w:sz w:val="28"/>
          <w:szCs w:val="28"/>
        </w:rPr>
        <w:t>)</w:t>
      </w:r>
      <w:r w:rsidR="003B1D1F">
        <w:rPr>
          <w:b/>
          <w:color w:val="000000"/>
          <w:sz w:val="28"/>
          <w:szCs w:val="28"/>
        </w:rPr>
        <w:t>,</w:t>
      </w:r>
      <w:r w:rsidR="00A74B65" w:rsidRPr="00A74B65">
        <w:rPr>
          <w:b/>
          <w:color w:val="000000"/>
          <w:sz w:val="28"/>
          <w:szCs w:val="28"/>
        </w:rPr>
        <w:t xml:space="preserve"> </w:t>
      </w:r>
      <w:r w:rsidR="00B907BE">
        <w:rPr>
          <w:b/>
          <w:color w:val="000000"/>
          <w:sz w:val="28"/>
          <w:szCs w:val="28"/>
        </w:rPr>
        <w:t>Saulaine, Rundāles pag., Bauskas nov.</w:t>
      </w:r>
      <w:r w:rsidR="00CC1588" w:rsidRPr="00CC1588">
        <w:rPr>
          <w:b/>
          <w:color w:val="000000"/>
          <w:sz w:val="28"/>
          <w:szCs w:val="28"/>
        </w:rPr>
        <w:t>, LV-3</w:t>
      </w:r>
      <w:r w:rsidR="00B907BE">
        <w:rPr>
          <w:b/>
          <w:color w:val="000000"/>
          <w:sz w:val="28"/>
          <w:szCs w:val="28"/>
        </w:rPr>
        <w:t>90</w:t>
      </w:r>
      <w:r w:rsidR="00A40C44">
        <w:rPr>
          <w:b/>
          <w:color w:val="000000"/>
          <w:sz w:val="28"/>
          <w:szCs w:val="28"/>
        </w:rPr>
        <w:t>1</w:t>
      </w:r>
      <w:r w:rsidR="00CC1588">
        <w:rPr>
          <w:b/>
          <w:color w:val="000000"/>
          <w:sz w:val="28"/>
          <w:szCs w:val="28"/>
        </w:rPr>
        <w:t xml:space="preserve">,  </w:t>
      </w:r>
      <w:r w:rsidR="001B6CC5" w:rsidRPr="001B6CC5">
        <w:rPr>
          <w:b/>
          <w:sz w:val="28"/>
          <w:szCs w:val="28"/>
        </w:rPr>
        <w:t xml:space="preserve">(būves kadastra apzīmējums </w:t>
      </w:r>
      <w:r w:rsidR="00B907BE">
        <w:rPr>
          <w:b/>
          <w:sz w:val="28"/>
          <w:szCs w:val="28"/>
        </w:rPr>
        <w:t>40760080214001</w:t>
      </w:r>
      <w:r w:rsidR="00CC1588">
        <w:rPr>
          <w:b/>
          <w:sz w:val="28"/>
          <w:szCs w:val="28"/>
        </w:rPr>
        <w:t xml:space="preserve">) </w:t>
      </w:r>
      <w:r w:rsidR="00B80269" w:rsidRPr="00B80269">
        <w:rPr>
          <w:b/>
          <w:sz w:val="28"/>
          <w:szCs w:val="28"/>
        </w:rPr>
        <w:t>"Saulaine 12", Saulaine, Rundāles pag., Bauskas nov., LV-3901</w:t>
      </w:r>
      <w:r w:rsidR="00B80269">
        <w:rPr>
          <w:b/>
          <w:sz w:val="28"/>
          <w:szCs w:val="28"/>
        </w:rPr>
        <w:t xml:space="preserve"> </w:t>
      </w:r>
      <w:r w:rsidR="00062794" w:rsidRPr="00062794">
        <w:rPr>
          <w:b/>
          <w:sz w:val="28"/>
          <w:szCs w:val="28"/>
        </w:rPr>
        <w:t>telp</w:t>
      </w:r>
      <w:r w:rsidR="001264E2">
        <w:rPr>
          <w:b/>
          <w:sz w:val="28"/>
          <w:szCs w:val="28"/>
        </w:rPr>
        <w:t xml:space="preserve">as Nr.3 </w:t>
      </w:r>
      <w:r w:rsidR="00A41F78">
        <w:rPr>
          <w:b/>
          <w:sz w:val="28"/>
          <w:szCs w:val="28"/>
        </w:rPr>
        <w:t>daļa</w:t>
      </w:r>
    </w:p>
    <w:p w:rsidR="00484973" w:rsidRDefault="004C301C" w:rsidP="00831D76">
      <w:pPr>
        <w:pStyle w:val="Paraststmeklis"/>
        <w:spacing w:before="0" w:beforeAutospacing="0" w:after="0" w:afterAutospacing="0"/>
        <w:ind w:left="567"/>
        <w:jc w:val="center"/>
        <w:rPr>
          <w:i/>
          <w:color w:val="000000"/>
          <w:sz w:val="28"/>
          <w:szCs w:val="28"/>
        </w:rPr>
      </w:pPr>
      <w:r w:rsidRPr="009C1985">
        <w:rPr>
          <w:i/>
          <w:color w:val="000000"/>
          <w:sz w:val="28"/>
          <w:szCs w:val="28"/>
        </w:rPr>
        <w:t>p</w:t>
      </w:r>
      <w:r w:rsidR="00965D3D" w:rsidRPr="009C1985">
        <w:rPr>
          <w:i/>
          <w:color w:val="000000"/>
          <w:sz w:val="28"/>
          <w:szCs w:val="28"/>
        </w:rPr>
        <w:t>retendent</w:t>
      </w:r>
      <w:r w:rsidR="001E7539" w:rsidRPr="009C1985">
        <w:rPr>
          <w:i/>
          <w:color w:val="000000"/>
          <w:sz w:val="28"/>
          <w:szCs w:val="28"/>
        </w:rPr>
        <w:t>s</w:t>
      </w:r>
      <w:r w:rsidR="00965D3D" w:rsidRPr="009C1985">
        <w:rPr>
          <w:i/>
          <w:color w:val="000000"/>
          <w:sz w:val="28"/>
          <w:szCs w:val="28"/>
        </w:rPr>
        <w:t xml:space="preserve"> (fizi</w:t>
      </w:r>
      <w:r w:rsidR="006231B9" w:rsidRPr="009C1985">
        <w:rPr>
          <w:i/>
          <w:color w:val="000000"/>
          <w:sz w:val="28"/>
          <w:szCs w:val="28"/>
        </w:rPr>
        <w:t>s</w:t>
      </w:r>
      <w:r w:rsidR="00965D3D" w:rsidRPr="009C1985">
        <w:rPr>
          <w:i/>
          <w:color w:val="000000"/>
          <w:sz w:val="28"/>
          <w:szCs w:val="28"/>
        </w:rPr>
        <w:t>kas personas vārds, uzvārds/</w:t>
      </w:r>
      <w:r w:rsidR="00B825F5" w:rsidRPr="009C1985">
        <w:rPr>
          <w:i/>
          <w:color w:val="000000"/>
          <w:sz w:val="28"/>
          <w:szCs w:val="28"/>
        </w:rPr>
        <w:t>j</w:t>
      </w:r>
      <w:r w:rsidR="00965D3D" w:rsidRPr="009C1985">
        <w:rPr>
          <w:i/>
          <w:color w:val="000000"/>
          <w:sz w:val="28"/>
          <w:szCs w:val="28"/>
        </w:rPr>
        <w:t>uridiskas personas pilns nosaukums)</w:t>
      </w:r>
    </w:p>
    <w:p w:rsidR="00532277" w:rsidRDefault="009C1985" w:rsidP="00831D76">
      <w:pPr>
        <w:pStyle w:val="Paraststmeklis"/>
        <w:spacing w:before="0" w:beforeAutospacing="0" w:after="0" w:afterAutospacing="0"/>
        <w:ind w:left="567"/>
        <w:jc w:val="center"/>
        <w:rPr>
          <w:color w:val="000000"/>
          <w:sz w:val="28"/>
          <w:szCs w:val="28"/>
        </w:rPr>
      </w:pPr>
      <w:r w:rsidRPr="00484973">
        <w:rPr>
          <w:b/>
          <w:color w:val="000000"/>
          <w:sz w:val="28"/>
          <w:szCs w:val="28"/>
          <w:u w:val="single"/>
        </w:rPr>
        <w:t xml:space="preserve">Neatvērt </w:t>
      </w:r>
      <w:r w:rsidR="00484973" w:rsidRPr="00484973">
        <w:rPr>
          <w:b/>
          <w:color w:val="000000"/>
          <w:sz w:val="28"/>
          <w:szCs w:val="28"/>
          <w:u w:val="single"/>
        </w:rPr>
        <w:t>p</w:t>
      </w:r>
      <w:r w:rsidRPr="00484973">
        <w:rPr>
          <w:b/>
          <w:color w:val="000000"/>
          <w:sz w:val="28"/>
          <w:szCs w:val="28"/>
          <w:u w:val="single"/>
        </w:rPr>
        <w:t>irms Nomas pieteikumu</w:t>
      </w:r>
      <w:r w:rsidR="00484973" w:rsidRPr="00484973">
        <w:rPr>
          <w:b/>
          <w:color w:val="000000"/>
          <w:sz w:val="28"/>
          <w:szCs w:val="28"/>
          <w:u w:val="single"/>
        </w:rPr>
        <w:t xml:space="preserve"> atvēršanas sanāksmes</w:t>
      </w:r>
      <w:r w:rsidR="00831D76">
        <w:rPr>
          <w:color w:val="000000"/>
          <w:sz w:val="28"/>
          <w:szCs w:val="28"/>
          <w:u w:val="single"/>
        </w:rPr>
        <w:t>!</w:t>
      </w:r>
      <w:r w:rsidR="00484973" w:rsidRPr="00484973">
        <w:rPr>
          <w:color w:val="000000"/>
          <w:sz w:val="28"/>
          <w:szCs w:val="28"/>
        </w:rPr>
        <w:t>”</w:t>
      </w:r>
    </w:p>
    <w:p w:rsidR="00831D76" w:rsidRPr="00A32979" w:rsidRDefault="00831D76">
      <w:pPr>
        <w:pStyle w:val="Paraststmeklis"/>
        <w:spacing w:before="0" w:beforeAutospacing="0" w:after="0" w:afterAutospacing="0"/>
        <w:ind w:left="567"/>
        <w:jc w:val="both"/>
        <w:rPr>
          <w:color w:val="000000"/>
          <w:sz w:val="28"/>
          <w:szCs w:val="28"/>
        </w:rPr>
      </w:pPr>
    </w:p>
    <w:p w:rsidR="00532277" w:rsidRPr="00A32979" w:rsidRDefault="00532277">
      <w:pPr>
        <w:pStyle w:val="Paraststmeklis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A32979">
        <w:rPr>
          <w:color w:val="000000"/>
          <w:sz w:val="28"/>
          <w:szCs w:val="28"/>
        </w:rPr>
        <w:t xml:space="preserve">3.2. </w:t>
      </w:r>
      <w:r w:rsidR="00965D3D" w:rsidRPr="00A32979">
        <w:rPr>
          <w:color w:val="000000"/>
          <w:sz w:val="28"/>
          <w:szCs w:val="28"/>
        </w:rPr>
        <w:t>Nomas pieteikum</w:t>
      </w:r>
      <w:r w:rsidR="00EB19CA" w:rsidRPr="00A32979">
        <w:rPr>
          <w:color w:val="000000"/>
          <w:sz w:val="28"/>
          <w:szCs w:val="28"/>
        </w:rPr>
        <w:t>s</w:t>
      </w:r>
      <w:r w:rsidR="00965D3D" w:rsidRPr="00A32979">
        <w:rPr>
          <w:color w:val="000000"/>
          <w:sz w:val="28"/>
          <w:szCs w:val="28"/>
        </w:rPr>
        <w:t xml:space="preserve"> </w:t>
      </w:r>
      <w:r w:rsidR="00B825F5" w:rsidRPr="00A32979">
        <w:rPr>
          <w:color w:val="000000"/>
          <w:sz w:val="28"/>
          <w:szCs w:val="28"/>
        </w:rPr>
        <w:t>jā</w:t>
      </w:r>
      <w:r w:rsidR="00965D3D" w:rsidRPr="00A32979">
        <w:rPr>
          <w:color w:val="000000"/>
          <w:sz w:val="28"/>
          <w:szCs w:val="28"/>
        </w:rPr>
        <w:t>iesniedz ne vēlāk</w:t>
      </w:r>
      <w:r w:rsidR="00930292" w:rsidRPr="00A32979">
        <w:rPr>
          <w:color w:val="000000"/>
          <w:sz w:val="28"/>
          <w:szCs w:val="28"/>
        </w:rPr>
        <w:t>,</w:t>
      </w:r>
      <w:r w:rsidR="00965D3D" w:rsidRPr="00A32979">
        <w:rPr>
          <w:color w:val="000000"/>
          <w:sz w:val="28"/>
          <w:szCs w:val="28"/>
        </w:rPr>
        <w:t xml:space="preserve"> kā līdz publikācijā par </w:t>
      </w:r>
      <w:r w:rsidR="0026744F">
        <w:rPr>
          <w:color w:val="000000"/>
          <w:sz w:val="28"/>
          <w:szCs w:val="28"/>
        </w:rPr>
        <w:t>i</w:t>
      </w:r>
      <w:r w:rsidR="00965D3D" w:rsidRPr="00A32979">
        <w:rPr>
          <w:color w:val="000000"/>
          <w:sz w:val="28"/>
          <w:szCs w:val="28"/>
        </w:rPr>
        <w:t xml:space="preserve">zsoli norādītajam </w:t>
      </w:r>
      <w:r w:rsidR="0026744F">
        <w:rPr>
          <w:color w:val="000000"/>
          <w:sz w:val="28"/>
          <w:szCs w:val="28"/>
        </w:rPr>
        <w:t>i</w:t>
      </w:r>
      <w:r w:rsidR="00965D3D" w:rsidRPr="00A32979">
        <w:rPr>
          <w:color w:val="000000"/>
          <w:sz w:val="28"/>
          <w:szCs w:val="28"/>
        </w:rPr>
        <w:t xml:space="preserve">zsoles norises datumam un laikam. Pretendents drīkst piedalīties </w:t>
      </w:r>
      <w:r w:rsidR="0026744F">
        <w:rPr>
          <w:color w:val="000000"/>
          <w:sz w:val="28"/>
          <w:szCs w:val="28"/>
        </w:rPr>
        <w:t>i</w:t>
      </w:r>
      <w:r w:rsidR="00965D3D" w:rsidRPr="00A32979">
        <w:rPr>
          <w:color w:val="000000"/>
          <w:sz w:val="28"/>
          <w:szCs w:val="28"/>
        </w:rPr>
        <w:t xml:space="preserve">zsolē, ja </w:t>
      </w:r>
      <w:r w:rsidR="008B3D96">
        <w:rPr>
          <w:color w:val="000000"/>
          <w:sz w:val="28"/>
          <w:szCs w:val="28"/>
        </w:rPr>
        <w:t>N</w:t>
      </w:r>
      <w:r w:rsidR="00965D3D" w:rsidRPr="00A32979">
        <w:rPr>
          <w:color w:val="000000"/>
          <w:sz w:val="28"/>
          <w:szCs w:val="28"/>
        </w:rPr>
        <w:t xml:space="preserve">omas pieteikums iesniegts līdz publikācijā norādītajam </w:t>
      </w:r>
      <w:r w:rsidR="0026744F">
        <w:rPr>
          <w:color w:val="000000"/>
          <w:sz w:val="28"/>
          <w:szCs w:val="28"/>
        </w:rPr>
        <w:t>i</w:t>
      </w:r>
      <w:r w:rsidR="00965D3D" w:rsidRPr="00A32979">
        <w:rPr>
          <w:color w:val="000000"/>
          <w:sz w:val="28"/>
          <w:szCs w:val="28"/>
        </w:rPr>
        <w:t>zsoles datumam un laikam.</w:t>
      </w:r>
    </w:p>
    <w:p w:rsidR="00965D3D" w:rsidRPr="00A32979" w:rsidRDefault="00532277">
      <w:pPr>
        <w:pStyle w:val="Paraststmeklis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A32979">
        <w:rPr>
          <w:color w:val="000000"/>
          <w:sz w:val="28"/>
          <w:szCs w:val="28"/>
        </w:rPr>
        <w:t xml:space="preserve">3.3. </w:t>
      </w:r>
      <w:r w:rsidR="001E7539" w:rsidRPr="00A32979">
        <w:rPr>
          <w:color w:val="000000"/>
          <w:sz w:val="28"/>
          <w:szCs w:val="28"/>
        </w:rPr>
        <w:t xml:space="preserve">Nomas pieteikumu </w:t>
      </w:r>
      <w:r w:rsidR="0026744F">
        <w:rPr>
          <w:color w:val="000000"/>
          <w:sz w:val="28"/>
          <w:szCs w:val="28"/>
        </w:rPr>
        <w:t>i</w:t>
      </w:r>
      <w:r w:rsidR="00965D3D" w:rsidRPr="00A32979">
        <w:rPr>
          <w:color w:val="000000"/>
          <w:sz w:val="28"/>
          <w:szCs w:val="28"/>
        </w:rPr>
        <w:t xml:space="preserve">zsoles </w:t>
      </w:r>
      <w:r w:rsidR="00533165">
        <w:rPr>
          <w:color w:val="000000"/>
          <w:sz w:val="28"/>
          <w:szCs w:val="28"/>
        </w:rPr>
        <w:t>K</w:t>
      </w:r>
      <w:r w:rsidR="00965D3D" w:rsidRPr="00A32979">
        <w:rPr>
          <w:color w:val="000000"/>
          <w:sz w:val="28"/>
          <w:szCs w:val="28"/>
        </w:rPr>
        <w:t xml:space="preserve">omisija reģistrē </w:t>
      </w:r>
      <w:r w:rsidR="00504A7A" w:rsidRPr="00A32979">
        <w:rPr>
          <w:color w:val="000000"/>
          <w:sz w:val="28"/>
          <w:szCs w:val="28"/>
        </w:rPr>
        <w:t>N</w:t>
      </w:r>
      <w:r w:rsidR="00965D3D" w:rsidRPr="00A32979">
        <w:rPr>
          <w:color w:val="000000"/>
          <w:sz w:val="28"/>
          <w:szCs w:val="28"/>
        </w:rPr>
        <w:t xml:space="preserve">omas pieteikumu saņemšanas secībā </w:t>
      </w:r>
      <w:r w:rsidR="004C301C">
        <w:rPr>
          <w:color w:val="000000"/>
          <w:sz w:val="28"/>
          <w:szCs w:val="28"/>
        </w:rPr>
        <w:t>p</w:t>
      </w:r>
      <w:r w:rsidR="00965D3D" w:rsidRPr="00A32979">
        <w:rPr>
          <w:color w:val="000000"/>
          <w:sz w:val="28"/>
          <w:szCs w:val="28"/>
        </w:rPr>
        <w:t>retendent</w:t>
      </w:r>
      <w:r w:rsidR="00533165">
        <w:rPr>
          <w:color w:val="000000"/>
          <w:sz w:val="28"/>
          <w:szCs w:val="28"/>
        </w:rPr>
        <w:t>a</w:t>
      </w:r>
      <w:r w:rsidR="00965D3D" w:rsidRPr="00A32979">
        <w:rPr>
          <w:color w:val="000000"/>
          <w:sz w:val="28"/>
          <w:szCs w:val="28"/>
        </w:rPr>
        <w:t xml:space="preserve"> reģistrācijas </w:t>
      </w:r>
      <w:r w:rsidR="0084537A">
        <w:rPr>
          <w:color w:val="000000"/>
          <w:sz w:val="28"/>
          <w:szCs w:val="28"/>
        </w:rPr>
        <w:t>lapā</w:t>
      </w:r>
      <w:r w:rsidR="00965D3D" w:rsidRPr="00A32979">
        <w:rPr>
          <w:color w:val="000000"/>
          <w:sz w:val="28"/>
          <w:szCs w:val="28"/>
        </w:rPr>
        <w:t>, norādot šādas ziņas:</w:t>
      </w:r>
    </w:p>
    <w:p w:rsidR="00965D3D" w:rsidRPr="00A32979" w:rsidRDefault="00532277" w:rsidP="00A32979">
      <w:pPr>
        <w:pStyle w:val="Paraststmeklis"/>
        <w:spacing w:before="0" w:beforeAutospacing="0" w:after="0" w:afterAutospacing="0"/>
        <w:ind w:left="709" w:hanging="709"/>
        <w:jc w:val="both"/>
        <w:rPr>
          <w:color w:val="000000"/>
          <w:sz w:val="28"/>
          <w:szCs w:val="28"/>
        </w:rPr>
      </w:pPr>
      <w:r w:rsidRPr="00A32979">
        <w:rPr>
          <w:color w:val="000000"/>
          <w:sz w:val="28"/>
          <w:szCs w:val="28"/>
        </w:rPr>
        <w:t xml:space="preserve">3.3.1. </w:t>
      </w:r>
      <w:r w:rsidR="00965D3D" w:rsidRPr="00A32979">
        <w:rPr>
          <w:color w:val="000000"/>
          <w:sz w:val="28"/>
          <w:szCs w:val="28"/>
        </w:rPr>
        <w:t xml:space="preserve">nomas </w:t>
      </w:r>
      <w:r w:rsidR="00533165">
        <w:rPr>
          <w:color w:val="000000"/>
          <w:sz w:val="28"/>
          <w:szCs w:val="28"/>
        </w:rPr>
        <w:t>o</w:t>
      </w:r>
      <w:r w:rsidR="00965D3D" w:rsidRPr="00A32979">
        <w:rPr>
          <w:color w:val="000000"/>
          <w:sz w:val="28"/>
          <w:szCs w:val="28"/>
        </w:rPr>
        <w:t>bjekts (nekustamā īpašuma adrese</w:t>
      </w:r>
      <w:r w:rsidR="00334F32">
        <w:rPr>
          <w:color w:val="000000"/>
          <w:sz w:val="28"/>
          <w:szCs w:val="28"/>
        </w:rPr>
        <w:t>,</w:t>
      </w:r>
      <w:r w:rsidR="00965D3D" w:rsidRPr="00A32979">
        <w:rPr>
          <w:color w:val="000000"/>
          <w:sz w:val="28"/>
          <w:szCs w:val="28"/>
        </w:rPr>
        <w:t xml:space="preserve"> kadastra numurs</w:t>
      </w:r>
      <w:r w:rsidR="001E7539" w:rsidRPr="00A32979">
        <w:rPr>
          <w:color w:val="000000"/>
          <w:sz w:val="28"/>
          <w:szCs w:val="28"/>
        </w:rPr>
        <w:t xml:space="preserve"> vai kadastra apzīmējums</w:t>
      </w:r>
      <w:r w:rsidR="00965D3D" w:rsidRPr="00A32979">
        <w:rPr>
          <w:color w:val="000000"/>
          <w:sz w:val="28"/>
          <w:szCs w:val="28"/>
        </w:rPr>
        <w:t>);</w:t>
      </w:r>
    </w:p>
    <w:p w:rsidR="00965D3D" w:rsidRPr="00A32979" w:rsidRDefault="00532277" w:rsidP="00A32979">
      <w:pPr>
        <w:pStyle w:val="Paraststmeklis"/>
        <w:spacing w:before="0" w:beforeAutospacing="0" w:after="0" w:afterAutospacing="0"/>
        <w:ind w:left="567" w:hanging="567"/>
        <w:jc w:val="both"/>
        <w:rPr>
          <w:color w:val="000000"/>
          <w:sz w:val="28"/>
          <w:szCs w:val="28"/>
        </w:rPr>
      </w:pPr>
      <w:r w:rsidRPr="00A32979">
        <w:rPr>
          <w:color w:val="000000"/>
          <w:sz w:val="28"/>
          <w:szCs w:val="28"/>
        </w:rPr>
        <w:t>3.3</w:t>
      </w:r>
      <w:r w:rsidR="00965D3D" w:rsidRPr="00A32979">
        <w:rPr>
          <w:color w:val="000000"/>
          <w:sz w:val="28"/>
          <w:szCs w:val="28"/>
        </w:rPr>
        <w:t xml:space="preserve">.2. </w:t>
      </w:r>
      <w:r w:rsidR="004C301C">
        <w:rPr>
          <w:color w:val="000000"/>
          <w:sz w:val="28"/>
          <w:szCs w:val="28"/>
        </w:rPr>
        <w:t>p</w:t>
      </w:r>
      <w:r w:rsidR="00965D3D" w:rsidRPr="00A32979">
        <w:rPr>
          <w:color w:val="000000"/>
          <w:sz w:val="28"/>
          <w:szCs w:val="28"/>
        </w:rPr>
        <w:t xml:space="preserve">retendenta reģistrācijas </w:t>
      </w:r>
      <w:r w:rsidR="00533165" w:rsidRPr="00A32979">
        <w:rPr>
          <w:color w:val="000000"/>
          <w:sz w:val="28"/>
          <w:szCs w:val="28"/>
        </w:rPr>
        <w:t xml:space="preserve">kārtas </w:t>
      </w:r>
      <w:r w:rsidR="00965D3D" w:rsidRPr="00A32979">
        <w:rPr>
          <w:color w:val="000000"/>
          <w:sz w:val="28"/>
          <w:szCs w:val="28"/>
        </w:rPr>
        <w:t>numurs;</w:t>
      </w:r>
    </w:p>
    <w:p w:rsidR="00965D3D" w:rsidRPr="00A32979" w:rsidRDefault="00532277" w:rsidP="00A32979">
      <w:pPr>
        <w:pStyle w:val="Paraststmeklis"/>
        <w:spacing w:before="0" w:beforeAutospacing="0" w:after="0" w:afterAutospacing="0"/>
        <w:ind w:left="567" w:hanging="567"/>
        <w:jc w:val="both"/>
        <w:rPr>
          <w:color w:val="000000"/>
          <w:sz w:val="28"/>
          <w:szCs w:val="28"/>
        </w:rPr>
      </w:pPr>
      <w:r w:rsidRPr="00A32979">
        <w:rPr>
          <w:color w:val="000000"/>
          <w:sz w:val="28"/>
          <w:szCs w:val="28"/>
        </w:rPr>
        <w:t>3.3</w:t>
      </w:r>
      <w:r w:rsidR="00965D3D" w:rsidRPr="00A32979">
        <w:rPr>
          <w:color w:val="000000"/>
          <w:sz w:val="28"/>
          <w:szCs w:val="28"/>
        </w:rPr>
        <w:t xml:space="preserve">.3. </w:t>
      </w:r>
      <w:r w:rsidR="00504A7A" w:rsidRPr="00A32979">
        <w:rPr>
          <w:color w:val="000000"/>
          <w:sz w:val="28"/>
          <w:szCs w:val="28"/>
        </w:rPr>
        <w:t>N</w:t>
      </w:r>
      <w:r w:rsidR="001E7539" w:rsidRPr="00A32979">
        <w:rPr>
          <w:color w:val="000000"/>
          <w:sz w:val="28"/>
          <w:szCs w:val="28"/>
        </w:rPr>
        <w:t xml:space="preserve">omas pieteikuma </w:t>
      </w:r>
      <w:r w:rsidR="00965D3D" w:rsidRPr="00A32979">
        <w:rPr>
          <w:color w:val="000000"/>
          <w:sz w:val="28"/>
          <w:szCs w:val="28"/>
        </w:rPr>
        <w:t>saņemšanas datums un laiks;</w:t>
      </w:r>
      <w:r w:rsidR="00533165">
        <w:rPr>
          <w:color w:val="000000"/>
          <w:sz w:val="28"/>
          <w:szCs w:val="28"/>
        </w:rPr>
        <w:t xml:space="preserve"> </w:t>
      </w:r>
    </w:p>
    <w:p w:rsidR="00025169" w:rsidRPr="00A32979" w:rsidRDefault="00532277" w:rsidP="00A32979">
      <w:pPr>
        <w:pStyle w:val="Paraststmeklis"/>
        <w:spacing w:before="0" w:beforeAutospacing="0" w:after="0" w:afterAutospacing="0"/>
        <w:ind w:left="709" w:hanging="709"/>
        <w:jc w:val="both"/>
        <w:rPr>
          <w:color w:val="000000"/>
          <w:sz w:val="28"/>
          <w:szCs w:val="28"/>
        </w:rPr>
      </w:pPr>
      <w:r w:rsidRPr="00A32979">
        <w:rPr>
          <w:color w:val="000000"/>
          <w:sz w:val="28"/>
          <w:szCs w:val="28"/>
        </w:rPr>
        <w:t>3.3</w:t>
      </w:r>
      <w:r w:rsidR="00025169" w:rsidRPr="00A32979">
        <w:rPr>
          <w:color w:val="000000"/>
          <w:sz w:val="28"/>
          <w:szCs w:val="28"/>
        </w:rPr>
        <w:t>.4.</w:t>
      </w:r>
      <w:r w:rsidR="001E7539" w:rsidRPr="00A32979">
        <w:rPr>
          <w:color w:val="000000"/>
          <w:sz w:val="28"/>
          <w:szCs w:val="28"/>
        </w:rPr>
        <w:t xml:space="preserve"> </w:t>
      </w:r>
      <w:r w:rsidR="004C301C">
        <w:rPr>
          <w:color w:val="000000"/>
          <w:sz w:val="28"/>
          <w:szCs w:val="28"/>
        </w:rPr>
        <w:t>p</w:t>
      </w:r>
      <w:r w:rsidR="00965D3D" w:rsidRPr="00A32979">
        <w:rPr>
          <w:color w:val="000000"/>
          <w:sz w:val="28"/>
          <w:szCs w:val="28"/>
        </w:rPr>
        <w:t>retendents (fiziskās personas vārds</w:t>
      </w:r>
      <w:r w:rsidR="00334F32">
        <w:rPr>
          <w:color w:val="000000"/>
          <w:sz w:val="28"/>
          <w:szCs w:val="28"/>
        </w:rPr>
        <w:t>,</w:t>
      </w:r>
      <w:r w:rsidR="00965D3D" w:rsidRPr="00A32979">
        <w:rPr>
          <w:color w:val="000000"/>
          <w:sz w:val="28"/>
          <w:szCs w:val="28"/>
        </w:rPr>
        <w:t xml:space="preserve"> uzvārds vai juridiskās personas pilns nosaukums)</w:t>
      </w:r>
      <w:r w:rsidR="00025169" w:rsidRPr="00A32979">
        <w:rPr>
          <w:color w:val="000000"/>
          <w:sz w:val="28"/>
          <w:szCs w:val="28"/>
        </w:rPr>
        <w:t>;</w:t>
      </w:r>
    </w:p>
    <w:p w:rsidR="00965D3D" w:rsidRPr="00A32979" w:rsidRDefault="00532277" w:rsidP="00A32979">
      <w:pPr>
        <w:pStyle w:val="Paraststmeklis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A32979">
        <w:rPr>
          <w:color w:val="000000"/>
          <w:sz w:val="28"/>
          <w:szCs w:val="28"/>
        </w:rPr>
        <w:t>3.3</w:t>
      </w:r>
      <w:r w:rsidR="00025169" w:rsidRPr="00A32979">
        <w:rPr>
          <w:color w:val="000000"/>
          <w:sz w:val="28"/>
          <w:szCs w:val="28"/>
        </w:rPr>
        <w:t xml:space="preserve">.5. </w:t>
      </w:r>
      <w:r w:rsidR="00504A7A" w:rsidRPr="00A32979">
        <w:rPr>
          <w:color w:val="000000"/>
          <w:sz w:val="28"/>
          <w:szCs w:val="28"/>
        </w:rPr>
        <w:t xml:space="preserve">Nomas </w:t>
      </w:r>
      <w:r w:rsidR="00025169" w:rsidRPr="00A32979">
        <w:rPr>
          <w:color w:val="000000"/>
          <w:sz w:val="28"/>
          <w:szCs w:val="28"/>
        </w:rPr>
        <w:t>pieteikuma iesniedzējs (vārds, uzvārds).</w:t>
      </w:r>
    </w:p>
    <w:p w:rsidR="00965D3D" w:rsidRPr="00A32979" w:rsidRDefault="00532277" w:rsidP="00A32979">
      <w:pPr>
        <w:pStyle w:val="Paraststmeklis"/>
        <w:spacing w:before="0" w:beforeAutospacing="0" w:after="0" w:afterAutospacing="0"/>
        <w:ind w:left="567" w:hanging="567"/>
        <w:jc w:val="both"/>
        <w:rPr>
          <w:color w:val="000000"/>
          <w:sz w:val="28"/>
          <w:szCs w:val="28"/>
        </w:rPr>
      </w:pPr>
      <w:r w:rsidRPr="00A32979">
        <w:rPr>
          <w:color w:val="000000"/>
          <w:sz w:val="28"/>
          <w:szCs w:val="28"/>
        </w:rPr>
        <w:t>3.4</w:t>
      </w:r>
      <w:r w:rsidR="00965D3D" w:rsidRPr="00A32979">
        <w:rPr>
          <w:color w:val="000000"/>
          <w:sz w:val="28"/>
          <w:szCs w:val="28"/>
        </w:rPr>
        <w:t>. Nomas pieteiku</w:t>
      </w:r>
      <w:r w:rsidR="001E7539" w:rsidRPr="00A32979">
        <w:rPr>
          <w:color w:val="000000"/>
          <w:sz w:val="28"/>
          <w:szCs w:val="28"/>
        </w:rPr>
        <w:t xml:space="preserve">mu glabā slēgtā aploksnē līdz </w:t>
      </w:r>
      <w:r w:rsidR="0026744F">
        <w:rPr>
          <w:color w:val="000000"/>
          <w:sz w:val="28"/>
          <w:szCs w:val="28"/>
        </w:rPr>
        <w:t>i</w:t>
      </w:r>
      <w:r w:rsidR="00965D3D" w:rsidRPr="00A32979">
        <w:rPr>
          <w:color w:val="000000"/>
          <w:sz w:val="28"/>
          <w:szCs w:val="28"/>
        </w:rPr>
        <w:t>zsoles sākumam.</w:t>
      </w:r>
    </w:p>
    <w:p w:rsidR="00271CD5" w:rsidRPr="007D3649" w:rsidRDefault="00271CD5" w:rsidP="00A32979">
      <w:pPr>
        <w:pStyle w:val="Paraststmeklis"/>
        <w:spacing w:before="0" w:beforeAutospacing="0" w:after="0" w:afterAutospacing="0"/>
        <w:ind w:left="567" w:hanging="567"/>
        <w:jc w:val="both"/>
        <w:rPr>
          <w:b/>
          <w:color w:val="000000"/>
          <w:sz w:val="28"/>
          <w:szCs w:val="28"/>
        </w:rPr>
      </w:pPr>
    </w:p>
    <w:p w:rsidR="00762D1A" w:rsidRPr="007D3649" w:rsidRDefault="00271CD5" w:rsidP="00A32979">
      <w:pPr>
        <w:pStyle w:val="Paraststmeklis"/>
        <w:spacing w:before="0" w:beforeAutospacing="0" w:after="0" w:afterAutospacing="0"/>
        <w:ind w:left="567" w:hanging="567"/>
        <w:jc w:val="center"/>
        <w:rPr>
          <w:b/>
          <w:color w:val="000000"/>
          <w:sz w:val="28"/>
          <w:szCs w:val="28"/>
        </w:rPr>
      </w:pPr>
      <w:r w:rsidRPr="007D3649">
        <w:rPr>
          <w:b/>
          <w:color w:val="000000"/>
          <w:sz w:val="28"/>
          <w:szCs w:val="28"/>
        </w:rPr>
        <w:t>4.</w:t>
      </w:r>
      <w:r w:rsidR="00B830DD" w:rsidRPr="007D3649">
        <w:rPr>
          <w:b/>
          <w:color w:val="000000"/>
          <w:sz w:val="28"/>
          <w:szCs w:val="28"/>
        </w:rPr>
        <w:t xml:space="preserve"> </w:t>
      </w:r>
      <w:r w:rsidRPr="007D3649">
        <w:rPr>
          <w:b/>
          <w:color w:val="000000"/>
          <w:sz w:val="28"/>
          <w:szCs w:val="28"/>
        </w:rPr>
        <w:t>Izsoles vieta</w:t>
      </w:r>
      <w:r w:rsidR="00D74C7E" w:rsidRPr="007D3649">
        <w:rPr>
          <w:b/>
          <w:color w:val="000000"/>
          <w:sz w:val="28"/>
          <w:szCs w:val="28"/>
        </w:rPr>
        <w:t>,</w:t>
      </w:r>
      <w:r w:rsidRPr="007D3649">
        <w:rPr>
          <w:b/>
          <w:color w:val="000000"/>
          <w:sz w:val="28"/>
          <w:szCs w:val="28"/>
        </w:rPr>
        <w:t xml:space="preserve"> laiks</w:t>
      </w:r>
      <w:r w:rsidR="00D74C7E" w:rsidRPr="007D3649">
        <w:rPr>
          <w:b/>
          <w:color w:val="000000"/>
          <w:sz w:val="28"/>
          <w:szCs w:val="28"/>
        </w:rPr>
        <w:t xml:space="preserve"> un</w:t>
      </w:r>
      <w:r w:rsidRPr="007D3649">
        <w:rPr>
          <w:b/>
          <w:color w:val="000000"/>
          <w:sz w:val="28"/>
          <w:szCs w:val="28"/>
        </w:rPr>
        <w:t xml:space="preserve"> kārtība</w:t>
      </w:r>
    </w:p>
    <w:p w:rsidR="00965D3D" w:rsidRPr="00A32979" w:rsidRDefault="00D74C7E" w:rsidP="00A32979">
      <w:pPr>
        <w:pStyle w:val="Paraststmeklis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A32979">
        <w:rPr>
          <w:color w:val="000000"/>
          <w:sz w:val="28"/>
          <w:szCs w:val="28"/>
        </w:rPr>
        <w:t>4.</w:t>
      </w:r>
      <w:r w:rsidR="005C1B08">
        <w:rPr>
          <w:color w:val="000000"/>
          <w:sz w:val="28"/>
          <w:szCs w:val="28"/>
        </w:rPr>
        <w:t>1</w:t>
      </w:r>
      <w:r w:rsidRPr="00A32979">
        <w:rPr>
          <w:color w:val="000000"/>
          <w:sz w:val="28"/>
          <w:szCs w:val="28"/>
        </w:rPr>
        <w:t xml:space="preserve">. </w:t>
      </w:r>
      <w:r w:rsidR="00965D3D" w:rsidRPr="00A32979">
        <w:rPr>
          <w:color w:val="000000"/>
          <w:sz w:val="28"/>
          <w:szCs w:val="28"/>
        </w:rPr>
        <w:t>Izsole (</w:t>
      </w:r>
      <w:r w:rsidRPr="00A32979">
        <w:rPr>
          <w:color w:val="000000"/>
          <w:sz w:val="28"/>
          <w:szCs w:val="28"/>
        </w:rPr>
        <w:t>N</w:t>
      </w:r>
      <w:r w:rsidR="00965D3D" w:rsidRPr="00A32979">
        <w:rPr>
          <w:color w:val="000000"/>
          <w:sz w:val="28"/>
          <w:szCs w:val="28"/>
        </w:rPr>
        <w:t>omas pieteikum</w:t>
      </w:r>
      <w:r w:rsidR="00EE53A0">
        <w:rPr>
          <w:color w:val="000000"/>
          <w:sz w:val="28"/>
          <w:szCs w:val="28"/>
        </w:rPr>
        <w:t>a</w:t>
      </w:r>
      <w:r w:rsidR="00965D3D" w:rsidRPr="00A32979">
        <w:rPr>
          <w:color w:val="000000"/>
          <w:sz w:val="28"/>
          <w:szCs w:val="28"/>
        </w:rPr>
        <w:t xml:space="preserve"> atvēršana) notiek publikācijā par nomas izsoli norādītajā izsoles datumā, laikā un vietā.</w:t>
      </w:r>
    </w:p>
    <w:p w:rsidR="00965D3D" w:rsidRPr="00A32979" w:rsidRDefault="00D74C7E" w:rsidP="00A32979">
      <w:pPr>
        <w:pStyle w:val="Paraststmeklis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A32979">
        <w:rPr>
          <w:color w:val="000000"/>
          <w:sz w:val="28"/>
          <w:szCs w:val="28"/>
        </w:rPr>
        <w:t>4.</w:t>
      </w:r>
      <w:r w:rsidR="005C1B08">
        <w:rPr>
          <w:color w:val="000000"/>
          <w:sz w:val="28"/>
          <w:szCs w:val="28"/>
        </w:rPr>
        <w:t>2</w:t>
      </w:r>
      <w:r w:rsidRPr="00A32979">
        <w:rPr>
          <w:color w:val="000000"/>
          <w:sz w:val="28"/>
          <w:szCs w:val="28"/>
        </w:rPr>
        <w:t xml:space="preserve">. </w:t>
      </w:r>
      <w:r w:rsidR="00965D3D" w:rsidRPr="00A32979">
        <w:rPr>
          <w:color w:val="000000"/>
          <w:sz w:val="28"/>
          <w:szCs w:val="28"/>
        </w:rPr>
        <w:t>Izsoles v</w:t>
      </w:r>
      <w:r w:rsidRPr="00A32979">
        <w:rPr>
          <w:color w:val="000000"/>
          <w:sz w:val="28"/>
          <w:szCs w:val="28"/>
        </w:rPr>
        <w:t>adītājs publikācijā norādītajā N</w:t>
      </w:r>
      <w:r w:rsidR="00965D3D" w:rsidRPr="00A32979">
        <w:rPr>
          <w:color w:val="000000"/>
          <w:sz w:val="28"/>
          <w:szCs w:val="28"/>
        </w:rPr>
        <w:t>omas pieteikumu atvēršanas datumā, laikā un vietā klātesošajiem paz</w:t>
      </w:r>
      <w:r w:rsidRPr="00A32979">
        <w:rPr>
          <w:color w:val="000000"/>
          <w:sz w:val="28"/>
          <w:szCs w:val="28"/>
        </w:rPr>
        <w:t xml:space="preserve">iņo, ka sākusies </w:t>
      </w:r>
      <w:r w:rsidR="0026744F">
        <w:rPr>
          <w:color w:val="000000"/>
          <w:sz w:val="28"/>
          <w:szCs w:val="28"/>
        </w:rPr>
        <w:t>i</w:t>
      </w:r>
      <w:r w:rsidRPr="00A32979">
        <w:rPr>
          <w:color w:val="000000"/>
          <w:sz w:val="28"/>
          <w:szCs w:val="28"/>
        </w:rPr>
        <w:t>zsole un N</w:t>
      </w:r>
      <w:r w:rsidR="00965D3D" w:rsidRPr="00A32979">
        <w:rPr>
          <w:color w:val="000000"/>
          <w:sz w:val="28"/>
          <w:szCs w:val="28"/>
        </w:rPr>
        <w:t>omas pieteikumu pieņemšana ir pabeigta. Pēc šā paziņojuma vairs netiek pieņemt</w:t>
      </w:r>
      <w:r w:rsidR="00EE53A0">
        <w:rPr>
          <w:color w:val="000000"/>
          <w:sz w:val="28"/>
          <w:szCs w:val="28"/>
        </w:rPr>
        <w:t>s</w:t>
      </w:r>
      <w:r w:rsidR="00965D3D" w:rsidRPr="00A32979">
        <w:rPr>
          <w:color w:val="000000"/>
          <w:sz w:val="28"/>
          <w:szCs w:val="28"/>
        </w:rPr>
        <w:t xml:space="preserve"> ne personiski iesni</w:t>
      </w:r>
      <w:r w:rsidRPr="00A32979">
        <w:rPr>
          <w:color w:val="000000"/>
          <w:sz w:val="28"/>
          <w:szCs w:val="28"/>
        </w:rPr>
        <w:t>egt</w:t>
      </w:r>
      <w:r w:rsidR="00EE53A0">
        <w:rPr>
          <w:color w:val="000000"/>
          <w:sz w:val="28"/>
          <w:szCs w:val="28"/>
        </w:rPr>
        <w:t>s</w:t>
      </w:r>
      <w:r w:rsidRPr="00A32979">
        <w:rPr>
          <w:color w:val="000000"/>
          <w:sz w:val="28"/>
          <w:szCs w:val="28"/>
        </w:rPr>
        <w:t>, ne arī pa pastu atsūtīt</w:t>
      </w:r>
      <w:r w:rsidR="00EE53A0">
        <w:rPr>
          <w:color w:val="000000"/>
          <w:sz w:val="28"/>
          <w:szCs w:val="28"/>
        </w:rPr>
        <w:t>s</w:t>
      </w:r>
      <w:r w:rsidRPr="00A32979">
        <w:rPr>
          <w:color w:val="000000"/>
          <w:sz w:val="28"/>
          <w:szCs w:val="28"/>
        </w:rPr>
        <w:t xml:space="preserve"> Nomas pieteikum</w:t>
      </w:r>
      <w:r w:rsidR="00EE53A0">
        <w:rPr>
          <w:color w:val="000000"/>
          <w:sz w:val="28"/>
          <w:szCs w:val="28"/>
        </w:rPr>
        <w:t>s</w:t>
      </w:r>
      <w:r w:rsidRPr="00A32979">
        <w:rPr>
          <w:color w:val="000000"/>
          <w:sz w:val="28"/>
          <w:szCs w:val="28"/>
        </w:rPr>
        <w:t xml:space="preserve">. Uzsākot </w:t>
      </w:r>
      <w:r w:rsidR="0026744F">
        <w:rPr>
          <w:color w:val="000000"/>
          <w:sz w:val="28"/>
          <w:szCs w:val="28"/>
        </w:rPr>
        <w:t>i</w:t>
      </w:r>
      <w:r w:rsidRPr="00A32979">
        <w:rPr>
          <w:color w:val="000000"/>
          <w:sz w:val="28"/>
          <w:szCs w:val="28"/>
        </w:rPr>
        <w:t xml:space="preserve">zsoli, </w:t>
      </w:r>
      <w:r w:rsidR="0026744F">
        <w:rPr>
          <w:color w:val="000000"/>
          <w:sz w:val="28"/>
          <w:szCs w:val="28"/>
        </w:rPr>
        <w:t>i</w:t>
      </w:r>
      <w:r w:rsidRPr="00A32979">
        <w:rPr>
          <w:color w:val="000000"/>
          <w:sz w:val="28"/>
          <w:szCs w:val="28"/>
        </w:rPr>
        <w:t xml:space="preserve">zsoles vadītājs paziņo </w:t>
      </w:r>
      <w:r w:rsidR="00F3221F" w:rsidRPr="00A32979">
        <w:rPr>
          <w:color w:val="000000"/>
          <w:sz w:val="28"/>
          <w:szCs w:val="28"/>
        </w:rPr>
        <w:t>K</w:t>
      </w:r>
      <w:r w:rsidR="00965D3D" w:rsidRPr="00A32979">
        <w:rPr>
          <w:color w:val="000000"/>
          <w:sz w:val="28"/>
          <w:szCs w:val="28"/>
        </w:rPr>
        <w:t xml:space="preserve">omisijas sastāvu, </w:t>
      </w:r>
      <w:r w:rsidR="00EE53A0">
        <w:rPr>
          <w:color w:val="000000"/>
          <w:sz w:val="28"/>
          <w:szCs w:val="28"/>
        </w:rPr>
        <w:t>nomas o</w:t>
      </w:r>
      <w:r w:rsidRPr="00A32979">
        <w:rPr>
          <w:color w:val="000000"/>
          <w:sz w:val="28"/>
          <w:szCs w:val="28"/>
        </w:rPr>
        <w:t xml:space="preserve">bjekta nosaukumu (adresi), raksturo to, nosauc </w:t>
      </w:r>
      <w:r w:rsidR="0026744F">
        <w:rPr>
          <w:color w:val="000000"/>
          <w:sz w:val="28"/>
          <w:szCs w:val="28"/>
        </w:rPr>
        <w:t>i</w:t>
      </w:r>
      <w:r w:rsidR="00965D3D" w:rsidRPr="00A32979">
        <w:rPr>
          <w:color w:val="000000"/>
          <w:sz w:val="28"/>
          <w:szCs w:val="28"/>
        </w:rPr>
        <w:t>zsoles sākumcenu.</w:t>
      </w:r>
    </w:p>
    <w:p w:rsidR="00271CD5" w:rsidRPr="00A32979" w:rsidRDefault="00EB3689" w:rsidP="00A32979">
      <w:pPr>
        <w:pStyle w:val="Paraststmeklis"/>
        <w:spacing w:before="0" w:beforeAutospacing="0" w:after="0" w:afterAutospacing="0"/>
        <w:ind w:left="567" w:hanging="567"/>
        <w:jc w:val="both"/>
        <w:rPr>
          <w:color w:val="000000"/>
          <w:sz w:val="28"/>
          <w:szCs w:val="28"/>
        </w:rPr>
      </w:pPr>
      <w:r w:rsidRPr="00A32979">
        <w:rPr>
          <w:color w:val="000000"/>
          <w:sz w:val="28"/>
          <w:szCs w:val="28"/>
        </w:rPr>
        <w:t>4.</w:t>
      </w:r>
      <w:r w:rsidR="005C1B08">
        <w:rPr>
          <w:color w:val="000000"/>
          <w:sz w:val="28"/>
          <w:szCs w:val="28"/>
        </w:rPr>
        <w:t>3</w:t>
      </w:r>
      <w:r w:rsidR="00965D3D" w:rsidRPr="00A32979">
        <w:rPr>
          <w:color w:val="000000"/>
          <w:sz w:val="28"/>
          <w:szCs w:val="28"/>
        </w:rPr>
        <w:t>. Nomas pieteikum</w:t>
      </w:r>
      <w:r w:rsidR="00F8432B">
        <w:rPr>
          <w:color w:val="000000"/>
          <w:sz w:val="28"/>
          <w:szCs w:val="28"/>
        </w:rPr>
        <w:t>a</w:t>
      </w:r>
      <w:r w:rsidR="00965D3D" w:rsidRPr="00A32979">
        <w:rPr>
          <w:color w:val="000000"/>
          <w:sz w:val="28"/>
          <w:szCs w:val="28"/>
        </w:rPr>
        <w:t xml:space="preserve"> atvēršana ir atklāta, un to atver iesniegšanas secībā.</w:t>
      </w:r>
    </w:p>
    <w:p w:rsidR="00271CD5" w:rsidRPr="00A32979" w:rsidRDefault="00D74C7E" w:rsidP="00A32979">
      <w:pPr>
        <w:pStyle w:val="Paraststmeklis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A32979">
        <w:rPr>
          <w:color w:val="000000"/>
          <w:sz w:val="28"/>
          <w:szCs w:val="28"/>
        </w:rPr>
        <w:t>4.</w:t>
      </w:r>
      <w:r w:rsidR="005C1B08">
        <w:rPr>
          <w:color w:val="000000"/>
          <w:sz w:val="28"/>
          <w:szCs w:val="28"/>
        </w:rPr>
        <w:t>4</w:t>
      </w:r>
      <w:r w:rsidRPr="00A32979">
        <w:rPr>
          <w:color w:val="000000"/>
          <w:sz w:val="28"/>
          <w:szCs w:val="28"/>
        </w:rPr>
        <w:t xml:space="preserve">. </w:t>
      </w:r>
      <w:r w:rsidR="00965D3D" w:rsidRPr="00A32979">
        <w:rPr>
          <w:color w:val="000000"/>
          <w:sz w:val="28"/>
          <w:szCs w:val="28"/>
        </w:rPr>
        <w:t xml:space="preserve">Izsoles vadītājs pēc </w:t>
      </w:r>
      <w:r w:rsidRPr="00A32979">
        <w:rPr>
          <w:color w:val="000000"/>
          <w:sz w:val="28"/>
          <w:szCs w:val="28"/>
        </w:rPr>
        <w:t>N</w:t>
      </w:r>
      <w:r w:rsidR="00965D3D" w:rsidRPr="00A32979">
        <w:rPr>
          <w:color w:val="000000"/>
          <w:sz w:val="28"/>
          <w:szCs w:val="28"/>
        </w:rPr>
        <w:t>omas pieteikum</w:t>
      </w:r>
      <w:r w:rsidR="00F8432B">
        <w:rPr>
          <w:color w:val="000000"/>
          <w:sz w:val="28"/>
          <w:szCs w:val="28"/>
        </w:rPr>
        <w:t>a</w:t>
      </w:r>
      <w:r w:rsidR="00965D3D" w:rsidRPr="00A32979">
        <w:rPr>
          <w:color w:val="000000"/>
          <w:sz w:val="28"/>
          <w:szCs w:val="28"/>
        </w:rPr>
        <w:t xml:space="preserve"> atvēršanas nosauc </w:t>
      </w:r>
      <w:r w:rsidR="004C301C">
        <w:rPr>
          <w:color w:val="000000"/>
          <w:sz w:val="28"/>
          <w:szCs w:val="28"/>
        </w:rPr>
        <w:t>p</w:t>
      </w:r>
      <w:r w:rsidR="00965D3D" w:rsidRPr="00A32979">
        <w:rPr>
          <w:color w:val="000000"/>
          <w:sz w:val="28"/>
          <w:szCs w:val="28"/>
        </w:rPr>
        <w:t xml:space="preserve">retendentu, pieteikuma iesniegšanas datumu un laiku, kā arī </w:t>
      </w:r>
      <w:r w:rsidR="004C301C">
        <w:rPr>
          <w:color w:val="000000"/>
          <w:sz w:val="28"/>
          <w:szCs w:val="28"/>
        </w:rPr>
        <w:t>p</w:t>
      </w:r>
      <w:r w:rsidR="00965D3D" w:rsidRPr="00A32979">
        <w:rPr>
          <w:color w:val="000000"/>
          <w:sz w:val="28"/>
          <w:szCs w:val="28"/>
        </w:rPr>
        <w:t xml:space="preserve">retendenta piedāvāto nomas maksas apmēru un parakstās uz </w:t>
      </w:r>
      <w:r w:rsidRPr="00A32979">
        <w:rPr>
          <w:color w:val="000000"/>
          <w:sz w:val="28"/>
          <w:szCs w:val="28"/>
        </w:rPr>
        <w:t>N</w:t>
      </w:r>
      <w:r w:rsidR="00965D3D" w:rsidRPr="00A32979">
        <w:rPr>
          <w:color w:val="000000"/>
          <w:sz w:val="28"/>
          <w:szCs w:val="28"/>
        </w:rPr>
        <w:t xml:space="preserve">omas pieteikuma (parakstās arī pārējie </w:t>
      </w:r>
      <w:r w:rsidR="00F3221F" w:rsidRPr="00A32979">
        <w:rPr>
          <w:color w:val="000000"/>
          <w:sz w:val="28"/>
          <w:szCs w:val="28"/>
        </w:rPr>
        <w:t>K</w:t>
      </w:r>
      <w:r w:rsidR="00965D3D" w:rsidRPr="00A32979">
        <w:rPr>
          <w:color w:val="000000"/>
          <w:sz w:val="28"/>
          <w:szCs w:val="28"/>
        </w:rPr>
        <w:t>omisijas locekļi). Nomas pieteikum</w:t>
      </w:r>
      <w:r w:rsidR="00F8432B">
        <w:rPr>
          <w:color w:val="000000"/>
          <w:sz w:val="28"/>
          <w:szCs w:val="28"/>
        </w:rPr>
        <w:t>a</w:t>
      </w:r>
      <w:r w:rsidR="00965D3D" w:rsidRPr="00A32979">
        <w:rPr>
          <w:color w:val="000000"/>
          <w:sz w:val="28"/>
          <w:szCs w:val="28"/>
        </w:rPr>
        <w:t xml:space="preserve"> atvēršanu protokolē. Mutiskie piedāvājumi rakstiskā izsolē ir aizliegti.</w:t>
      </w:r>
    </w:p>
    <w:p w:rsidR="00F174D6" w:rsidRPr="00A32979" w:rsidRDefault="00D74C7E" w:rsidP="00A32979">
      <w:pPr>
        <w:pStyle w:val="Paraststmeklis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A32979">
        <w:rPr>
          <w:color w:val="000000"/>
          <w:sz w:val="28"/>
          <w:szCs w:val="28"/>
        </w:rPr>
        <w:t>4.</w:t>
      </w:r>
      <w:r w:rsidR="005C1B08">
        <w:rPr>
          <w:color w:val="000000"/>
          <w:sz w:val="28"/>
          <w:szCs w:val="28"/>
        </w:rPr>
        <w:t>5</w:t>
      </w:r>
      <w:r w:rsidRPr="00A32979">
        <w:rPr>
          <w:color w:val="000000"/>
          <w:sz w:val="28"/>
          <w:szCs w:val="28"/>
        </w:rPr>
        <w:t xml:space="preserve">. </w:t>
      </w:r>
      <w:r w:rsidRPr="008651E8">
        <w:rPr>
          <w:color w:val="000000"/>
          <w:sz w:val="28"/>
          <w:szCs w:val="28"/>
        </w:rPr>
        <w:t>Ja N</w:t>
      </w:r>
      <w:r w:rsidR="00965D3D" w:rsidRPr="008651E8">
        <w:rPr>
          <w:color w:val="000000"/>
          <w:sz w:val="28"/>
          <w:szCs w:val="28"/>
        </w:rPr>
        <w:t xml:space="preserve">omas pieteikumā nav iekļauta </w:t>
      </w:r>
      <w:r w:rsidR="00AC4229" w:rsidRPr="008651E8">
        <w:rPr>
          <w:color w:val="000000"/>
          <w:sz w:val="28"/>
          <w:szCs w:val="28"/>
        </w:rPr>
        <w:t>N</w:t>
      </w:r>
      <w:r w:rsidR="00965D3D" w:rsidRPr="008651E8">
        <w:rPr>
          <w:color w:val="000000"/>
          <w:sz w:val="28"/>
          <w:szCs w:val="28"/>
        </w:rPr>
        <w:t>oteikumu</w:t>
      </w:r>
      <w:r w:rsidR="009007CF" w:rsidRPr="008651E8">
        <w:rPr>
          <w:color w:val="000000"/>
          <w:sz w:val="28"/>
          <w:szCs w:val="28"/>
        </w:rPr>
        <w:t xml:space="preserve"> Nr.</w:t>
      </w:r>
      <w:r w:rsidR="00FF21F6" w:rsidRPr="008651E8">
        <w:rPr>
          <w:color w:val="000000"/>
          <w:sz w:val="28"/>
          <w:szCs w:val="28"/>
        </w:rPr>
        <w:t>97</w:t>
      </w:r>
      <w:r w:rsidR="008651E8" w:rsidRPr="008651E8">
        <w:rPr>
          <w:color w:val="000000"/>
          <w:sz w:val="28"/>
          <w:szCs w:val="28"/>
        </w:rPr>
        <w:t xml:space="preserve"> 29</w:t>
      </w:r>
      <w:r w:rsidRPr="008651E8">
        <w:rPr>
          <w:color w:val="000000"/>
          <w:sz w:val="28"/>
          <w:szCs w:val="28"/>
        </w:rPr>
        <w:t>.punktā minētā informācija vai N</w:t>
      </w:r>
      <w:r w:rsidR="00965D3D" w:rsidRPr="008651E8">
        <w:rPr>
          <w:color w:val="000000"/>
          <w:sz w:val="28"/>
          <w:szCs w:val="28"/>
        </w:rPr>
        <w:t xml:space="preserve">omas pieteikumā piedāvātais nomas maksas apmērs ir mazāks </w:t>
      </w:r>
      <w:r w:rsidR="00965D3D" w:rsidRPr="008651E8">
        <w:rPr>
          <w:color w:val="000000"/>
          <w:sz w:val="28"/>
          <w:szCs w:val="28"/>
        </w:rPr>
        <w:lastRenderedPageBreak/>
        <w:t xml:space="preserve">par publicēto </w:t>
      </w:r>
      <w:r w:rsidR="000B1BE0" w:rsidRPr="008651E8">
        <w:rPr>
          <w:color w:val="000000"/>
          <w:sz w:val="28"/>
          <w:szCs w:val="28"/>
        </w:rPr>
        <w:t>izsoles sākumcenu</w:t>
      </w:r>
      <w:r w:rsidR="007943B8">
        <w:rPr>
          <w:color w:val="000000"/>
          <w:sz w:val="28"/>
          <w:szCs w:val="28"/>
        </w:rPr>
        <w:t xml:space="preserve"> </w:t>
      </w:r>
      <w:r w:rsidR="003B5C6B">
        <w:rPr>
          <w:color w:val="000000"/>
          <w:sz w:val="28"/>
          <w:szCs w:val="28"/>
        </w:rPr>
        <w:t>Nomas objektam</w:t>
      </w:r>
      <w:r w:rsidR="00965D3D" w:rsidRPr="008651E8">
        <w:rPr>
          <w:color w:val="000000"/>
          <w:sz w:val="28"/>
          <w:szCs w:val="28"/>
        </w:rPr>
        <w:t xml:space="preserve">, </w:t>
      </w:r>
      <w:r w:rsidR="00F3221F" w:rsidRPr="008651E8">
        <w:rPr>
          <w:color w:val="000000"/>
          <w:sz w:val="28"/>
          <w:szCs w:val="28"/>
        </w:rPr>
        <w:t>K</w:t>
      </w:r>
      <w:r w:rsidR="00965D3D" w:rsidRPr="008651E8">
        <w:rPr>
          <w:color w:val="000000"/>
          <w:sz w:val="28"/>
          <w:szCs w:val="28"/>
        </w:rPr>
        <w:t xml:space="preserve">omisija pieņem lēmumu par </w:t>
      </w:r>
      <w:r w:rsidR="004C301C" w:rsidRPr="008651E8">
        <w:rPr>
          <w:color w:val="000000"/>
          <w:sz w:val="28"/>
          <w:szCs w:val="28"/>
        </w:rPr>
        <w:t>p</w:t>
      </w:r>
      <w:r w:rsidR="00965D3D" w:rsidRPr="008651E8">
        <w:rPr>
          <w:color w:val="000000"/>
          <w:sz w:val="28"/>
          <w:szCs w:val="28"/>
        </w:rPr>
        <w:t xml:space="preserve">retendenta izslēgšanu no dalības </w:t>
      </w:r>
      <w:r w:rsidR="0026744F" w:rsidRPr="008651E8">
        <w:rPr>
          <w:color w:val="000000"/>
          <w:sz w:val="28"/>
          <w:szCs w:val="28"/>
        </w:rPr>
        <w:t>i</w:t>
      </w:r>
      <w:r w:rsidR="00965D3D" w:rsidRPr="008651E8">
        <w:rPr>
          <w:color w:val="000000"/>
          <w:sz w:val="28"/>
          <w:szCs w:val="28"/>
        </w:rPr>
        <w:t xml:space="preserve">zsolē un </w:t>
      </w:r>
      <w:r w:rsidRPr="008651E8">
        <w:rPr>
          <w:color w:val="000000"/>
          <w:sz w:val="28"/>
          <w:szCs w:val="28"/>
        </w:rPr>
        <w:t>N</w:t>
      </w:r>
      <w:r w:rsidR="00965D3D" w:rsidRPr="008651E8">
        <w:rPr>
          <w:color w:val="000000"/>
          <w:sz w:val="28"/>
          <w:szCs w:val="28"/>
        </w:rPr>
        <w:t>omas pieteikumu neizskata.</w:t>
      </w:r>
      <w:r w:rsidR="00965D3D" w:rsidRPr="00A32979">
        <w:rPr>
          <w:color w:val="000000"/>
          <w:sz w:val="28"/>
          <w:szCs w:val="28"/>
        </w:rPr>
        <w:t xml:space="preserve"> </w:t>
      </w:r>
    </w:p>
    <w:p w:rsidR="00F174D6" w:rsidRPr="00A32979" w:rsidRDefault="00D74C7E" w:rsidP="00A32979">
      <w:pPr>
        <w:pStyle w:val="Paraststmeklis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A32979">
        <w:rPr>
          <w:color w:val="000000"/>
          <w:sz w:val="28"/>
          <w:szCs w:val="28"/>
        </w:rPr>
        <w:t>4.</w:t>
      </w:r>
      <w:r w:rsidR="005C1B08">
        <w:rPr>
          <w:color w:val="000000"/>
          <w:sz w:val="28"/>
          <w:szCs w:val="28"/>
        </w:rPr>
        <w:t>6</w:t>
      </w:r>
      <w:r w:rsidRPr="00A32979">
        <w:rPr>
          <w:color w:val="000000"/>
          <w:sz w:val="28"/>
          <w:szCs w:val="28"/>
        </w:rPr>
        <w:t xml:space="preserve">. </w:t>
      </w:r>
      <w:r w:rsidR="00965D3D" w:rsidRPr="00A32979">
        <w:rPr>
          <w:color w:val="000000"/>
          <w:sz w:val="28"/>
          <w:szCs w:val="28"/>
        </w:rPr>
        <w:t xml:space="preserve">Ja nepieciešams papildu laiks, lai izvērtētu </w:t>
      </w:r>
      <w:r w:rsidRPr="00A32979">
        <w:rPr>
          <w:color w:val="000000"/>
          <w:sz w:val="28"/>
          <w:szCs w:val="28"/>
        </w:rPr>
        <w:t xml:space="preserve">Nomas </w:t>
      </w:r>
      <w:r w:rsidR="00965D3D" w:rsidRPr="00A32979">
        <w:rPr>
          <w:color w:val="000000"/>
          <w:sz w:val="28"/>
          <w:szCs w:val="28"/>
        </w:rPr>
        <w:t>pieteikum</w:t>
      </w:r>
      <w:r w:rsidR="007943B8">
        <w:rPr>
          <w:color w:val="000000"/>
          <w:sz w:val="28"/>
          <w:szCs w:val="28"/>
        </w:rPr>
        <w:t>a</w:t>
      </w:r>
      <w:r w:rsidR="00965D3D" w:rsidRPr="00A32979">
        <w:rPr>
          <w:color w:val="000000"/>
          <w:sz w:val="28"/>
          <w:szCs w:val="28"/>
        </w:rPr>
        <w:t xml:space="preserve"> atbilstību publicētajiem iznomāšanas nosacījumiem, pēc visu </w:t>
      </w:r>
      <w:r w:rsidR="0018102E" w:rsidRPr="00A32979">
        <w:rPr>
          <w:color w:val="000000"/>
          <w:sz w:val="28"/>
          <w:szCs w:val="28"/>
        </w:rPr>
        <w:t>N</w:t>
      </w:r>
      <w:r w:rsidR="00965D3D" w:rsidRPr="00A32979">
        <w:rPr>
          <w:color w:val="000000"/>
          <w:sz w:val="28"/>
          <w:szCs w:val="28"/>
        </w:rPr>
        <w:t xml:space="preserve">omas pieteikumu atvēršanas </w:t>
      </w:r>
      <w:r w:rsidR="0026744F">
        <w:rPr>
          <w:color w:val="000000"/>
          <w:sz w:val="28"/>
          <w:szCs w:val="28"/>
        </w:rPr>
        <w:t>i</w:t>
      </w:r>
      <w:r w:rsidR="00965D3D" w:rsidRPr="00A32979">
        <w:rPr>
          <w:color w:val="000000"/>
          <w:sz w:val="28"/>
          <w:szCs w:val="28"/>
        </w:rPr>
        <w:t xml:space="preserve">zsoles vadītājs paziņo laiku un vietu, kad tiks paziņoti </w:t>
      </w:r>
      <w:r w:rsidR="0026744F">
        <w:rPr>
          <w:color w:val="000000"/>
          <w:sz w:val="28"/>
          <w:szCs w:val="28"/>
        </w:rPr>
        <w:t>i</w:t>
      </w:r>
      <w:r w:rsidR="00965D3D" w:rsidRPr="00A32979">
        <w:rPr>
          <w:color w:val="000000"/>
          <w:sz w:val="28"/>
          <w:szCs w:val="28"/>
        </w:rPr>
        <w:t xml:space="preserve">zsoles rezultāti. Ja papildu izvērtējums nav nepieciešams, pēc visu </w:t>
      </w:r>
      <w:r w:rsidR="0018102E" w:rsidRPr="00A32979">
        <w:rPr>
          <w:color w:val="000000"/>
          <w:sz w:val="28"/>
          <w:szCs w:val="28"/>
        </w:rPr>
        <w:t>N</w:t>
      </w:r>
      <w:r w:rsidR="00965D3D" w:rsidRPr="00A32979">
        <w:rPr>
          <w:color w:val="000000"/>
          <w:sz w:val="28"/>
          <w:szCs w:val="28"/>
        </w:rPr>
        <w:t>omas pieteikumu atvēršanas</w:t>
      </w:r>
      <w:r w:rsidR="007943B8">
        <w:rPr>
          <w:color w:val="000000"/>
          <w:sz w:val="28"/>
          <w:szCs w:val="28"/>
        </w:rPr>
        <w:t>,</w:t>
      </w:r>
      <w:r w:rsidR="00965D3D" w:rsidRPr="00A32979">
        <w:rPr>
          <w:color w:val="000000"/>
          <w:sz w:val="28"/>
          <w:szCs w:val="28"/>
        </w:rPr>
        <w:t xml:space="preserve"> </w:t>
      </w:r>
      <w:r w:rsidR="0026744F">
        <w:rPr>
          <w:color w:val="000000"/>
          <w:sz w:val="28"/>
          <w:szCs w:val="28"/>
        </w:rPr>
        <w:t>i</w:t>
      </w:r>
      <w:r w:rsidR="00965D3D" w:rsidRPr="00A32979">
        <w:rPr>
          <w:color w:val="000000"/>
          <w:sz w:val="28"/>
          <w:szCs w:val="28"/>
        </w:rPr>
        <w:t xml:space="preserve">zsoles vadītājs nosauc visaugstāko piedāvāto nomas maksu un </w:t>
      </w:r>
      <w:r w:rsidR="004C301C">
        <w:rPr>
          <w:color w:val="000000"/>
          <w:sz w:val="28"/>
          <w:szCs w:val="28"/>
        </w:rPr>
        <w:t>p</w:t>
      </w:r>
      <w:r w:rsidR="00965D3D" w:rsidRPr="00A32979">
        <w:rPr>
          <w:color w:val="000000"/>
          <w:sz w:val="28"/>
          <w:szCs w:val="28"/>
        </w:rPr>
        <w:t>retendentu, kas to nosolījis un ieguvis tiesības slēgt nomas līgumu.</w:t>
      </w:r>
      <w:r w:rsidR="00D258F4" w:rsidRPr="00A32979">
        <w:rPr>
          <w:color w:val="000000"/>
          <w:sz w:val="28"/>
          <w:szCs w:val="28"/>
        </w:rPr>
        <w:t xml:space="preserve"> </w:t>
      </w:r>
    </w:p>
    <w:p w:rsidR="00F174D6" w:rsidRPr="00A32979" w:rsidRDefault="0018102E" w:rsidP="00A32979">
      <w:pPr>
        <w:pStyle w:val="Paraststmeklis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A32979">
        <w:rPr>
          <w:color w:val="000000"/>
          <w:sz w:val="28"/>
          <w:szCs w:val="28"/>
        </w:rPr>
        <w:t>4.</w:t>
      </w:r>
      <w:r w:rsidR="005C1B08">
        <w:rPr>
          <w:color w:val="000000"/>
          <w:sz w:val="28"/>
          <w:szCs w:val="28"/>
        </w:rPr>
        <w:t>7</w:t>
      </w:r>
      <w:r w:rsidRPr="00A32979">
        <w:rPr>
          <w:color w:val="000000"/>
          <w:sz w:val="28"/>
          <w:szCs w:val="28"/>
        </w:rPr>
        <w:t xml:space="preserve">. </w:t>
      </w:r>
      <w:r w:rsidR="00965D3D" w:rsidRPr="00A32979">
        <w:rPr>
          <w:color w:val="000000"/>
          <w:sz w:val="28"/>
          <w:szCs w:val="28"/>
        </w:rPr>
        <w:t>Izsoles protokolu paraksta</w:t>
      </w:r>
      <w:r w:rsidR="009007CF" w:rsidRPr="00A32979">
        <w:rPr>
          <w:color w:val="000000"/>
          <w:sz w:val="28"/>
          <w:szCs w:val="28"/>
        </w:rPr>
        <w:t xml:space="preserve"> </w:t>
      </w:r>
      <w:r w:rsidR="00F3221F" w:rsidRPr="00A32979">
        <w:rPr>
          <w:color w:val="000000"/>
          <w:sz w:val="28"/>
          <w:szCs w:val="28"/>
        </w:rPr>
        <w:t>K</w:t>
      </w:r>
      <w:r w:rsidR="00965D3D" w:rsidRPr="00A32979">
        <w:rPr>
          <w:color w:val="000000"/>
          <w:sz w:val="28"/>
          <w:szCs w:val="28"/>
        </w:rPr>
        <w:t xml:space="preserve">omisija. Pēc protokola parakstīšanas </w:t>
      </w:r>
      <w:r w:rsidR="0026744F">
        <w:rPr>
          <w:color w:val="000000"/>
          <w:sz w:val="28"/>
          <w:szCs w:val="28"/>
        </w:rPr>
        <w:t>i</w:t>
      </w:r>
      <w:r w:rsidR="00965D3D" w:rsidRPr="00A32979">
        <w:rPr>
          <w:color w:val="000000"/>
          <w:sz w:val="28"/>
          <w:szCs w:val="28"/>
        </w:rPr>
        <w:t xml:space="preserve">zsoles vadītājs pasludina </w:t>
      </w:r>
      <w:r w:rsidR="0026744F">
        <w:rPr>
          <w:color w:val="000000"/>
          <w:sz w:val="28"/>
          <w:szCs w:val="28"/>
        </w:rPr>
        <w:t>i</w:t>
      </w:r>
      <w:r w:rsidR="00965D3D" w:rsidRPr="00A32979">
        <w:rPr>
          <w:color w:val="000000"/>
          <w:sz w:val="28"/>
          <w:szCs w:val="28"/>
        </w:rPr>
        <w:t>zsoli par slēgtu.</w:t>
      </w:r>
    </w:p>
    <w:p w:rsidR="00F174D6" w:rsidRPr="00A32979" w:rsidRDefault="0018102E" w:rsidP="00A32979">
      <w:pPr>
        <w:pStyle w:val="Paraststmeklis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A32979">
        <w:rPr>
          <w:color w:val="000000"/>
          <w:sz w:val="28"/>
          <w:szCs w:val="28"/>
        </w:rPr>
        <w:t>4.</w:t>
      </w:r>
      <w:r w:rsidR="005C1B08">
        <w:rPr>
          <w:color w:val="000000"/>
          <w:sz w:val="28"/>
          <w:szCs w:val="28"/>
        </w:rPr>
        <w:t>8</w:t>
      </w:r>
      <w:r w:rsidRPr="00A32979">
        <w:rPr>
          <w:color w:val="000000"/>
          <w:sz w:val="28"/>
          <w:szCs w:val="28"/>
        </w:rPr>
        <w:t xml:space="preserve">. </w:t>
      </w:r>
      <w:r w:rsidR="00965D3D" w:rsidRPr="00A32979">
        <w:rPr>
          <w:color w:val="000000"/>
          <w:sz w:val="28"/>
          <w:szCs w:val="28"/>
        </w:rPr>
        <w:t xml:space="preserve">Ja ir saņemts viens </w:t>
      </w:r>
      <w:r w:rsidRPr="00A32979">
        <w:rPr>
          <w:color w:val="000000"/>
          <w:sz w:val="28"/>
          <w:szCs w:val="28"/>
        </w:rPr>
        <w:t>N</w:t>
      </w:r>
      <w:r w:rsidR="00965D3D" w:rsidRPr="00A32979">
        <w:rPr>
          <w:color w:val="000000"/>
          <w:sz w:val="28"/>
          <w:szCs w:val="28"/>
        </w:rPr>
        <w:t>omas pieteikums</w:t>
      </w:r>
      <w:r w:rsidR="007943B8">
        <w:rPr>
          <w:color w:val="000000"/>
          <w:sz w:val="28"/>
          <w:szCs w:val="28"/>
        </w:rPr>
        <w:t>,</w:t>
      </w:r>
      <w:r w:rsidR="00965D3D" w:rsidRPr="00A32979">
        <w:rPr>
          <w:color w:val="000000"/>
          <w:sz w:val="28"/>
          <w:szCs w:val="28"/>
        </w:rPr>
        <w:t xml:space="preserve"> un tas atbilst publicētajiem iznomāšanas nosacījumiem, </w:t>
      </w:r>
      <w:r w:rsidR="004C301C">
        <w:rPr>
          <w:color w:val="000000"/>
          <w:sz w:val="28"/>
          <w:szCs w:val="28"/>
        </w:rPr>
        <w:t>p</w:t>
      </w:r>
      <w:r w:rsidR="00965D3D" w:rsidRPr="00A32979">
        <w:rPr>
          <w:color w:val="000000"/>
          <w:sz w:val="28"/>
          <w:szCs w:val="28"/>
        </w:rPr>
        <w:t>retendents, kas to nosolījis, iegūst tiesības slēgt nomas līgumu.</w:t>
      </w:r>
    </w:p>
    <w:p w:rsidR="00F174D6" w:rsidRPr="00A32979" w:rsidRDefault="0018102E" w:rsidP="00A32979">
      <w:pPr>
        <w:pStyle w:val="Paraststmeklis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A32979">
        <w:rPr>
          <w:color w:val="000000"/>
          <w:sz w:val="28"/>
          <w:szCs w:val="28"/>
        </w:rPr>
        <w:t>4.</w:t>
      </w:r>
      <w:r w:rsidR="005C1B08">
        <w:rPr>
          <w:color w:val="000000"/>
          <w:sz w:val="28"/>
          <w:szCs w:val="28"/>
        </w:rPr>
        <w:t>9</w:t>
      </w:r>
      <w:r w:rsidRPr="00A32979">
        <w:rPr>
          <w:color w:val="000000"/>
          <w:sz w:val="28"/>
          <w:szCs w:val="28"/>
        </w:rPr>
        <w:t xml:space="preserve">. </w:t>
      </w:r>
      <w:r w:rsidR="00965D3D" w:rsidRPr="00A32979">
        <w:rPr>
          <w:color w:val="000000"/>
          <w:sz w:val="28"/>
          <w:szCs w:val="28"/>
        </w:rPr>
        <w:t xml:space="preserve">Ja pēc visu </w:t>
      </w:r>
      <w:r w:rsidRPr="00A32979">
        <w:rPr>
          <w:color w:val="000000"/>
          <w:sz w:val="28"/>
          <w:szCs w:val="28"/>
        </w:rPr>
        <w:t>N</w:t>
      </w:r>
      <w:r w:rsidR="00965D3D" w:rsidRPr="00A32979">
        <w:rPr>
          <w:color w:val="000000"/>
          <w:sz w:val="28"/>
          <w:szCs w:val="28"/>
        </w:rPr>
        <w:t xml:space="preserve">omas pieteikumu atvēršanas konstatē, ka vairāki </w:t>
      </w:r>
      <w:r w:rsidR="004352B3">
        <w:rPr>
          <w:color w:val="000000"/>
          <w:sz w:val="28"/>
          <w:szCs w:val="28"/>
        </w:rPr>
        <w:t>p</w:t>
      </w:r>
      <w:r w:rsidR="00965D3D" w:rsidRPr="00A32979">
        <w:rPr>
          <w:color w:val="000000"/>
          <w:sz w:val="28"/>
          <w:szCs w:val="28"/>
        </w:rPr>
        <w:t xml:space="preserve">retendenti piedāvājuši vienādu augstāko nomas maksu, </w:t>
      </w:r>
      <w:r w:rsidR="00F3221F" w:rsidRPr="00A32979">
        <w:rPr>
          <w:color w:val="000000"/>
          <w:sz w:val="28"/>
          <w:szCs w:val="28"/>
        </w:rPr>
        <w:t>K</w:t>
      </w:r>
      <w:r w:rsidR="00965D3D" w:rsidRPr="00A32979">
        <w:rPr>
          <w:color w:val="000000"/>
          <w:sz w:val="28"/>
          <w:szCs w:val="28"/>
        </w:rPr>
        <w:t>omisija veic vienu no šādām darbībām:</w:t>
      </w:r>
    </w:p>
    <w:p w:rsidR="00F174D6" w:rsidRPr="00A32979" w:rsidRDefault="00EB3689" w:rsidP="00A32979">
      <w:pPr>
        <w:pStyle w:val="Paraststmeklis"/>
        <w:spacing w:before="0" w:beforeAutospacing="0" w:after="0" w:afterAutospacing="0"/>
        <w:ind w:left="567" w:hanging="567"/>
        <w:jc w:val="both"/>
        <w:rPr>
          <w:color w:val="000000"/>
          <w:sz w:val="28"/>
          <w:szCs w:val="28"/>
        </w:rPr>
      </w:pPr>
      <w:r w:rsidRPr="00A32979">
        <w:rPr>
          <w:color w:val="000000"/>
          <w:sz w:val="28"/>
          <w:szCs w:val="28"/>
        </w:rPr>
        <w:t>4.</w:t>
      </w:r>
      <w:r w:rsidR="005C1B08">
        <w:rPr>
          <w:color w:val="000000"/>
          <w:sz w:val="28"/>
          <w:szCs w:val="28"/>
        </w:rPr>
        <w:t>9</w:t>
      </w:r>
      <w:r w:rsidR="00F174D6" w:rsidRPr="00A32979">
        <w:rPr>
          <w:color w:val="000000"/>
          <w:sz w:val="28"/>
          <w:szCs w:val="28"/>
        </w:rPr>
        <w:t>.1.</w:t>
      </w:r>
      <w:r w:rsidR="0018102E" w:rsidRPr="00A32979">
        <w:rPr>
          <w:color w:val="000000"/>
          <w:sz w:val="28"/>
          <w:szCs w:val="28"/>
        </w:rPr>
        <w:t xml:space="preserve"> </w:t>
      </w:r>
      <w:r w:rsidR="00965D3D" w:rsidRPr="00A32979">
        <w:rPr>
          <w:color w:val="000000"/>
          <w:sz w:val="28"/>
          <w:szCs w:val="28"/>
        </w:rPr>
        <w:t xml:space="preserve">turpina </w:t>
      </w:r>
      <w:r w:rsidR="0026744F">
        <w:rPr>
          <w:color w:val="000000"/>
          <w:sz w:val="28"/>
          <w:szCs w:val="28"/>
        </w:rPr>
        <w:t>i</w:t>
      </w:r>
      <w:r w:rsidR="00965D3D" w:rsidRPr="00A32979">
        <w:rPr>
          <w:color w:val="000000"/>
          <w:sz w:val="28"/>
          <w:szCs w:val="28"/>
        </w:rPr>
        <w:t xml:space="preserve">zsoli, pieņemot rakstiskus piedāvājumus no </w:t>
      </w:r>
      <w:r w:rsidR="004C301C">
        <w:rPr>
          <w:color w:val="000000"/>
          <w:sz w:val="28"/>
          <w:szCs w:val="28"/>
        </w:rPr>
        <w:t>p</w:t>
      </w:r>
      <w:r w:rsidR="00965D3D" w:rsidRPr="00A32979">
        <w:rPr>
          <w:color w:val="000000"/>
          <w:sz w:val="28"/>
          <w:szCs w:val="28"/>
        </w:rPr>
        <w:t xml:space="preserve">retendentiem vai to pārstāvjiem, kuri piedāvājuši vienādu augstāko nomas maksu, ja tie piedalās </w:t>
      </w:r>
      <w:r w:rsidR="0018102E" w:rsidRPr="00A32979">
        <w:rPr>
          <w:color w:val="000000"/>
          <w:sz w:val="28"/>
          <w:szCs w:val="28"/>
        </w:rPr>
        <w:t>N</w:t>
      </w:r>
      <w:r w:rsidR="00965D3D" w:rsidRPr="00A32979">
        <w:rPr>
          <w:color w:val="000000"/>
          <w:sz w:val="28"/>
          <w:szCs w:val="28"/>
        </w:rPr>
        <w:t>omas pieteikum</w:t>
      </w:r>
      <w:r w:rsidR="007943B8">
        <w:rPr>
          <w:color w:val="000000"/>
          <w:sz w:val="28"/>
          <w:szCs w:val="28"/>
        </w:rPr>
        <w:t>a</w:t>
      </w:r>
      <w:r w:rsidR="00965D3D" w:rsidRPr="00A32979">
        <w:rPr>
          <w:color w:val="000000"/>
          <w:sz w:val="28"/>
          <w:szCs w:val="28"/>
        </w:rPr>
        <w:t xml:space="preserve"> atvēršanā, un organizē piedāvājumu tūlītēju atvēršanu;</w:t>
      </w:r>
    </w:p>
    <w:p w:rsidR="00F174D6" w:rsidRPr="00A32979" w:rsidRDefault="00EB3689" w:rsidP="00A32979">
      <w:pPr>
        <w:pStyle w:val="Paraststmeklis"/>
        <w:spacing w:before="0" w:beforeAutospacing="0" w:after="0" w:afterAutospacing="0"/>
        <w:ind w:left="567" w:hanging="567"/>
        <w:jc w:val="both"/>
        <w:rPr>
          <w:color w:val="000000"/>
          <w:sz w:val="28"/>
          <w:szCs w:val="28"/>
        </w:rPr>
      </w:pPr>
      <w:r w:rsidRPr="00A32979">
        <w:rPr>
          <w:color w:val="000000"/>
          <w:sz w:val="28"/>
          <w:szCs w:val="28"/>
        </w:rPr>
        <w:t>4.</w:t>
      </w:r>
      <w:r w:rsidR="005C1B08">
        <w:rPr>
          <w:color w:val="000000"/>
          <w:sz w:val="28"/>
          <w:szCs w:val="28"/>
        </w:rPr>
        <w:t>9</w:t>
      </w:r>
      <w:r w:rsidR="00F174D6" w:rsidRPr="00A32979">
        <w:rPr>
          <w:color w:val="000000"/>
          <w:sz w:val="28"/>
          <w:szCs w:val="28"/>
        </w:rPr>
        <w:t>.2.</w:t>
      </w:r>
      <w:r w:rsidR="0018102E" w:rsidRPr="00A32979">
        <w:rPr>
          <w:color w:val="000000"/>
          <w:sz w:val="28"/>
          <w:szCs w:val="28"/>
        </w:rPr>
        <w:t xml:space="preserve"> </w:t>
      </w:r>
      <w:r w:rsidR="00965D3D" w:rsidRPr="00A32979">
        <w:rPr>
          <w:color w:val="000000"/>
          <w:sz w:val="28"/>
          <w:szCs w:val="28"/>
        </w:rPr>
        <w:t xml:space="preserve">rakstiski lūdz </w:t>
      </w:r>
      <w:r w:rsidR="004C301C">
        <w:rPr>
          <w:color w:val="000000"/>
          <w:sz w:val="28"/>
          <w:szCs w:val="28"/>
        </w:rPr>
        <w:t>p</w:t>
      </w:r>
      <w:r w:rsidR="00965D3D" w:rsidRPr="00A32979">
        <w:rPr>
          <w:color w:val="000000"/>
          <w:sz w:val="28"/>
          <w:szCs w:val="28"/>
        </w:rPr>
        <w:t>retendentus, kuri piedāvājuši vienādu augstāko nomas maksu, izteikt rakstiski savu piedāvājumu par iespējami augstāko nomas maksu, nosakot piedāvājumu iesniegšanas un atvēršanas datumu, laiku, vietu un kārtību;</w:t>
      </w:r>
    </w:p>
    <w:p w:rsidR="00965D3D" w:rsidRPr="00A32979" w:rsidRDefault="007943B8" w:rsidP="000F5208">
      <w:pPr>
        <w:pStyle w:val="Paraststmeklis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4.1</w:t>
      </w:r>
      <w:r w:rsidR="005C1B08">
        <w:rPr>
          <w:color w:val="000000"/>
          <w:sz w:val="28"/>
          <w:szCs w:val="28"/>
        </w:rPr>
        <w:t>0</w:t>
      </w:r>
      <w:r>
        <w:rPr>
          <w:color w:val="000000"/>
          <w:sz w:val="28"/>
          <w:szCs w:val="28"/>
        </w:rPr>
        <w:t>. J</w:t>
      </w:r>
      <w:r w:rsidR="00965D3D" w:rsidRPr="00A32979">
        <w:rPr>
          <w:color w:val="000000"/>
          <w:sz w:val="28"/>
          <w:szCs w:val="28"/>
        </w:rPr>
        <w:t xml:space="preserve">a neviens no </w:t>
      </w:r>
      <w:r w:rsidR="004C301C">
        <w:rPr>
          <w:color w:val="000000"/>
          <w:sz w:val="28"/>
          <w:szCs w:val="28"/>
        </w:rPr>
        <w:t>p</w:t>
      </w:r>
      <w:r w:rsidR="00965D3D" w:rsidRPr="00A32979">
        <w:rPr>
          <w:color w:val="000000"/>
          <w:sz w:val="28"/>
          <w:szCs w:val="28"/>
        </w:rPr>
        <w:t>retendentiem, kuri piedāvājuši vienādu augstāko nomas maksu, neiesniedz jaunu piedā</w:t>
      </w:r>
      <w:r w:rsidR="00F174D6" w:rsidRPr="00A32979">
        <w:rPr>
          <w:color w:val="000000"/>
          <w:sz w:val="28"/>
          <w:szCs w:val="28"/>
        </w:rPr>
        <w:t>vājumu par augstāku nomas maksu</w:t>
      </w:r>
      <w:r>
        <w:rPr>
          <w:color w:val="000000"/>
          <w:sz w:val="28"/>
          <w:szCs w:val="28"/>
        </w:rPr>
        <w:t xml:space="preserve"> saskaņā ar </w:t>
      </w:r>
      <w:r w:rsidRPr="008651E8">
        <w:rPr>
          <w:color w:val="000000"/>
          <w:sz w:val="28"/>
          <w:szCs w:val="28"/>
        </w:rPr>
        <w:t xml:space="preserve">Noteikumu Nr.97 </w:t>
      </w:r>
      <w:r>
        <w:rPr>
          <w:color w:val="000000"/>
          <w:sz w:val="28"/>
          <w:szCs w:val="28"/>
        </w:rPr>
        <w:t>45</w:t>
      </w:r>
      <w:r w:rsidRPr="008651E8">
        <w:rPr>
          <w:color w:val="000000"/>
          <w:sz w:val="28"/>
          <w:szCs w:val="28"/>
        </w:rPr>
        <w:t>.punkt</w:t>
      </w:r>
      <w:r>
        <w:rPr>
          <w:color w:val="000000"/>
          <w:sz w:val="28"/>
          <w:szCs w:val="28"/>
        </w:rPr>
        <w:t>u</w:t>
      </w:r>
      <w:r w:rsidR="00965D3D" w:rsidRPr="00A32979">
        <w:rPr>
          <w:color w:val="000000"/>
          <w:sz w:val="28"/>
          <w:szCs w:val="28"/>
        </w:rPr>
        <w:t xml:space="preserve">, </w:t>
      </w:r>
      <w:r w:rsidR="0084537A">
        <w:rPr>
          <w:color w:val="000000"/>
          <w:sz w:val="28"/>
          <w:szCs w:val="28"/>
        </w:rPr>
        <w:t>Tehnikums</w:t>
      </w:r>
      <w:r w:rsidR="00965D3D" w:rsidRPr="00A32979">
        <w:rPr>
          <w:color w:val="000000"/>
          <w:sz w:val="28"/>
          <w:szCs w:val="28"/>
        </w:rPr>
        <w:t xml:space="preserve"> </w:t>
      </w:r>
      <w:r w:rsidR="0018102E" w:rsidRPr="00A32979">
        <w:rPr>
          <w:color w:val="000000"/>
          <w:sz w:val="28"/>
          <w:szCs w:val="28"/>
        </w:rPr>
        <w:t>N</w:t>
      </w:r>
      <w:r w:rsidR="00965D3D" w:rsidRPr="00A32979">
        <w:rPr>
          <w:color w:val="000000"/>
          <w:sz w:val="28"/>
          <w:szCs w:val="28"/>
        </w:rPr>
        <w:t xml:space="preserve">omas pieteikumu iesniegšanas secībā rakstiski piedāvā </w:t>
      </w:r>
      <w:r w:rsidR="0018102E" w:rsidRPr="00A32979">
        <w:rPr>
          <w:color w:val="000000"/>
          <w:sz w:val="28"/>
          <w:szCs w:val="28"/>
        </w:rPr>
        <w:t xml:space="preserve">šiem </w:t>
      </w:r>
      <w:r w:rsidR="004C301C">
        <w:rPr>
          <w:color w:val="000000"/>
          <w:sz w:val="28"/>
          <w:szCs w:val="28"/>
        </w:rPr>
        <w:t>p</w:t>
      </w:r>
      <w:r w:rsidR="00965D3D" w:rsidRPr="00A32979">
        <w:rPr>
          <w:color w:val="000000"/>
          <w:sz w:val="28"/>
          <w:szCs w:val="28"/>
        </w:rPr>
        <w:t>retendentiem slēgt nomas līgumu atbilstoši to nosolītajai nomas maksai.</w:t>
      </w:r>
    </w:p>
    <w:p w:rsidR="00082C32" w:rsidRDefault="0018102E" w:rsidP="00A32979">
      <w:pPr>
        <w:pStyle w:val="Paraststmeklis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580439">
        <w:rPr>
          <w:color w:val="000000"/>
          <w:sz w:val="28"/>
          <w:szCs w:val="28"/>
        </w:rPr>
        <w:t>4.1</w:t>
      </w:r>
      <w:r w:rsidR="005C1B08">
        <w:rPr>
          <w:color w:val="000000"/>
          <w:sz w:val="28"/>
          <w:szCs w:val="28"/>
        </w:rPr>
        <w:t>1</w:t>
      </w:r>
      <w:r w:rsidRPr="00580439">
        <w:rPr>
          <w:color w:val="000000"/>
          <w:sz w:val="28"/>
          <w:szCs w:val="28"/>
        </w:rPr>
        <w:t xml:space="preserve">. </w:t>
      </w:r>
      <w:r w:rsidR="0084537A">
        <w:rPr>
          <w:color w:val="000000"/>
          <w:sz w:val="28"/>
          <w:szCs w:val="28"/>
        </w:rPr>
        <w:t>Tehnikums</w:t>
      </w:r>
      <w:r w:rsidR="00E573F3" w:rsidRPr="00580439">
        <w:rPr>
          <w:color w:val="000000"/>
          <w:sz w:val="28"/>
          <w:szCs w:val="28"/>
        </w:rPr>
        <w:t xml:space="preserve"> apstiprina </w:t>
      </w:r>
      <w:r w:rsidR="0026744F" w:rsidRPr="00580439">
        <w:rPr>
          <w:color w:val="000000"/>
          <w:sz w:val="28"/>
          <w:szCs w:val="28"/>
        </w:rPr>
        <w:t>i</w:t>
      </w:r>
      <w:r w:rsidR="00E573F3" w:rsidRPr="00580439">
        <w:rPr>
          <w:color w:val="000000"/>
          <w:sz w:val="28"/>
          <w:szCs w:val="28"/>
        </w:rPr>
        <w:t xml:space="preserve">zsoles rezultātus un </w:t>
      </w:r>
      <w:r w:rsidR="000F5208">
        <w:rPr>
          <w:color w:val="000000"/>
          <w:sz w:val="28"/>
          <w:szCs w:val="28"/>
        </w:rPr>
        <w:t>10 (desmit)</w:t>
      </w:r>
      <w:r w:rsidR="000F5208" w:rsidRPr="00580439">
        <w:rPr>
          <w:color w:val="000000"/>
          <w:sz w:val="28"/>
          <w:szCs w:val="28"/>
        </w:rPr>
        <w:t xml:space="preserve"> </w:t>
      </w:r>
      <w:r w:rsidR="00E573F3" w:rsidRPr="00580439">
        <w:rPr>
          <w:color w:val="000000"/>
          <w:sz w:val="28"/>
          <w:szCs w:val="28"/>
        </w:rPr>
        <w:t xml:space="preserve">darbdienu laikā pēc </w:t>
      </w:r>
      <w:r w:rsidR="0026744F" w:rsidRPr="00580439">
        <w:rPr>
          <w:color w:val="000000"/>
          <w:sz w:val="28"/>
          <w:szCs w:val="28"/>
        </w:rPr>
        <w:t>i</w:t>
      </w:r>
      <w:r w:rsidR="00E573F3" w:rsidRPr="00580439">
        <w:rPr>
          <w:color w:val="000000"/>
          <w:sz w:val="28"/>
          <w:szCs w:val="28"/>
        </w:rPr>
        <w:t xml:space="preserve">zsoles rezultātu apstiprināšanas nodrošina minētās informācijas publicēšanu </w:t>
      </w:r>
      <w:r w:rsidR="0084537A">
        <w:rPr>
          <w:color w:val="000000"/>
          <w:sz w:val="28"/>
          <w:szCs w:val="28"/>
        </w:rPr>
        <w:t>Kandavas Lauksaimniecības tehnikums</w:t>
      </w:r>
      <w:r w:rsidR="00E573F3" w:rsidRPr="00580439">
        <w:rPr>
          <w:color w:val="000000"/>
          <w:sz w:val="28"/>
          <w:szCs w:val="28"/>
        </w:rPr>
        <w:t xml:space="preserve"> </w:t>
      </w:r>
      <w:r w:rsidR="000938CF" w:rsidRPr="00580439">
        <w:rPr>
          <w:color w:val="000000"/>
          <w:sz w:val="28"/>
          <w:szCs w:val="28"/>
        </w:rPr>
        <w:t xml:space="preserve">tīmekļvietnē </w:t>
      </w:r>
      <w:hyperlink r:id="rId8" w:history="1">
        <w:r w:rsidR="0084537A" w:rsidRPr="00F964CA">
          <w:rPr>
            <w:rStyle w:val="Hipersaite"/>
            <w:sz w:val="28"/>
            <w:szCs w:val="28"/>
          </w:rPr>
          <w:t>www.kandavastehnikums.lv</w:t>
        </w:r>
      </w:hyperlink>
      <w:r w:rsidR="0084537A">
        <w:rPr>
          <w:color w:val="000000"/>
          <w:sz w:val="28"/>
          <w:szCs w:val="28"/>
        </w:rPr>
        <w:t>.</w:t>
      </w:r>
    </w:p>
    <w:p w:rsidR="0084537A" w:rsidRPr="00A32979" w:rsidRDefault="0084537A" w:rsidP="00A32979">
      <w:pPr>
        <w:pStyle w:val="Paraststmeklis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762D1A" w:rsidRPr="007D3649" w:rsidRDefault="00D258F4" w:rsidP="00A32979">
      <w:pPr>
        <w:pStyle w:val="Paraststmeklis"/>
        <w:spacing w:before="0" w:beforeAutospacing="0" w:after="0" w:afterAutospacing="0"/>
        <w:ind w:left="567" w:hanging="567"/>
        <w:jc w:val="center"/>
        <w:rPr>
          <w:b/>
          <w:color w:val="000000"/>
          <w:sz w:val="28"/>
          <w:szCs w:val="28"/>
        </w:rPr>
      </w:pPr>
      <w:r w:rsidRPr="007D3649">
        <w:rPr>
          <w:b/>
          <w:color w:val="000000"/>
          <w:sz w:val="28"/>
          <w:szCs w:val="28"/>
        </w:rPr>
        <w:t>5.</w:t>
      </w:r>
      <w:r w:rsidR="00B830DD" w:rsidRPr="007D3649">
        <w:rPr>
          <w:b/>
          <w:color w:val="000000"/>
          <w:sz w:val="28"/>
          <w:szCs w:val="28"/>
        </w:rPr>
        <w:t xml:space="preserve"> </w:t>
      </w:r>
      <w:r w:rsidRPr="007D3649">
        <w:rPr>
          <w:b/>
          <w:color w:val="000000"/>
          <w:sz w:val="28"/>
          <w:szCs w:val="28"/>
        </w:rPr>
        <w:t>Līguma slēgšana</w:t>
      </w:r>
    </w:p>
    <w:p w:rsidR="00E8318B" w:rsidRPr="00A32979" w:rsidRDefault="0018102E" w:rsidP="00A32979">
      <w:pPr>
        <w:pStyle w:val="Paraststmeklis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A32979">
        <w:rPr>
          <w:color w:val="000000"/>
          <w:sz w:val="28"/>
          <w:szCs w:val="28"/>
        </w:rPr>
        <w:t xml:space="preserve">5.1. </w:t>
      </w:r>
      <w:r w:rsidR="00450FD4" w:rsidRPr="00A32979">
        <w:rPr>
          <w:color w:val="000000"/>
          <w:sz w:val="28"/>
          <w:szCs w:val="28"/>
        </w:rPr>
        <w:t xml:space="preserve">Pēc </w:t>
      </w:r>
      <w:r w:rsidR="0026744F">
        <w:rPr>
          <w:color w:val="000000"/>
          <w:sz w:val="28"/>
          <w:szCs w:val="28"/>
        </w:rPr>
        <w:t>i</w:t>
      </w:r>
      <w:r w:rsidR="00450FD4" w:rsidRPr="00A32979">
        <w:rPr>
          <w:color w:val="000000"/>
          <w:sz w:val="28"/>
          <w:szCs w:val="28"/>
        </w:rPr>
        <w:t>zsoles rezultātu apstiprināšanas</w:t>
      </w:r>
      <w:r w:rsidR="00E8318B" w:rsidRPr="00A32979">
        <w:rPr>
          <w:color w:val="000000"/>
          <w:sz w:val="28"/>
          <w:szCs w:val="28"/>
        </w:rPr>
        <w:t xml:space="preserve"> Komisija noformē nomas līgumu un izsniedz to </w:t>
      </w:r>
      <w:r w:rsidR="0026744F">
        <w:rPr>
          <w:color w:val="000000"/>
          <w:sz w:val="28"/>
          <w:szCs w:val="28"/>
        </w:rPr>
        <w:t>i</w:t>
      </w:r>
      <w:r w:rsidR="00E8318B" w:rsidRPr="00A32979">
        <w:rPr>
          <w:color w:val="000000"/>
          <w:sz w:val="28"/>
          <w:szCs w:val="28"/>
        </w:rPr>
        <w:t>zsoles uzvarētājam parakstīšanai.</w:t>
      </w:r>
      <w:r w:rsidR="00F3221F" w:rsidRPr="00A32979">
        <w:rPr>
          <w:color w:val="000000"/>
          <w:sz w:val="28"/>
          <w:szCs w:val="28"/>
        </w:rPr>
        <w:t xml:space="preserve"> </w:t>
      </w:r>
      <w:r w:rsidR="00E8318B" w:rsidRPr="00A32979">
        <w:rPr>
          <w:color w:val="000000"/>
          <w:sz w:val="28"/>
          <w:szCs w:val="28"/>
        </w:rPr>
        <w:t xml:space="preserve">Ja </w:t>
      </w:r>
      <w:r w:rsidR="00450FD4" w:rsidRPr="00A32979">
        <w:rPr>
          <w:color w:val="000000"/>
          <w:sz w:val="28"/>
          <w:szCs w:val="28"/>
        </w:rPr>
        <w:t xml:space="preserve">septiņu darbdienu laikā pēc </w:t>
      </w:r>
      <w:r w:rsidR="0026744F">
        <w:rPr>
          <w:color w:val="000000"/>
          <w:sz w:val="28"/>
          <w:szCs w:val="28"/>
        </w:rPr>
        <w:t>i</w:t>
      </w:r>
      <w:r w:rsidR="00450FD4" w:rsidRPr="00A32979">
        <w:rPr>
          <w:color w:val="000000"/>
          <w:sz w:val="28"/>
          <w:szCs w:val="28"/>
        </w:rPr>
        <w:t xml:space="preserve">zsoles rezultātu apstiprināšanas </w:t>
      </w:r>
      <w:r w:rsidR="0026744F">
        <w:rPr>
          <w:color w:val="000000"/>
          <w:sz w:val="28"/>
          <w:szCs w:val="28"/>
        </w:rPr>
        <w:t>i</w:t>
      </w:r>
      <w:r w:rsidR="00E8318B" w:rsidRPr="00A32979">
        <w:rPr>
          <w:color w:val="000000"/>
          <w:sz w:val="28"/>
          <w:szCs w:val="28"/>
        </w:rPr>
        <w:t xml:space="preserve">zsoles uzvarētājs </w:t>
      </w:r>
      <w:r w:rsidR="00334F32">
        <w:rPr>
          <w:color w:val="000000"/>
          <w:sz w:val="28"/>
          <w:szCs w:val="28"/>
        </w:rPr>
        <w:t xml:space="preserve">nomas līgumu </w:t>
      </w:r>
      <w:r w:rsidR="00E8318B" w:rsidRPr="00A32979">
        <w:rPr>
          <w:color w:val="000000"/>
          <w:sz w:val="28"/>
          <w:szCs w:val="28"/>
        </w:rPr>
        <w:t xml:space="preserve">neparaksta un neiesniedz attiecīgu atteikumu, ir uzskatāms, ka </w:t>
      </w:r>
      <w:r w:rsidR="00A916CE" w:rsidRPr="00A32979">
        <w:rPr>
          <w:color w:val="000000"/>
          <w:sz w:val="28"/>
          <w:szCs w:val="28"/>
        </w:rPr>
        <w:t>tas no līguma slēgšanas ir atteicies.</w:t>
      </w:r>
    </w:p>
    <w:p w:rsidR="00A916CE" w:rsidRPr="00A32979" w:rsidRDefault="0018102E" w:rsidP="00A32979">
      <w:pPr>
        <w:pStyle w:val="Paraststmeklis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A32979">
        <w:rPr>
          <w:color w:val="000000"/>
          <w:sz w:val="28"/>
          <w:szCs w:val="28"/>
        </w:rPr>
        <w:t xml:space="preserve">5.2. </w:t>
      </w:r>
      <w:r w:rsidR="00A916CE" w:rsidRPr="00A32979">
        <w:rPr>
          <w:color w:val="000000"/>
          <w:sz w:val="28"/>
          <w:szCs w:val="28"/>
        </w:rPr>
        <w:t xml:space="preserve">Ja </w:t>
      </w:r>
      <w:r w:rsidR="004C301C">
        <w:rPr>
          <w:color w:val="000000"/>
          <w:sz w:val="28"/>
          <w:szCs w:val="28"/>
        </w:rPr>
        <w:t>p</w:t>
      </w:r>
      <w:r w:rsidR="00A916CE" w:rsidRPr="00A32979">
        <w:rPr>
          <w:color w:val="000000"/>
          <w:sz w:val="28"/>
          <w:szCs w:val="28"/>
        </w:rPr>
        <w:t xml:space="preserve">retendents, kurš nosolījis augstāko nomas maksu, atsakās slēgt nomas līgumu, Komisija secīgi piedāvā nomas līgumu slēgt tam </w:t>
      </w:r>
      <w:r w:rsidR="004C301C">
        <w:rPr>
          <w:color w:val="000000"/>
          <w:sz w:val="28"/>
          <w:szCs w:val="28"/>
        </w:rPr>
        <w:t>p</w:t>
      </w:r>
      <w:r w:rsidR="00A916CE" w:rsidRPr="00A32979">
        <w:rPr>
          <w:color w:val="000000"/>
          <w:sz w:val="28"/>
          <w:szCs w:val="28"/>
        </w:rPr>
        <w:t>retendentam, kurš piedāvāja nākamo augstāko nomas maksu.</w:t>
      </w:r>
    </w:p>
    <w:p w:rsidR="00F80A65" w:rsidRDefault="0018102E" w:rsidP="002079AD">
      <w:pPr>
        <w:pStyle w:val="Paraststmeklis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A32979">
        <w:rPr>
          <w:color w:val="000000"/>
          <w:sz w:val="28"/>
          <w:szCs w:val="28"/>
        </w:rPr>
        <w:lastRenderedPageBreak/>
        <w:t xml:space="preserve">5.3. </w:t>
      </w:r>
      <w:r w:rsidR="00A916CE" w:rsidRPr="00A32979">
        <w:rPr>
          <w:color w:val="000000"/>
          <w:sz w:val="28"/>
          <w:szCs w:val="28"/>
        </w:rPr>
        <w:t>Pretendents, kurš piedāvāja nākamo augstāko nomas maksu, atbild uz šo piedāvājumu</w:t>
      </w:r>
      <w:r w:rsidR="00F80A65" w:rsidRPr="00A32979">
        <w:rPr>
          <w:color w:val="000000"/>
          <w:sz w:val="28"/>
          <w:szCs w:val="28"/>
        </w:rPr>
        <w:t xml:space="preserve"> </w:t>
      </w:r>
      <w:r w:rsidR="00FA315F">
        <w:rPr>
          <w:color w:val="000000"/>
          <w:sz w:val="28"/>
          <w:szCs w:val="28"/>
        </w:rPr>
        <w:t>10 (desmit) darbdienu</w:t>
      </w:r>
      <w:r w:rsidR="00F80A65" w:rsidRPr="00A32979">
        <w:rPr>
          <w:color w:val="000000"/>
          <w:sz w:val="28"/>
          <w:szCs w:val="28"/>
        </w:rPr>
        <w:t xml:space="preserve"> laikā pēc tā saņemšanas dienas. Ja </w:t>
      </w:r>
      <w:r w:rsidR="004352B3">
        <w:rPr>
          <w:color w:val="000000"/>
          <w:sz w:val="28"/>
          <w:szCs w:val="28"/>
        </w:rPr>
        <w:t>p</w:t>
      </w:r>
      <w:r w:rsidR="00F80A65" w:rsidRPr="00A32979">
        <w:rPr>
          <w:color w:val="000000"/>
          <w:sz w:val="28"/>
          <w:szCs w:val="28"/>
        </w:rPr>
        <w:t>retendents piekrīt parakstīt nomas līgumu par paša nosolīto augstāko nomas maksu, septiņu darbdienu laikā pēc apstiprinājuma paziņojuma nosūtīšanas</w:t>
      </w:r>
      <w:r w:rsidR="00746396">
        <w:rPr>
          <w:color w:val="000000"/>
          <w:sz w:val="28"/>
          <w:szCs w:val="28"/>
        </w:rPr>
        <w:t>,</w:t>
      </w:r>
      <w:r w:rsidR="00F80A65" w:rsidRPr="00A32979">
        <w:rPr>
          <w:color w:val="000000"/>
          <w:sz w:val="28"/>
          <w:szCs w:val="28"/>
        </w:rPr>
        <w:t xml:space="preserve"> viņš paraksta nomas līgumu. </w:t>
      </w:r>
      <w:r w:rsidR="00FA315F">
        <w:rPr>
          <w:color w:val="000000"/>
          <w:sz w:val="28"/>
          <w:szCs w:val="28"/>
        </w:rPr>
        <w:t>10 (desmit)</w:t>
      </w:r>
      <w:r w:rsidR="00F80A65" w:rsidRPr="00A32979">
        <w:rPr>
          <w:color w:val="000000"/>
          <w:sz w:val="28"/>
          <w:szCs w:val="28"/>
        </w:rPr>
        <w:t xml:space="preserve"> darbdienu laikā pēc nomas līguma parakstīšanas informācija tiek publicēta </w:t>
      </w:r>
      <w:r w:rsidR="002079AD" w:rsidRPr="002079AD">
        <w:rPr>
          <w:color w:val="000000"/>
          <w:sz w:val="28"/>
          <w:szCs w:val="28"/>
        </w:rPr>
        <w:t xml:space="preserve">Kandavas Lauksaimniecības tehnikums tīmekļvietnē </w:t>
      </w:r>
      <w:hyperlink r:id="rId9" w:history="1">
        <w:r w:rsidR="002079AD" w:rsidRPr="00F964CA">
          <w:rPr>
            <w:rStyle w:val="Hipersaite"/>
            <w:sz w:val="28"/>
            <w:szCs w:val="28"/>
          </w:rPr>
          <w:t>www.kandavastehnikums.lv</w:t>
        </w:r>
      </w:hyperlink>
      <w:r w:rsidR="002079AD">
        <w:rPr>
          <w:color w:val="000000"/>
          <w:sz w:val="28"/>
          <w:szCs w:val="28"/>
        </w:rPr>
        <w:t xml:space="preserve">. </w:t>
      </w:r>
    </w:p>
    <w:p w:rsidR="002079AD" w:rsidRPr="00A32979" w:rsidRDefault="002079AD" w:rsidP="002079AD">
      <w:pPr>
        <w:pStyle w:val="Paraststmeklis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762D1A" w:rsidRPr="007D3649" w:rsidRDefault="00D258F4" w:rsidP="00A32979">
      <w:pPr>
        <w:pStyle w:val="Paraststmeklis"/>
        <w:spacing w:before="0" w:beforeAutospacing="0" w:after="0" w:afterAutospacing="0"/>
        <w:ind w:left="567" w:hanging="567"/>
        <w:jc w:val="center"/>
        <w:rPr>
          <w:b/>
          <w:color w:val="000000"/>
          <w:sz w:val="28"/>
          <w:szCs w:val="28"/>
        </w:rPr>
      </w:pPr>
      <w:r w:rsidRPr="007D3649">
        <w:rPr>
          <w:b/>
          <w:color w:val="000000"/>
          <w:sz w:val="28"/>
          <w:szCs w:val="28"/>
        </w:rPr>
        <w:t>6</w:t>
      </w:r>
      <w:r w:rsidR="00F80A65" w:rsidRPr="007D3649">
        <w:rPr>
          <w:b/>
          <w:color w:val="000000"/>
          <w:sz w:val="28"/>
          <w:szCs w:val="28"/>
        </w:rPr>
        <w:t>.</w:t>
      </w:r>
      <w:r w:rsidR="00B830DD" w:rsidRPr="007D3649">
        <w:rPr>
          <w:b/>
          <w:color w:val="000000"/>
          <w:sz w:val="28"/>
          <w:szCs w:val="28"/>
        </w:rPr>
        <w:t xml:space="preserve"> </w:t>
      </w:r>
      <w:r w:rsidR="00F80A65" w:rsidRPr="007D3649">
        <w:rPr>
          <w:b/>
          <w:color w:val="000000"/>
          <w:sz w:val="28"/>
          <w:szCs w:val="28"/>
        </w:rPr>
        <w:t>Komisijas tiesības un pienākumi</w:t>
      </w:r>
    </w:p>
    <w:p w:rsidR="00077004" w:rsidRDefault="00077004" w:rsidP="00077004">
      <w:pPr>
        <w:pStyle w:val="Paraststmeklis"/>
        <w:numPr>
          <w:ilvl w:val="0"/>
          <w:numId w:val="9"/>
        </w:numPr>
        <w:spacing w:before="0" w:beforeAutospacing="0" w:after="0" w:afterAutospacing="0"/>
        <w:ind w:left="0" w:firstLine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Komisija sastāv no Komisijas vadītāja, Komisijas vadītāja vietnieka un </w:t>
      </w:r>
      <w:r w:rsidR="002079AD">
        <w:rPr>
          <w:color w:val="000000"/>
          <w:sz w:val="28"/>
          <w:szCs w:val="28"/>
        </w:rPr>
        <w:t>viena</w:t>
      </w:r>
      <w:r>
        <w:rPr>
          <w:color w:val="000000"/>
          <w:sz w:val="28"/>
          <w:szCs w:val="28"/>
        </w:rPr>
        <w:t xml:space="preserve"> Komisijas locekļiem.</w:t>
      </w:r>
    </w:p>
    <w:p w:rsidR="00077004" w:rsidRDefault="00077004" w:rsidP="00077004">
      <w:pPr>
        <w:pStyle w:val="Paraststmeklis"/>
        <w:numPr>
          <w:ilvl w:val="0"/>
          <w:numId w:val="9"/>
        </w:numPr>
        <w:spacing w:before="0" w:beforeAutospacing="0" w:after="0" w:afterAutospacing="0"/>
        <w:ind w:left="0" w:firstLine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Komisija ir tiesīga rīkot izsoli, ja piedalās vismaz 3 personas, no kuriem viens ir Komisijas vadītājs vai Komisijas vadītāja vietnieks. </w:t>
      </w:r>
    </w:p>
    <w:p w:rsidR="00EE1E88" w:rsidRPr="00A32979" w:rsidRDefault="00F3221F" w:rsidP="00077004">
      <w:pPr>
        <w:pStyle w:val="Paraststmeklis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A32979">
        <w:rPr>
          <w:color w:val="000000"/>
          <w:sz w:val="28"/>
          <w:szCs w:val="28"/>
        </w:rPr>
        <w:t xml:space="preserve">6.3. </w:t>
      </w:r>
      <w:r w:rsidR="00EE1E88" w:rsidRPr="00A32979">
        <w:rPr>
          <w:color w:val="000000"/>
          <w:sz w:val="28"/>
          <w:szCs w:val="28"/>
        </w:rPr>
        <w:t xml:space="preserve">Komisijas lēmums par </w:t>
      </w:r>
      <w:r w:rsidR="0026744F">
        <w:rPr>
          <w:color w:val="000000"/>
          <w:sz w:val="28"/>
          <w:szCs w:val="28"/>
        </w:rPr>
        <w:t>i</w:t>
      </w:r>
      <w:r w:rsidR="00EE1E88" w:rsidRPr="00A32979">
        <w:rPr>
          <w:color w:val="000000"/>
          <w:sz w:val="28"/>
          <w:szCs w:val="28"/>
        </w:rPr>
        <w:t xml:space="preserve">zsoles rezultātu apstiprināšanu stājas spēkā pēc </w:t>
      </w:r>
      <w:r w:rsidR="0026744F">
        <w:rPr>
          <w:color w:val="000000"/>
          <w:sz w:val="28"/>
          <w:szCs w:val="28"/>
        </w:rPr>
        <w:t>i</w:t>
      </w:r>
      <w:r w:rsidR="00EE1E88" w:rsidRPr="00A32979">
        <w:rPr>
          <w:color w:val="000000"/>
          <w:sz w:val="28"/>
          <w:szCs w:val="28"/>
        </w:rPr>
        <w:t xml:space="preserve">zsoles protokola parakstīšanas un </w:t>
      </w:r>
      <w:r w:rsidR="005473A6">
        <w:rPr>
          <w:color w:val="000000"/>
          <w:sz w:val="28"/>
          <w:szCs w:val="28"/>
        </w:rPr>
        <w:t>pēc tam</w:t>
      </w:r>
      <w:r w:rsidR="00311040">
        <w:rPr>
          <w:color w:val="000000"/>
          <w:sz w:val="28"/>
          <w:szCs w:val="28"/>
        </w:rPr>
        <w:t>, kad to apstiprinājuši</w:t>
      </w:r>
      <w:r w:rsidR="005473A6">
        <w:rPr>
          <w:color w:val="000000"/>
          <w:sz w:val="28"/>
          <w:szCs w:val="28"/>
        </w:rPr>
        <w:t xml:space="preserve"> </w:t>
      </w:r>
      <w:r w:rsidR="002079AD">
        <w:rPr>
          <w:color w:val="000000"/>
          <w:sz w:val="28"/>
          <w:szCs w:val="28"/>
        </w:rPr>
        <w:t>Tehnikuma</w:t>
      </w:r>
      <w:r w:rsidR="00EE1E88" w:rsidRPr="00A32979">
        <w:rPr>
          <w:color w:val="000000"/>
          <w:sz w:val="28"/>
          <w:szCs w:val="28"/>
        </w:rPr>
        <w:t xml:space="preserve"> direktor</w:t>
      </w:r>
      <w:r w:rsidR="00311040">
        <w:rPr>
          <w:color w:val="000000"/>
          <w:sz w:val="28"/>
          <w:szCs w:val="28"/>
        </w:rPr>
        <w:t>e un Izglītības un Zinātnes ministrija</w:t>
      </w:r>
      <w:r w:rsidR="00EE1E88" w:rsidRPr="00A32979">
        <w:rPr>
          <w:color w:val="000000"/>
          <w:sz w:val="28"/>
          <w:szCs w:val="28"/>
        </w:rPr>
        <w:t>.</w:t>
      </w:r>
    </w:p>
    <w:p w:rsidR="00D258F4" w:rsidRPr="00A32979" w:rsidRDefault="00F3221F" w:rsidP="00A32979">
      <w:pPr>
        <w:pStyle w:val="Paraststmeklis"/>
        <w:spacing w:before="0" w:beforeAutospacing="0" w:after="0" w:afterAutospacing="0"/>
        <w:ind w:left="567" w:hanging="567"/>
        <w:jc w:val="both"/>
        <w:rPr>
          <w:color w:val="000000"/>
          <w:sz w:val="28"/>
          <w:szCs w:val="28"/>
        </w:rPr>
      </w:pPr>
      <w:r w:rsidRPr="00A32979">
        <w:rPr>
          <w:color w:val="000000"/>
          <w:sz w:val="28"/>
          <w:szCs w:val="28"/>
        </w:rPr>
        <w:t xml:space="preserve">6.4. </w:t>
      </w:r>
      <w:r w:rsidR="00D83F16" w:rsidRPr="00A32979">
        <w:rPr>
          <w:color w:val="000000"/>
          <w:sz w:val="28"/>
          <w:szCs w:val="28"/>
        </w:rPr>
        <w:t>Komisijai ir šādi pienākumi:</w:t>
      </w:r>
    </w:p>
    <w:p w:rsidR="00D83F16" w:rsidRPr="00A32979" w:rsidRDefault="004629EE" w:rsidP="00A32979">
      <w:pPr>
        <w:pStyle w:val="Paraststmeklis"/>
        <w:spacing w:before="0" w:beforeAutospacing="0" w:after="0" w:afterAutospacing="0"/>
        <w:ind w:left="567" w:hanging="567"/>
        <w:jc w:val="both"/>
        <w:rPr>
          <w:color w:val="000000"/>
          <w:sz w:val="28"/>
          <w:szCs w:val="28"/>
        </w:rPr>
      </w:pPr>
      <w:r w:rsidRPr="00A32979">
        <w:rPr>
          <w:color w:val="000000"/>
          <w:sz w:val="28"/>
          <w:szCs w:val="28"/>
        </w:rPr>
        <w:t xml:space="preserve">6.4.1. </w:t>
      </w:r>
      <w:r w:rsidR="00D83F16" w:rsidRPr="00A32979">
        <w:rPr>
          <w:color w:val="000000"/>
          <w:sz w:val="28"/>
          <w:szCs w:val="28"/>
        </w:rPr>
        <w:t xml:space="preserve">sagatavot </w:t>
      </w:r>
      <w:r w:rsidR="0026744F">
        <w:rPr>
          <w:color w:val="000000"/>
          <w:sz w:val="28"/>
          <w:szCs w:val="28"/>
        </w:rPr>
        <w:t>i</w:t>
      </w:r>
      <w:r w:rsidR="00D83F16" w:rsidRPr="00A32979">
        <w:rPr>
          <w:color w:val="000000"/>
          <w:sz w:val="28"/>
          <w:szCs w:val="28"/>
        </w:rPr>
        <w:t>zsoles nolikumu;</w:t>
      </w:r>
    </w:p>
    <w:p w:rsidR="00D83F16" w:rsidRPr="00A32979" w:rsidRDefault="00D83F16" w:rsidP="00A32979">
      <w:pPr>
        <w:pStyle w:val="Paraststmeklis"/>
        <w:spacing w:before="0" w:beforeAutospacing="0" w:after="0" w:afterAutospacing="0"/>
        <w:ind w:left="709" w:hanging="709"/>
        <w:jc w:val="both"/>
        <w:rPr>
          <w:color w:val="000000"/>
          <w:sz w:val="28"/>
          <w:szCs w:val="28"/>
        </w:rPr>
      </w:pPr>
      <w:r w:rsidRPr="00A32979">
        <w:rPr>
          <w:color w:val="000000"/>
          <w:sz w:val="28"/>
          <w:szCs w:val="28"/>
        </w:rPr>
        <w:t>6.4.2.</w:t>
      </w:r>
      <w:r w:rsidR="004629EE" w:rsidRPr="00A32979">
        <w:rPr>
          <w:color w:val="000000"/>
          <w:sz w:val="28"/>
          <w:szCs w:val="28"/>
        </w:rPr>
        <w:t xml:space="preserve"> </w:t>
      </w:r>
      <w:r w:rsidRPr="00A32979">
        <w:rPr>
          <w:color w:val="000000"/>
          <w:sz w:val="28"/>
          <w:szCs w:val="28"/>
        </w:rPr>
        <w:t xml:space="preserve">vērtēt </w:t>
      </w:r>
      <w:r w:rsidR="004352B3">
        <w:rPr>
          <w:color w:val="000000"/>
          <w:sz w:val="28"/>
          <w:szCs w:val="28"/>
        </w:rPr>
        <w:t>p</w:t>
      </w:r>
      <w:r w:rsidRPr="00A32979">
        <w:rPr>
          <w:color w:val="000000"/>
          <w:sz w:val="28"/>
          <w:szCs w:val="28"/>
        </w:rPr>
        <w:t>retendentu un t</w:t>
      </w:r>
      <w:r w:rsidR="00DE1C63">
        <w:rPr>
          <w:color w:val="000000"/>
          <w:sz w:val="28"/>
          <w:szCs w:val="28"/>
        </w:rPr>
        <w:t>ā</w:t>
      </w:r>
      <w:r w:rsidRPr="00A32979">
        <w:rPr>
          <w:color w:val="000000"/>
          <w:sz w:val="28"/>
          <w:szCs w:val="28"/>
        </w:rPr>
        <w:t xml:space="preserve"> iesniegto </w:t>
      </w:r>
      <w:r w:rsidR="004629EE" w:rsidRPr="00A32979">
        <w:rPr>
          <w:color w:val="000000"/>
          <w:sz w:val="28"/>
          <w:szCs w:val="28"/>
        </w:rPr>
        <w:t>N</w:t>
      </w:r>
      <w:r w:rsidRPr="00A32979">
        <w:rPr>
          <w:color w:val="000000"/>
          <w:sz w:val="28"/>
          <w:szCs w:val="28"/>
        </w:rPr>
        <w:t>omas pieteikumu saskaņā ar šo nolikumu</w:t>
      </w:r>
      <w:r w:rsidR="00334F32">
        <w:rPr>
          <w:color w:val="000000"/>
          <w:sz w:val="28"/>
          <w:szCs w:val="28"/>
        </w:rPr>
        <w:t xml:space="preserve"> un</w:t>
      </w:r>
      <w:r w:rsidRPr="00A32979">
        <w:rPr>
          <w:color w:val="000000"/>
          <w:sz w:val="28"/>
          <w:szCs w:val="28"/>
        </w:rPr>
        <w:t xml:space="preserve"> citiem normatīvajiem aktiem;</w:t>
      </w:r>
    </w:p>
    <w:p w:rsidR="00D83F16" w:rsidRPr="00A32979" w:rsidRDefault="00D83F16" w:rsidP="00A32979">
      <w:pPr>
        <w:pStyle w:val="Paraststmeklis"/>
        <w:spacing w:before="0" w:beforeAutospacing="0" w:after="0" w:afterAutospacing="0"/>
        <w:ind w:left="709" w:hanging="709"/>
        <w:jc w:val="both"/>
        <w:rPr>
          <w:color w:val="000000"/>
          <w:sz w:val="28"/>
          <w:szCs w:val="28"/>
        </w:rPr>
      </w:pPr>
      <w:r w:rsidRPr="00A32979">
        <w:rPr>
          <w:color w:val="000000"/>
          <w:sz w:val="28"/>
          <w:szCs w:val="28"/>
        </w:rPr>
        <w:t>6.4.3.</w:t>
      </w:r>
      <w:r w:rsidR="004629EE" w:rsidRPr="00A32979">
        <w:rPr>
          <w:color w:val="000000"/>
          <w:sz w:val="28"/>
          <w:szCs w:val="28"/>
        </w:rPr>
        <w:t xml:space="preserve"> </w:t>
      </w:r>
      <w:r w:rsidRPr="00A32979">
        <w:rPr>
          <w:color w:val="000000"/>
          <w:sz w:val="28"/>
          <w:szCs w:val="28"/>
        </w:rPr>
        <w:t xml:space="preserve">pieņemt lēmumu par </w:t>
      </w:r>
      <w:r w:rsidR="0026744F">
        <w:rPr>
          <w:color w:val="000000"/>
          <w:sz w:val="28"/>
          <w:szCs w:val="28"/>
        </w:rPr>
        <w:t>i</w:t>
      </w:r>
      <w:r w:rsidRPr="00A32979">
        <w:rPr>
          <w:color w:val="000000"/>
          <w:sz w:val="28"/>
          <w:szCs w:val="28"/>
        </w:rPr>
        <w:t xml:space="preserve">zsoles rezultātu, </w:t>
      </w:r>
      <w:r w:rsidR="004629EE" w:rsidRPr="00A32979">
        <w:rPr>
          <w:color w:val="000000"/>
          <w:sz w:val="28"/>
          <w:szCs w:val="28"/>
        </w:rPr>
        <w:t>N</w:t>
      </w:r>
      <w:r w:rsidRPr="00A32979">
        <w:rPr>
          <w:color w:val="000000"/>
          <w:sz w:val="28"/>
          <w:szCs w:val="28"/>
        </w:rPr>
        <w:t>omas pieteikum</w:t>
      </w:r>
      <w:r w:rsidR="00DE1C63">
        <w:rPr>
          <w:color w:val="000000"/>
          <w:sz w:val="28"/>
          <w:szCs w:val="28"/>
        </w:rPr>
        <w:t>a</w:t>
      </w:r>
      <w:r w:rsidRPr="00A32979">
        <w:rPr>
          <w:color w:val="000000"/>
          <w:sz w:val="28"/>
          <w:szCs w:val="28"/>
        </w:rPr>
        <w:t xml:space="preserve"> iesniegšanas termiņa pagarinājumu vai </w:t>
      </w:r>
      <w:r w:rsidR="0026744F">
        <w:rPr>
          <w:color w:val="000000"/>
          <w:sz w:val="28"/>
          <w:szCs w:val="28"/>
        </w:rPr>
        <w:t>i</w:t>
      </w:r>
      <w:r w:rsidR="004629EE" w:rsidRPr="00A32979">
        <w:rPr>
          <w:color w:val="000000"/>
          <w:sz w:val="28"/>
          <w:szCs w:val="28"/>
        </w:rPr>
        <w:t xml:space="preserve">zsoles </w:t>
      </w:r>
      <w:r w:rsidR="00FB39BC">
        <w:rPr>
          <w:color w:val="000000"/>
          <w:sz w:val="28"/>
          <w:szCs w:val="28"/>
        </w:rPr>
        <w:t>pa</w:t>
      </w:r>
      <w:r w:rsidR="00FB39BC" w:rsidRPr="00A32979">
        <w:rPr>
          <w:color w:val="000000"/>
          <w:sz w:val="28"/>
          <w:szCs w:val="28"/>
        </w:rPr>
        <w:t>beigšanu</w:t>
      </w:r>
      <w:r w:rsidRPr="00A32979">
        <w:rPr>
          <w:color w:val="000000"/>
          <w:sz w:val="28"/>
          <w:szCs w:val="28"/>
        </w:rPr>
        <w:t>;</w:t>
      </w:r>
    </w:p>
    <w:p w:rsidR="00D83F16" w:rsidRPr="00A32979" w:rsidRDefault="00D83F16" w:rsidP="00A32979">
      <w:pPr>
        <w:pStyle w:val="Paraststmeklis"/>
        <w:spacing w:before="0" w:beforeAutospacing="0" w:after="0" w:afterAutospacing="0"/>
        <w:ind w:left="709" w:hanging="709"/>
        <w:jc w:val="both"/>
        <w:rPr>
          <w:color w:val="000000"/>
          <w:sz w:val="28"/>
          <w:szCs w:val="28"/>
        </w:rPr>
      </w:pPr>
      <w:r w:rsidRPr="00A32979">
        <w:rPr>
          <w:color w:val="000000"/>
          <w:sz w:val="28"/>
          <w:szCs w:val="28"/>
        </w:rPr>
        <w:t>6.4.4.</w:t>
      </w:r>
      <w:r w:rsidR="004629EE" w:rsidRPr="00A32979">
        <w:rPr>
          <w:color w:val="000000"/>
          <w:sz w:val="28"/>
          <w:szCs w:val="28"/>
        </w:rPr>
        <w:t xml:space="preserve"> </w:t>
      </w:r>
      <w:r w:rsidRPr="00A32979">
        <w:rPr>
          <w:color w:val="000000"/>
          <w:sz w:val="28"/>
          <w:szCs w:val="28"/>
        </w:rPr>
        <w:t xml:space="preserve">atbildēt uz </w:t>
      </w:r>
      <w:r w:rsidR="004352B3">
        <w:rPr>
          <w:color w:val="000000"/>
          <w:sz w:val="28"/>
          <w:szCs w:val="28"/>
        </w:rPr>
        <w:t>p</w:t>
      </w:r>
      <w:r w:rsidRPr="00A32979">
        <w:rPr>
          <w:color w:val="000000"/>
          <w:sz w:val="28"/>
          <w:szCs w:val="28"/>
        </w:rPr>
        <w:t>retendentu jautājumiem;</w:t>
      </w:r>
    </w:p>
    <w:p w:rsidR="004D261E" w:rsidRPr="00A32979" w:rsidRDefault="00D83F16" w:rsidP="002079AD">
      <w:pPr>
        <w:pStyle w:val="Paraststmeklis"/>
        <w:spacing w:before="0" w:beforeAutospacing="0" w:after="0" w:afterAutospacing="0"/>
        <w:ind w:left="709" w:hanging="709"/>
        <w:jc w:val="both"/>
        <w:rPr>
          <w:color w:val="000000"/>
          <w:sz w:val="28"/>
          <w:szCs w:val="28"/>
        </w:rPr>
      </w:pPr>
      <w:r w:rsidRPr="00A32979">
        <w:rPr>
          <w:color w:val="000000"/>
          <w:sz w:val="28"/>
          <w:szCs w:val="28"/>
        </w:rPr>
        <w:t>6.4.5.</w:t>
      </w:r>
      <w:r w:rsidR="004629EE" w:rsidRPr="00A32979">
        <w:rPr>
          <w:color w:val="000000"/>
          <w:sz w:val="28"/>
          <w:szCs w:val="28"/>
        </w:rPr>
        <w:t xml:space="preserve"> </w:t>
      </w:r>
      <w:r w:rsidRPr="00A32979">
        <w:rPr>
          <w:color w:val="000000"/>
          <w:sz w:val="28"/>
          <w:szCs w:val="28"/>
        </w:rPr>
        <w:t xml:space="preserve">publicēt </w:t>
      </w:r>
      <w:r w:rsidR="004241F5" w:rsidRPr="00A32979">
        <w:rPr>
          <w:color w:val="000000"/>
          <w:sz w:val="28"/>
          <w:szCs w:val="28"/>
        </w:rPr>
        <w:t xml:space="preserve">izsoles sludinājumu un </w:t>
      </w:r>
      <w:r w:rsidRPr="00A32979">
        <w:rPr>
          <w:color w:val="000000"/>
          <w:sz w:val="28"/>
          <w:szCs w:val="28"/>
        </w:rPr>
        <w:t xml:space="preserve">informāciju par </w:t>
      </w:r>
      <w:r w:rsidR="004241F5" w:rsidRPr="00A32979">
        <w:rPr>
          <w:color w:val="000000"/>
          <w:sz w:val="28"/>
          <w:szCs w:val="28"/>
        </w:rPr>
        <w:t>i</w:t>
      </w:r>
      <w:r w:rsidRPr="00A32979">
        <w:rPr>
          <w:color w:val="000000"/>
          <w:sz w:val="28"/>
          <w:szCs w:val="28"/>
        </w:rPr>
        <w:t xml:space="preserve">zsoles rezultātiem </w:t>
      </w:r>
      <w:r w:rsidR="002079AD" w:rsidRPr="002079AD">
        <w:rPr>
          <w:color w:val="000000"/>
          <w:sz w:val="28"/>
          <w:szCs w:val="28"/>
        </w:rPr>
        <w:t xml:space="preserve">Kandavas Lauksaimniecības tehnikums tīmekļvietnē </w:t>
      </w:r>
      <w:hyperlink r:id="rId10" w:history="1">
        <w:r w:rsidR="002079AD" w:rsidRPr="00F964CA">
          <w:rPr>
            <w:rStyle w:val="Hipersaite"/>
            <w:sz w:val="28"/>
            <w:szCs w:val="28"/>
          </w:rPr>
          <w:t>www.kandavastehnikums.lv</w:t>
        </w:r>
      </w:hyperlink>
      <w:r w:rsidR="002079AD">
        <w:rPr>
          <w:color w:val="000000"/>
          <w:sz w:val="28"/>
          <w:szCs w:val="28"/>
        </w:rPr>
        <w:t xml:space="preserve">. </w:t>
      </w:r>
    </w:p>
    <w:p w:rsidR="00882F91" w:rsidRPr="00A32979" w:rsidRDefault="00882F91" w:rsidP="00A32979">
      <w:pPr>
        <w:pStyle w:val="Paraststmeklis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4C301C" w:rsidRPr="002B633A" w:rsidRDefault="004C301C" w:rsidP="00A32979">
      <w:pPr>
        <w:pStyle w:val="Paraststmeklis"/>
        <w:spacing w:before="0" w:beforeAutospacing="0" w:after="0" w:afterAutospacing="0"/>
        <w:ind w:left="567" w:hanging="567"/>
        <w:jc w:val="right"/>
        <w:rPr>
          <w:sz w:val="28"/>
          <w:szCs w:val="28"/>
        </w:rPr>
      </w:pPr>
    </w:p>
    <w:sectPr w:rsidR="004C301C" w:rsidRPr="002B633A" w:rsidSect="003B5C6B">
      <w:headerReference w:type="default" r:id="rId11"/>
      <w:footerReference w:type="even" r:id="rId12"/>
      <w:footerReference w:type="default" r:id="rId13"/>
      <w:footerReference w:type="first" r:id="rId14"/>
      <w:pgSz w:w="11906" w:h="16838"/>
      <w:pgMar w:top="1134" w:right="1134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C119A" w:rsidRDefault="00CC119A" w:rsidP="00E573F3">
      <w:pPr>
        <w:spacing w:after="0" w:line="240" w:lineRule="auto"/>
      </w:pPr>
      <w:r>
        <w:separator/>
      </w:r>
    </w:p>
  </w:endnote>
  <w:endnote w:type="continuationSeparator" w:id="0">
    <w:p w:rsidR="00CC119A" w:rsidRDefault="00CC119A" w:rsidP="00E573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B5C6B" w:rsidRDefault="003B5C6B" w:rsidP="003B5C6B">
    <w:pPr>
      <w:pStyle w:val="Kjene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B5C6B" w:rsidRDefault="003B5C6B">
    <w:pPr>
      <w:pStyle w:val="Kjene"/>
      <w:jc w:val="center"/>
    </w:pPr>
  </w:p>
  <w:p w:rsidR="003B5C6B" w:rsidRDefault="003B5C6B" w:rsidP="003B5C6B">
    <w:pPr>
      <w:pStyle w:val="Kjene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B5C6B" w:rsidRDefault="003B5C6B" w:rsidP="003B5C6B">
    <w:pPr>
      <w:pStyle w:val="Kjene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C119A" w:rsidRDefault="00CC119A" w:rsidP="00E573F3">
      <w:pPr>
        <w:spacing w:after="0" w:line="240" w:lineRule="auto"/>
      </w:pPr>
      <w:r>
        <w:separator/>
      </w:r>
    </w:p>
  </w:footnote>
  <w:footnote w:type="continuationSeparator" w:id="0">
    <w:p w:rsidR="00CC119A" w:rsidRDefault="00CC119A" w:rsidP="00E573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71B7" w:rsidRPr="009C3663" w:rsidRDefault="001371B7">
    <w:pPr>
      <w:pStyle w:val="Galvene"/>
      <w:jc w:val="center"/>
      <w:rPr>
        <w:rFonts w:ascii="Times New Roman" w:hAnsi="Times New Roman" w:cs="Times New Roman"/>
        <w:sz w:val="24"/>
        <w:szCs w:val="24"/>
      </w:rPr>
    </w:pPr>
  </w:p>
  <w:p w:rsidR="001371B7" w:rsidRDefault="001371B7">
    <w:pPr>
      <w:pStyle w:val="Galve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F415D5"/>
    <w:multiLevelType w:val="hybridMultilevel"/>
    <w:tmpl w:val="691A85EA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7F5444"/>
    <w:multiLevelType w:val="multilevel"/>
    <w:tmpl w:val="FDCE4D8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u w:val="none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  <w:u w:val="none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  <w:u w:val="none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  <w:u w:val="none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  <w:u w:val="none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  <w:u w:val="none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  <w:u w:val="none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  <w:u w:val="none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  <w:u w:val="none"/>
      </w:rPr>
    </w:lvl>
  </w:abstractNum>
  <w:abstractNum w:abstractNumId="2" w15:restartNumberingAfterBreak="0">
    <w:nsid w:val="3F5725A7"/>
    <w:multiLevelType w:val="multilevel"/>
    <w:tmpl w:val="C11AB26C"/>
    <w:lvl w:ilvl="0">
      <w:start w:val="1"/>
      <w:numFmt w:val="decimal"/>
      <w:lvlText w:val="6.%1."/>
      <w:lvlJc w:val="left"/>
      <w:pPr>
        <w:ind w:left="648" w:hanging="648"/>
      </w:pPr>
    </w:lvl>
    <w:lvl w:ilvl="1">
      <w:start w:val="2"/>
      <w:numFmt w:val="decimal"/>
      <w:lvlText w:val="%1.%2."/>
      <w:lvlJc w:val="left"/>
      <w:pPr>
        <w:ind w:left="900" w:hanging="720"/>
      </w:pPr>
    </w:lvl>
    <w:lvl w:ilvl="2">
      <w:start w:val="1"/>
      <w:numFmt w:val="decimal"/>
      <w:lvlText w:val="%1.%2.%3."/>
      <w:lvlJc w:val="left"/>
      <w:pPr>
        <w:ind w:left="1080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."/>
      <w:lvlJc w:val="left"/>
      <w:pPr>
        <w:ind w:left="1620" w:hanging="1080"/>
      </w:pPr>
    </w:lvl>
    <w:lvl w:ilvl="4">
      <w:start w:val="1"/>
      <w:numFmt w:val="decimal"/>
      <w:lvlText w:val="%1.%2.%3.%4.%5."/>
      <w:lvlJc w:val="left"/>
      <w:pPr>
        <w:ind w:left="1800" w:hanging="1080"/>
      </w:pPr>
    </w:lvl>
    <w:lvl w:ilvl="5">
      <w:start w:val="1"/>
      <w:numFmt w:val="decimal"/>
      <w:lvlText w:val="%1.%2.%3.%4.%5.%6."/>
      <w:lvlJc w:val="left"/>
      <w:pPr>
        <w:ind w:left="2340" w:hanging="1440"/>
      </w:pPr>
    </w:lvl>
    <w:lvl w:ilvl="6">
      <w:start w:val="1"/>
      <w:numFmt w:val="decimal"/>
      <w:lvlText w:val="%1.%2.%3.%4.%5.%6.%7."/>
      <w:lvlJc w:val="left"/>
      <w:pPr>
        <w:ind w:left="2880" w:hanging="1800"/>
      </w:pPr>
    </w:lvl>
    <w:lvl w:ilvl="7">
      <w:start w:val="1"/>
      <w:numFmt w:val="decimal"/>
      <w:lvlText w:val="%1.%2.%3.%4.%5.%6.%7.%8."/>
      <w:lvlJc w:val="left"/>
      <w:pPr>
        <w:ind w:left="3060" w:hanging="1800"/>
      </w:pPr>
    </w:lvl>
    <w:lvl w:ilvl="8">
      <w:start w:val="1"/>
      <w:numFmt w:val="decimal"/>
      <w:lvlText w:val="%1.%2.%3.%4.%5.%6.%7.%8.%9."/>
      <w:lvlJc w:val="left"/>
      <w:pPr>
        <w:ind w:left="3600" w:hanging="2160"/>
      </w:pPr>
    </w:lvl>
  </w:abstractNum>
  <w:abstractNum w:abstractNumId="3" w15:restartNumberingAfterBreak="0">
    <w:nsid w:val="418370AB"/>
    <w:multiLevelType w:val="hybridMultilevel"/>
    <w:tmpl w:val="56AEBF5A"/>
    <w:lvl w:ilvl="0" w:tplc="81088066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DF15A94"/>
    <w:multiLevelType w:val="hybridMultilevel"/>
    <w:tmpl w:val="4176DF42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1066CE2"/>
    <w:multiLevelType w:val="multilevel"/>
    <w:tmpl w:val="F2FC41B4"/>
    <w:lvl w:ilvl="0">
      <w:start w:val="4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b w:val="0"/>
        <w:color w:val="auto"/>
      </w:rPr>
    </w:lvl>
    <w:lvl w:ilvl="1">
      <w:start w:val="1"/>
      <w:numFmt w:val="decimal"/>
      <w:lvlText w:val="%1.%2."/>
      <w:lvlJc w:val="left"/>
      <w:pPr>
        <w:ind w:left="795" w:hanging="720"/>
      </w:pPr>
      <w:rPr>
        <w:rFonts w:ascii="Times New Roman" w:hAnsi="Times New Roman" w:cs="Times New Roman"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870" w:hanging="720"/>
      </w:pPr>
      <w:rPr>
        <w:rFonts w:ascii="Times New Roman" w:hAnsi="Times New Roman" w:cs="Times New Roman" w:hint="default"/>
        <w:b w:val="0"/>
        <w:color w:val="auto"/>
      </w:rPr>
    </w:lvl>
    <w:lvl w:ilvl="3">
      <w:start w:val="1"/>
      <w:numFmt w:val="decimal"/>
      <w:lvlText w:val="%1.%2.%3.%4."/>
      <w:lvlJc w:val="left"/>
      <w:pPr>
        <w:ind w:left="1305" w:hanging="1080"/>
      </w:pPr>
      <w:rPr>
        <w:rFonts w:ascii="Times New Roman" w:hAnsi="Times New Roman" w:cs="Times New Roman" w:hint="default"/>
        <w:b w:val="0"/>
        <w:color w:val="auto"/>
      </w:rPr>
    </w:lvl>
    <w:lvl w:ilvl="4">
      <w:start w:val="1"/>
      <w:numFmt w:val="decimal"/>
      <w:lvlText w:val="%1.%2.%3.%4.%5."/>
      <w:lvlJc w:val="left"/>
      <w:pPr>
        <w:ind w:left="1380" w:hanging="1080"/>
      </w:pPr>
      <w:rPr>
        <w:rFonts w:ascii="Times New Roman" w:hAnsi="Times New Roman" w:cs="Times New Roman" w:hint="default"/>
        <w:b w:val="0"/>
        <w:color w:val="auto"/>
      </w:rPr>
    </w:lvl>
    <w:lvl w:ilvl="5">
      <w:start w:val="1"/>
      <w:numFmt w:val="decimal"/>
      <w:lvlText w:val="%1.%2.%3.%4.%5.%6."/>
      <w:lvlJc w:val="left"/>
      <w:pPr>
        <w:ind w:left="1815" w:hanging="1440"/>
      </w:pPr>
      <w:rPr>
        <w:rFonts w:ascii="Times New Roman" w:hAnsi="Times New Roman" w:cs="Times New Roman" w:hint="default"/>
        <w:b w:val="0"/>
        <w:color w:val="auto"/>
      </w:rPr>
    </w:lvl>
    <w:lvl w:ilvl="6">
      <w:start w:val="1"/>
      <w:numFmt w:val="decimal"/>
      <w:lvlText w:val="%1.%2.%3.%4.%5.%6.%7."/>
      <w:lvlJc w:val="left"/>
      <w:pPr>
        <w:ind w:left="2250" w:hanging="1800"/>
      </w:pPr>
      <w:rPr>
        <w:rFonts w:ascii="Times New Roman" w:hAnsi="Times New Roman" w:cs="Times New Roman" w:hint="default"/>
        <w:b w:val="0"/>
        <w:color w:val="auto"/>
      </w:rPr>
    </w:lvl>
    <w:lvl w:ilvl="7">
      <w:start w:val="1"/>
      <w:numFmt w:val="decimal"/>
      <w:lvlText w:val="%1.%2.%3.%4.%5.%6.%7.%8."/>
      <w:lvlJc w:val="left"/>
      <w:pPr>
        <w:ind w:left="2325" w:hanging="1800"/>
      </w:pPr>
      <w:rPr>
        <w:rFonts w:ascii="Times New Roman" w:hAnsi="Times New Roman" w:cs="Times New Roman" w:hint="default"/>
        <w:b w:val="0"/>
        <w:color w:val="auto"/>
      </w:rPr>
    </w:lvl>
    <w:lvl w:ilvl="8">
      <w:start w:val="1"/>
      <w:numFmt w:val="decimal"/>
      <w:lvlText w:val="%1.%2.%3.%4.%5.%6.%7.%8.%9."/>
      <w:lvlJc w:val="left"/>
      <w:pPr>
        <w:ind w:left="2760" w:hanging="2160"/>
      </w:pPr>
      <w:rPr>
        <w:rFonts w:ascii="Times New Roman" w:hAnsi="Times New Roman" w:cs="Times New Roman" w:hint="default"/>
        <w:b w:val="0"/>
        <w:color w:val="auto"/>
      </w:rPr>
    </w:lvl>
  </w:abstractNum>
  <w:abstractNum w:abstractNumId="6" w15:restartNumberingAfterBreak="0">
    <w:nsid w:val="62615CF2"/>
    <w:multiLevelType w:val="multilevel"/>
    <w:tmpl w:val="E5C2D614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" w15:restartNumberingAfterBreak="0">
    <w:nsid w:val="7EFB2C8A"/>
    <w:multiLevelType w:val="hybridMultilevel"/>
    <w:tmpl w:val="DC14A3D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F5C4B32"/>
    <w:multiLevelType w:val="multilevel"/>
    <w:tmpl w:val="CE2E46A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8"/>
  </w:num>
  <w:num w:numId="2">
    <w:abstractNumId w:val="3"/>
  </w:num>
  <w:num w:numId="3">
    <w:abstractNumId w:val="5"/>
  </w:num>
  <w:num w:numId="4">
    <w:abstractNumId w:val="6"/>
  </w:num>
  <w:num w:numId="5">
    <w:abstractNumId w:val="1"/>
  </w:num>
  <w:num w:numId="6">
    <w:abstractNumId w:val="7"/>
  </w:num>
  <w:num w:numId="7">
    <w:abstractNumId w:val="4"/>
  </w:num>
  <w:num w:numId="8">
    <w:abstractNumId w:val="0"/>
  </w:num>
  <w:num w:numId="9">
    <w:abstractNumId w:val="2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A4498"/>
    <w:rsid w:val="00001B00"/>
    <w:rsid w:val="00010108"/>
    <w:rsid w:val="000121A0"/>
    <w:rsid w:val="000135B3"/>
    <w:rsid w:val="00025169"/>
    <w:rsid w:val="00027CC5"/>
    <w:rsid w:val="00032D2F"/>
    <w:rsid w:val="00033535"/>
    <w:rsid w:val="00051865"/>
    <w:rsid w:val="00062794"/>
    <w:rsid w:val="00064897"/>
    <w:rsid w:val="0006689D"/>
    <w:rsid w:val="000757EC"/>
    <w:rsid w:val="00076131"/>
    <w:rsid w:val="00077004"/>
    <w:rsid w:val="00081486"/>
    <w:rsid w:val="00082C32"/>
    <w:rsid w:val="00086888"/>
    <w:rsid w:val="000938CF"/>
    <w:rsid w:val="0009446E"/>
    <w:rsid w:val="000A2CF7"/>
    <w:rsid w:val="000B1BE0"/>
    <w:rsid w:val="000C7198"/>
    <w:rsid w:val="000C7E4F"/>
    <w:rsid w:val="000D37E6"/>
    <w:rsid w:val="000D69F7"/>
    <w:rsid w:val="000D70EC"/>
    <w:rsid w:val="000E0F0C"/>
    <w:rsid w:val="000F5208"/>
    <w:rsid w:val="00105CFB"/>
    <w:rsid w:val="00116B05"/>
    <w:rsid w:val="00122FE6"/>
    <w:rsid w:val="001264E2"/>
    <w:rsid w:val="00130C90"/>
    <w:rsid w:val="0013332B"/>
    <w:rsid w:val="0013376D"/>
    <w:rsid w:val="00136E8C"/>
    <w:rsid w:val="001371B7"/>
    <w:rsid w:val="00151ECF"/>
    <w:rsid w:val="001559E0"/>
    <w:rsid w:val="00163DCF"/>
    <w:rsid w:val="00170B4B"/>
    <w:rsid w:val="001802E9"/>
    <w:rsid w:val="0018102E"/>
    <w:rsid w:val="00182430"/>
    <w:rsid w:val="00184ACB"/>
    <w:rsid w:val="00185A5F"/>
    <w:rsid w:val="00194409"/>
    <w:rsid w:val="001946D6"/>
    <w:rsid w:val="001A5587"/>
    <w:rsid w:val="001B20CB"/>
    <w:rsid w:val="001B6CC5"/>
    <w:rsid w:val="001D699C"/>
    <w:rsid w:val="001E275A"/>
    <w:rsid w:val="001E3757"/>
    <w:rsid w:val="001E3CDC"/>
    <w:rsid w:val="001E7539"/>
    <w:rsid w:val="001F276D"/>
    <w:rsid w:val="001F6103"/>
    <w:rsid w:val="00203EC2"/>
    <w:rsid w:val="002079AD"/>
    <w:rsid w:val="0023469F"/>
    <w:rsid w:val="002522F8"/>
    <w:rsid w:val="00257471"/>
    <w:rsid w:val="0026744F"/>
    <w:rsid w:val="00271CD5"/>
    <w:rsid w:val="002828A3"/>
    <w:rsid w:val="00293497"/>
    <w:rsid w:val="002A09A5"/>
    <w:rsid w:val="002B633A"/>
    <w:rsid w:val="002C07D5"/>
    <w:rsid w:val="002D46E0"/>
    <w:rsid w:val="002E7AE5"/>
    <w:rsid w:val="002F2CFC"/>
    <w:rsid w:val="002F33F1"/>
    <w:rsid w:val="002F3F6A"/>
    <w:rsid w:val="003008DC"/>
    <w:rsid w:val="00302106"/>
    <w:rsid w:val="00311040"/>
    <w:rsid w:val="0031239F"/>
    <w:rsid w:val="0031356E"/>
    <w:rsid w:val="00314247"/>
    <w:rsid w:val="0033432E"/>
    <w:rsid w:val="00334F32"/>
    <w:rsid w:val="0034401D"/>
    <w:rsid w:val="00351D1F"/>
    <w:rsid w:val="00361238"/>
    <w:rsid w:val="003644A3"/>
    <w:rsid w:val="00367C97"/>
    <w:rsid w:val="003728A5"/>
    <w:rsid w:val="00376A1E"/>
    <w:rsid w:val="00380D4F"/>
    <w:rsid w:val="003868BC"/>
    <w:rsid w:val="003B0141"/>
    <w:rsid w:val="003B1D1F"/>
    <w:rsid w:val="003B5C6B"/>
    <w:rsid w:val="003B6CF7"/>
    <w:rsid w:val="003C15B0"/>
    <w:rsid w:val="003C2ABD"/>
    <w:rsid w:val="003D1178"/>
    <w:rsid w:val="003E2115"/>
    <w:rsid w:val="00404A3E"/>
    <w:rsid w:val="004241F5"/>
    <w:rsid w:val="00425ED5"/>
    <w:rsid w:val="0043184C"/>
    <w:rsid w:val="00433F7C"/>
    <w:rsid w:val="004352B3"/>
    <w:rsid w:val="00436FC9"/>
    <w:rsid w:val="00447C80"/>
    <w:rsid w:val="00450DFA"/>
    <w:rsid w:val="00450FD4"/>
    <w:rsid w:val="004629EE"/>
    <w:rsid w:val="00484973"/>
    <w:rsid w:val="0049056F"/>
    <w:rsid w:val="00492B33"/>
    <w:rsid w:val="004A69C6"/>
    <w:rsid w:val="004B17AA"/>
    <w:rsid w:val="004B3EEE"/>
    <w:rsid w:val="004B41FB"/>
    <w:rsid w:val="004C301C"/>
    <w:rsid w:val="004C5D86"/>
    <w:rsid w:val="004C61B2"/>
    <w:rsid w:val="004D0E3F"/>
    <w:rsid w:val="004D261E"/>
    <w:rsid w:val="004F7250"/>
    <w:rsid w:val="00501372"/>
    <w:rsid w:val="0050151E"/>
    <w:rsid w:val="00504A7A"/>
    <w:rsid w:val="00523A99"/>
    <w:rsid w:val="00525403"/>
    <w:rsid w:val="00526661"/>
    <w:rsid w:val="005267B9"/>
    <w:rsid w:val="00532277"/>
    <w:rsid w:val="00533165"/>
    <w:rsid w:val="00533DAE"/>
    <w:rsid w:val="00537310"/>
    <w:rsid w:val="00543995"/>
    <w:rsid w:val="005473A6"/>
    <w:rsid w:val="00566F79"/>
    <w:rsid w:val="00575B64"/>
    <w:rsid w:val="00580439"/>
    <w:rsid w:val="005811CD"/>
    <w:rsid w:val="00584D59"/>
    <w:rsid w:val="00586A97"/>
    <w:rsid w:val="00595276"/>
    <w:rsid w:val="005C1B08"/>
    <w:rsid w:val="005D6D04"/>
    <w:rsid w:val="005E0B26"/>
    <w:rsid w:val="005E6EA1"/>
    <w:rsid w:val="005F24F4"/>
    <w:rsid w:val="005F3F74"/>
    <w:rsid w:val="006162C3"/>
    <w:rsid w:val="0062301D"/>
    <w:rsid w:val="006231B9"/>
    <w:rsid w:val="00624B35"/>
    <w:rsid w:val="00674139"/>
    <w:rsid w:val="00683369"/>
    <w:rsid w:val="006A0AB0"/>
    <w:rsid w:val="006C5B7E"/>
    <w:rsid w:val="006D4F80"/>
    <w:rsid w:val="006D63F4"/>
    <w:rsid w:val="006E4EF1"/>
    <w:rsid w:val="006F1B8B"/>
    <w:rsid w:val="006F2FEB"/>
    <w:rsid w:val="007129F0"/>
    <w:rsid w:val="0071794A"/>
    <w:rsid w:val="00724544"/>
    <w:rsid w:val="0073042B"/>
    <w:rsid w:val="00744576"/>
    <w:rsid w:val="00746396"/>
    <w:rsid w:val="007544F0"/>
    <w:rsid w:val="00756552"/>
    <w:rsid w:val="00762D1A"/>
    <w:rsid w:val="00785BB3"/>
    <w:rsid w:val="007903CA"/>
    <w:rsid w:val="00791AF4"/>
    <w:rsid w:val="00792E27"/>
    <w:rsid w:val="007943B8"/>
    <w:rsid w:val="007A1309"/>
    <w:rsid w:val="007C4BC1"/>
    <w:rsid w:val="007D3649"/>
    <w:rsid w:val="007D50CF"/>
    <w:rsid w:val="007D6039"/>
    <w:rsid w:val="007D6228"/>
    <w:rsid w:val="007F3FC1"/>
    <w:rsid w:val="00800FD9"/>
    <w:rsid w:val="00831D76"/>
    <w:rsid w:val="00831EE2"/>
    <w:rsid w:val="00841C26"/>
    <w:rsid w:val="008449FD"/>
    <w:rsid w:val="0084537A"/>
    <w:rsid w:val="00846328"/>
    <w:rsid w:val="00852DBB"/>
    <w:rsid w:val="00862917"/>
    <w:rsid w:val="008651E8"/>
    <w:rsid w:val="008764FD"/>
    <w:rsid w:val="00882F91"/>
    <w:rsid w:val="008937F3"/>
    <w:rsid w:val="008B2A56"/>
    <w:rsid w:val="008B3D96"/>
    <w:rsid w:val="008D7E6C"/>
    <w:rsid w:val="008E3708"/>
    <w:rsid w:val="008F087B"/>
    <w:rsid w:val="009007CF"/>
    <w:rsid w:val="00910E2A"/>
    <w:rsid w:val="00930292"/>
    <w:rsid w:val="00940431"/>
    <w:rsid w:val="0094787C"/>
    <w:rsid w:val="009657E1"/>
    <w:rsid w:val="00965D3D"/>
    <w:rsid w:val="00973F91"/>
    <w:rsid w:val="00983AAA"/>
    <w:rsid w:val="00983D6D"/>
    <w:rsid w:val="00987FA0"/>
    <w:rsid w:val="00991EE8"/>
    <w:rsid w:val="009A4BD2"/>
    <w:rsid w:val="009C1985"/>
    <w:rsid w:val="009C3663"/>
    <w:rsid w:val="009D3086"/>
    <w:rsid w:val="009D3260"/>
    <w:rsid w:val="009D3D04"/>
    <w:rsid w:val="009F3ADA"/>
    <w:rsid w:val="00A32979"/>
    <w:rsid w:val="00A3714F"/>
    <w:rsid w:val="00A40C44"/>
    <w:rsid w:val="00A41F78"/>
    <w:rsid w:val="00A434AB"/>
    <w:rsid w:val="00A53F6B"/>
    <w:rsid w:val="00A55190"/>
    <w:rsid w:val="00A62728"/>
    <w:rsid w:val="00A74B65"/>
    <w:rsid w:val="00A916CE"/>
    <w:rsid w:val="00A922FB"/>
    <w:rsid w:val="00AB1072"/>
    <w:rsid w:val="00AB4049"/>
    <w:rsid w:val="00AC4229"/>
    <w:rsid w:val="00AD0D13"/>
    <w:rsid w:val="00AF42D6"/>
    <w:rsid w:val="00B008B1"/>
    <w:rsid w:val="00B04B69"/>
    <w:rsid w:val="00B105FD"/>
    <w:rsid w:val="00B205DC"/>
    <w:rsid w:val="00B23272"/>
    <w:rsid w:val="00B404AE"/>
    <w:rsid w:val="00B56A83"/>
    <w:rsid w:val="00B653E2"/>
    <w:rsid w:val="00B663FB"/>
    <w:rsid w:val="00B67F1C"/>
    <w:rsid w:val="00B80269"/>
    <w:rsid w:val="00B825F5"/>
    <w:rsid w:val="00B830DD"/>
    <w:rsid w:val="00B907BE"/>
    <w:rsid w:val="00BB2A06"/>
    <w:rsid w:val="00BD28CA"/>
    <w:rsid w:val="00BD443D"/>
    <w:rsid w:val="00BE6299"/>
    <w:rsid w:val="00BF21DD"/>
    <w:rsid w:val="00BF7D6D"/>
    <w:rsid w:val="00C04F44"/>
    <w:rsid w:val="00C352AC"/>
    <w:rsid w:val="00C42FA4"/>
    <w:rsid w:val="00C4464C"/>
    <w:rsid w:val="00C47082"/>
    <w:rsid w:val="00C51D37"/>
    <w:rsid w:val="00C5765F"/>
    <w:rsid w:val="00C700FB"/>
    <w:rsid w:val="00C74A59"/>
    <w:rsid w:val="00C87508"/>
    <w:rsid w:val="00C9348A"/>
    <w:rsid w:val="00CA6302"/>
    <w:rsid w:val="00CC119A"/>
    <w:rsid w:val="00CC126A"/>
    <w:rsid w:val="00CC1588"/>
    <w:rsid w:val="00CC4275"/>
    <w:rsid w:val="00CD7D54"/>
    <w:rsid w:val="00CE0843"/>
    <w:rsid w:val="00D20AA4"/>
    <w:rsid w:val="00D24A84"/>
    <w:rsid w:val="00D258F4"/>
    <w:rsid w:val="00D3171E"/>
    <w:rsid w:val="00D34929"/>
    <w:rsid w:val="00D35D1C"/>
    <w:rsid w:val="00D61444"/>
    <w:rsid w:val="00D74C7E"/>
    <w:rsid w:val="00D752A6"/>
    <w:rsid w:val="00D761CF"/>
    <w:rsid w:val="00D81204"/>
    <w:rsid w:val="00D83F16"/>
    <w:rsid w:val="00D85803"/>
    <w:rsid w:val="00D86965"/>
    <w:rsid w:val="00DA254F"/>
    <w:rsid w:val="00DA4498"/>
    <w:rsid w:val="00DB0516"/>
    <w:rsid w:val="00DC5EB2"/>
    <w:rsid w:val="00DE1BE3"/>
    <w:rsid w:val="00DE1C63"/>
    <w:rsid w:val="00DE68D1"/>
    <w:rsid w:val="00DF4271"/>
    <w:rsid w:val="00DF4359"/>
    <w:rsid w:val="00DF5AEC"/>
    <w:rsid w:val="00E12C58"/>
    <w:rsid w:val="00E135F5"/>
    <w:rsid w:val="00E17412"/>
    <w:rsid w:val="00E24C2A"/>
    <w:rsid w:val="00E30673"/>
    <w:rsid w:val="00E36643"/>
    <w:rsid w:val="00E433A2"/>
    <w:rsid w:val="00E44113"/>
    <w:rsid w:val="00E44DFE"/>
    <w:rsid w:val="00E4563C"/>
    <w:rsid w:val="00E573F3"/>
    <w:rsid w:val="00E73306"/>
    <w:rsid w:val="00E8318B"/>
    <w:rsid w:val="00EA0FEC"/>
    <w:rsid w:val="00EB19CA"/>
    <w:rsid w:val="00EB1A01"/>
    <w:rsid w:val="00EB3689"/>
    <w:rsid w:val="00EC6C6F"/>
    <w:rsid w:val="00ED223D"/>
    <w:rsid w:val="00EE1E88"/>
    <w:rsid w:val="00EE4C18"/>
    <w:rsid w:val="00EE53A0"/>
    <w:rsid w:val="00EF329A"/>
    <w:rsid w:val="00EF7C5F"/>
    <w:rsid w:val="00F00463"/>
    <w:rsid w:val="00F01A23"/>
    <w:rsid w:val="00F05DCE"/>
    <w:rsid w:val="00F14B6B"/>
    <w:rsid w:val="00F174D6"/>
    <w:rsid w:val="00F20EFB"/>
    <w:rsid w:val="00F3221F"/>
    <w:rsid w:val="00F368C1"/>
    <w:rsid w:val="00F548CE"/>
    <w:rsid w:val="00F5610D"/>
    <w:rsid w:val="00F57524"/>
    <w:rsid w:val="00F67CD1"/>
    <w:rsid w:val="00F80A65"/>
    <w:rsid w:val="00F8432B"/>
    <w:rsid w:val="00F90DEA"/>
    <w:rsid w:val="00F97368"/>
    <w:rsid w:val="00FA2BD0"/>
    <w:rsid w:val="00FA315F"/>
    <w:rsid w:val="00FB37FB"/>
    <w:rsid w:val="00FB39BC"/>
    <w:rsid w:val="00FB5D66"/>
    <w:rsid w:val="00FB745B"/>
    <w:rsid w:val="00FC59C9"/>
    <w:rsid w:val="00FD1DFC"/>
    <w:rsid w:val="00FD3C42"/>
    <w:rsid w:val="00FE1787"/>
    <w:rsid w:val="00FE4415"/>
    <w:rsid w:val="00FF21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01DADFE"/>
  <w15:docId w15:val="{8EBD0ED8-2124-4D9E-9663-4582DEF499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Parasts">
    <w:name w:val="Normal"/>
    <w:qFormat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Sarakstarindkopa">
    <w:name w:val="List Paragraph"/>
    <w:basedOn w:val="Parasts"/>
    <w:uiPriority w:val="34"/>
    <w:qFormat/>
    <w:rsid w:val="00064897"/>
    <w:pPr>
      <w:ind w:left="720"/>
      <w:contextualSpacing/>
    </w:pPr>
  </w:style>
  <w:style w:type="paragraph" w:styleId="Paraststmeklis">
    <w:name w:val="Normal (Web)"/>
    <w:basedOn w:val="Parasts"/>
    <w:uiPriority w:val="99"/>
    <w:unhideWhenUsed/>
    <w:rsid w:val="00965D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character" w:customStyle="1" w:styleId="apple-converted-space">
    <w:name w:val="apple-converted-space"/>
    <w:basedOn w:val="Noklusjumarindkopasfonts"/>
    <w:rsid w:val="00965D3D"/>
  </w:style>
  <w:style w:type="paragraph" w:styleId="Galvene">
    <w:name w:val="header"/>
    <w:basedOn w:val="Parasts"/>
    <w:link w:val="GalveneRakstz"/>
    <w:uiPriority w:val="99"/>
    <w:unhideWhenUsed/>
    <w:rsid w:val="00E573F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573F3"/>
  </w:style>
  <w:style w:type="paragraph" w:styleId="Kjene">
    <w:name w:val="footer"/>
    <w:basedOn w:val="Parasts"/>
    <w:link w:val="KjeneRakstz"/>
    <w:uiPriority w:val="99"/>
    <w:unhideWhenUsed/>
    <w:rsid w:val="00E573F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573F3"/>
  </w:style>
  <w:style w:type="character" w:styleId="Hipersaite">
    <w:name w:val="Hyperlink"/>
    <w:basedOn w:val="Noklusjumarindkopasfonts"/>
    <w:uiPriority w:val="99"/>
    <w:unhideWhenUsed/>
    <w:rsid w:val="00E8318B"/>
    <w:rPr>
      <w:color w:val="0000FF" w:themeColor="hyperlink"/>
      <w:u w:val="single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523A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523A99"/>
    <w:rPr>
      <w:rFonts w:ascii="Tahoma" w:hAnsi="Tahoma" w:cs="Tahoma"/>
      <w:sz w:val="16"/>
      <w:szCs w:val="16"/>
    </w:rPr>
  </w:style>
  <w:style w:type="character" w:styleId="Komentraatsauce">
    <w:name w:val="annotation reference"/>
    <w:basedOn w:val="Noklusjumarindkopasfonts"/>
    <w:uiPriority w:val="99"/>
    <w:semiHidden/>
    <w:unhideWhenUsed/>
    <w:rsid w:val="00B825F5"/>
    <w:rPr>
      <w:sz w:val="16"/>
      <w:szCs w:val="16"/>
    </w:rPr>
  </w:style>
  <w:style w:type="paragraph" w:styleId="Komentrateksts">
    <w:name w:val="annotation text"/>
    <w:basedOn w:val="Parasts"/>
    <w:link w:val="KomentratekstsRakstz"/>
    <w:uiPriority w:val="99"/>
    <w:semiHidden/>
    <w:unhideWhenUsed/>
    <w:rsid w:val="00B825F5"/>
    <w:pPr>
      <w:spacing w:line="240" w:lineRule="auto"/>
    </w:pPr>
    <w:rPr>
      <w:sz w:val="20"/>
      <w:szCs w:val="20"/>
    </w:rPr>
  </w:style>
  <w:style w:type="character" w:customStyle="1" w:styleId="KomentratekstsRakstz">
    <w:name w:val="Komentāra teksts Rakstz."/>
    <w:basedOn w:val="Noklusjumarindkopasfonts"/>
    <w:link w:val="Komentrateksts"/>
    <w:uiPriority w:val="99"/>
    <w:semiHidden/>
    <w:rsid w:val="00B825F5"/>
    <w:rPr>
      <w:sz w:val="20"/>
      <w:szCs w:val="20"/>
    </w:rPr>
  </w:style>
  <w:style w:type="paragraph" w:styleId="Komentratma">
    <w:name w:val="annotation subject"/>
    <w:basedOn w:val="Komentrateksts"/>
    <w:next w:val="Komentrateksts"/>
    <w:link w:val="KomentratmaRakstz"/>
    <w:uiPriority w:val="99"/>
    <w:semiHidden/>
    <w:unhideWhenUsed/>
    <w:rsid w:val="00B825F5"/>
    <w:rPr>
      <w:b/>
      <w:bCs/>
    </w:rPr>
  </w:style>
  <w:style w:type="character" w:customStyle="1" w:styleId="KomentratmaRakstz">
    <w:name w:val="Komentāra tēma Rakstz."/>
    <w:basedOn w:val="KomentratekstsRakstz"/>
    <w:link w:val="Komentratma"/>
    <w:uiPriority w:val="99"/>
    <w:semiHidden/>
    <w:rsid w:val="00B825F5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102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54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andavastehnikums.l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kandavastehnikums.lv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kandavastehnikums.lv" TargetMode="Externa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2FDB40-2756-4335-80E0-42113BFD3B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4</Pages>
  <Words>5577</Words>
  <Characters>3180</Characters>
  <Application>Microsoft Office Word</Application>
  <DocSecurity>0</DocSecurity>
  <Lines>26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Skolis</dc:creator>
  <cp:lastModifiedBy>Uldis</cp:lastModifiedBy>
  <cp:revision>9</cp:revision>
  <cp:lastPrinted>2019-04-25T13:03:00Z</cp:lastPrinted>
  <dcterms:created xsi:type="dcterms:W3CDTF">2021-08-03T12:13:00Z</dcterms:created>
  <dcterms:modified xsi:type="dcterms:W3CDTF">2024-10-29T12:07:00Z</dcterms:modified>
</cp:coreProperties>
</file>