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61CA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D4E9C" wp14:editId="79AD874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082D79E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53AA152A" w14:textId="77777777" w:rsidR="00DE791E" w:rsidRPr="00152FE0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EFAD755" w14:textId="77777777" w:rsidR="00DE791E" w:rsidRPr="00152FE0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152FE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„KANDAVAS LAUKSAIMNIECĪBAS TEHNIKUMS”</w:t>
      </w:r>
    </w:p>
    <w:p w14:paraId="3823A102" w14:textId="77777777" w:rsidR="00DE791E" w:rsidRPr="00152FE0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>Reģ. Nr. 90000032081</w:t>
      </w:r>
    </w:p>
    <w:p w14:paraId="49E4AE5B" w14:textId="77777777" w:rsidR="00DE791E" w:rsidRPr="00152FE0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Valteru iela 6, Kandava, </w:t>
      </w:r>
      <w:r w:rsidR="00267A34" w:rsidRPr="00152FE0">
        <w:rPr>
          <w:rFonts w:ascii="Times New Roman" w:eastAsia="Times New Roman" w:hAnsi="Times New Roman" w:cs="Times New Roman"/>
          <w:noProof/>
          <w:sz w:val="24"/>
          <w:szCs w:val="24"/>
        </w:rPr>
        <w:t>Tukuma</w:t>
      </w: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novads, LV -3120,</w:t>
      </w:r>
    </w:p>
    <w:p w14:paraId="0CE596FB" w14:textId="28A53727" w:rsidR="00350E76" w:rsidRPr="00152FE0" w:rsidRDefault="00267A34" w:rsidP="00E5153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tālr.</w:t>
      </w:r>
      <w:r w:rsidR="00DE791E"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63122502, e- pasts </w:t>
      </w:r>
      <w:hyperlink r:id="rId9" w:history="1">
        <w:r w:rsidR="00DE791E" w:rsidRPr="00152FE0">
          <w:rPr>
            <w:rFonts w:ascii="Times New Roman" w:eastAsia="Times New Roman" w:hAnsi="Times New Roman" w:cs="Times New Roman"/>
            <w:noProof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65419807" w14:textId="77777777" w:rsidR="00E51533" w:rsidRPr="00152FE0" w:rsidRDefault="00E51533" w:rsidP="00E5153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EDDD2A1" w14:textId="77777777" w:rsidR="00274E4D" w:rsidRPr="00152FE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152FE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UZAICINĀJUMS PIEDALĪTIES</w:t>
      </w:r>
      <w:r w:rsidR="00350E76" w:rsidRPr="00152FE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7EE65435" w14:textId="77777777" w:rsidR="00350E76" w:rsidRPr="00152FE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152FE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KANDAVAS LAUKSAIMNIECĪBAS TEHNIKUMA </w:t>
      </w:r>
    </w:p>
    <w:p w14:paraId="653980C5" w14:textId="77777777" w:rsidR="00350E76" w:rsidRPr="00152FE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152FE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IEPIRKUMA KOMISIJAS </w:t>
      </w:r>
    </w:p>
    <w:p w14:paraId="6A0DE7CC" w14:textId="77777777" w:rsidR="00274E4D" w:rsidRPr="00152FE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52FE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CENU APTAUJĀ</w:t>
      </w:r>
    </w:p>
    <w:p w14:paraId="32825BF8" w14:textId="77777777" w:rsidR="00274E4D" w:rsidRPr="00152FE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noProof/>
        </w:rPr>
      </w:pPr>
      <w:r w:rsidRPr="00152FE0">
        <w:rPr>
          <w:rFonts w:ascii="Times New Roman" w:eastAsia="Times New Roman" w:hAnsi="Times New Roman" w:cs="Times New Roman"/>
          <w:b/>
          <w:bCs/>
          <w:noProof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152FE0" w14:paraId="11E8C3EF" w14:textId="77777777" w:rsidTr="00152FE0">
        <w:trPr>
          <w:trHeight w:val="932"/>
        </w:trPr>
        <w:tc>
          <w:tcPr>
            <w:tcW w:w="4254" w:type="dxa"/>
            <w:shd w:val="clear" w:color="auto" w:fill="auto"/>
          </w:tcPr>
          <w:p w14:paraId="4E0F1149" w14:textId="77777777" w:rsidR="00274E4D" w:rsidRPr="00152FE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  <w:shd w:val="clear" w:color="auto" w:fill="auto"/>
          </w:tcPr>
          <w:p w14:paraId="3316EF58" w14:textId="464E6BE9" w:rsidR="00274E4D" w:rsidRPr="00152FE0" w:rsidRDefault="00152FE0" w:rsidP="000B053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Datortīkla un elektrobarošanas piederumu iegāde </w:t>
            </w:r>
            <w:r w:rsidR="006F0DAB"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Cīravas TS vajadzībām</w:t>
            </w:r>
          </w:p>
        </w:tc>
      </w:tr>
      <w:tr w:rsidR="00274E4D" w:rsidRPr="00152FE0" w14:paraId="41108E30" w14:textId="77777777" w:rsidTr="007F0124">
        <w:tc>
          <w:tcPr>
            <w:tcW w:w="4254" w:type="dxa"/>
          </w:tcPr>
          <w:p w14:paraId="29B16DCF" w14:textId="77777777" w:rsidR="00274E4D" w:rsidRPr="00152FE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16CE6AB4" w14:textId="4FAA58DB" w:rsidR="00DE791E" w:rsidRPr="00152FE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DE791E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Pietei</w:t>
            </w:r>
            <w:r w:rsidR="008A497C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kumus iesniegt līdz 202</w:t>
            </w:r>
            <w:r w:rsidR="004E5BF1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6</w:t>
            </w:r>
            <w:r w:rsidR="008A497C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.gada </w:t>
            </w:r>
            <w:r w:rsidR="0098797A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3054B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9</w:t>
            </w:r>
            <w:r w:rsidR="008A497C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.</w:t>
            </w:r>
            <w:r w:rsidR="0068045C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martam</w:t>
            </w:r>
            <w:r w:rsidR="0098797A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DE791E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plkst. 17:00 sūtot uz e-pastu: </w:t>
            </w:r>
            <w:hyperlink r:id="rId10" w:history="1">
              <w:r w:rsidR="00DE791E" w:rsidRPr="00152FE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152FE0">
                <w:rPr>
                  <w:rFonts w:ascii="Times New Roman" w:hAnsi="Times New Roman" w:cs="Times New Roman"/>
                  <w:i/>
                  <w:noProof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152FE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152FE0">
                <w:rPr>
                  <w:rFonts w:ascii="Times New Roman" w:hAnsi="Times New Roman" w:cs="Times New Roman"/>
                  <w:i/>
                  <w:noProof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152FE0">
                <w:rPr>
                  <w:rFonts w:ascii="Times New Roman" w:hAnsi="Times New Roman" w:cs="Times New Roman"/>
                  <w:noProof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7E04054" w14:textId="77777777" w:rsidR="00274E4D" w:rsidRPr="00152FE0" w:rsidRDefault="00DE791E" w:rsidP="00267A34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vai arī papīra formātā uz adresi: 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Kandavas Lauksaimniecības tehn</w:t>
            </w:r>
            <w:r w:rsidR="00267A34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ikums, Valteru iela 6, Kandava, Tukuma 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novads, LV -3120</w:t>
            </w:r>
          </w:p>
        </w:tc>
      </w:tr>
      <w:tr w:rsidR="00274E4D" w:rsidRPr="00152FE0" w14:paraId="6459E8EA" w14:textId="77777777" w:rsidTr="007F0124">
        <w:tc>
          <w:tcPr>
            <w:tcW w:w="4254" w:type="dxa"/>
          </w:tcPr>
          <w:p w14:paraId="332B9FB4" w14:textId="77777777" w:rsidR="00274E4D" w:rsidRPr="00152FE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 Līguma</w:t>
            </w:r>
            <w:r w:rsidR="00457249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/pasūtījuma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14:paraId="2B9A952F" w14:textId="77777777" w:rsidR="00274E4D" w:rsidRPr="00152FE0" w:rsidRDefault="00457249" w:rsidP="00A24DA8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nedēļas</w:t>
            </w:r>
            <w:r w:rsidR="00A24DA8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no līguma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/pasūtījuma</w:t>
            </w:r>
            <w:r w:rsidR="00A24DA8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noslēgšanas dienas</w:t>
            </w:r>
          </w:p>
        </w:tc>
      </w:tr>
      <w:tr w:rsidR="00274E4D" w:rsidRPr="00152FE0" w14:paraId="7C0EEAB2" w14:textId="77777777" w:rsidTr="007F0124">
        <w:tc>
          <w:tcPr>
            <w:tcW w:w="4254" w:type="dxa"/>
          </w:tcPr>
          <w:p w14:paraId="684945BA" w14:textId="77777777" w:rsidR="00274E4D" w:rsidRPr="00152FE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580C845B" w14:textId="77777777" w:rsidR="00267A34" w:rsidRPr="00152FE0" w:rsidRDefault="00F25CAA" w:rsidP="00C6351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Uldis Vizulis</w:t>
            </w:r>
            <w:r w:rsidR="00C02AA3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AB65F7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Iepirkumu speciālists</w:t>
            </w:r>
            <w:r w:rsidR="00AB65F7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  <w:r w:rsidR="00026200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, mob.tālr. </w:t>
            </w:r>
            <w:r w:rsidR="00267A34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2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6822008</w:t>
            </w:r>
          </w:p>
          <w:p w14:paraId="5DA2668C" w14:textId="217C4C9C" w:rsidR="00C63510" w:rsidRPr="00152FE0" w:rsidRDefault="00C63510" w:rsidP="00C6351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Raimonds Horns (tehniskajiem jautājumiem)</w:t>
            </w:r>
          </w:p>
          <w:p w14:paraId="5E04DFEA" w14:textId="32DF5B13" w:rsidR="00E51533" w:rsidRPr="00152FE0" w:rsidRDefault="00C63510" w:rsidP="00C6351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mob.tālr. 29119304 </w:t>
            </w:r>
          </w:p>
        </w:tc>
      </w:tr>
      <w:tr w:rsidR="00274E4D" w:rsidRPr="00152FE0" w14:paraId="5373765C" w14:textId="77777777" w:rsidTr="007F0124">
        <w:tc>
          <w:tcPr>
            <w:tcW w:w="4254" w:type="dxa"/>
          </w:tcPr>
          <w:p w14:paraId="634EB4EF" w14:textId="77777777" w:rsidR="00274E4D" w:rsidRPr="00152FE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5D8021D8" w14:textId="77777777" w:rsidR="00274E4D" w:rsidRPr="00152FE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1) Finanšu piedāvājums, saskaņā ar pievienoto veidlapu</w:t>
            </w:r>
          </w:p>
          <w:p w14:paraId="179F4053" w14:textId="77777777" w:rsidR="00274E4D" w:rsidRPr="00152FE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152FE0" w14:paraId="7F7D486F" w14:textId="77777777" w:rsidTr="007F0124">
        <w:tc>
          <w:tcPr>
            <w:tcW w:w="4254" w:type="dxa"/>
          </w:tcPr>
          <w:p w14:paraId="0F9088D5" w14:textId="77777777" w:rsidR="00274E4D" w:rsidRPr="00152FE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36DE0BF3" w14:textId="77777777" w:rsidR="00274E4D" w:rsidRPr="00152FE0" w:rsidRDefault="003E5A7B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zemākā cena par katru preci atsevišķi</w:t>
            </w:r>
            <w:r w:rsidR="00F25CAA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vai grupu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kas atbilst tehniskā piedāvājumā minētajām prasībām</w:t>
            </w:r>
          </w:p>
        </w:tc>
      </w:tr>
      <w:tr w:rsidR="00DE791E" w:rsidRPr="00152FE0" w14:paraId="53F61974" w14:textId="77777777" w:rsidTr="007F0124">
        <w:tc>
          <w:tcPr>
            <w:tcW w:w="4254" w:type="dxa"/>
          </w:tcPr>
          <w:p w14:paraId="0450BE64" w14:textId="77777777" w:rsidR="00DE791E" w:rsidRPr="00152FE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28A4C3BE" w14:textId="79F5E830" w:rsidR="00DE791E" w:rsidRPr="00152FE0" w:rsidRDefault="008A497C" w:rsidP="00A24DA8">
            <w:p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4E5BF1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DE791E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.gada </w:t>
            </w:r>
            <w:r w:rsidR="0098797A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11</w:t>
            </w:r>
            <w:r w:rsidR="00C63510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98797A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martā</w:t>
            </w:r>
          </w:p>
        </w:tc>
      </w:tr>
    </w:tbl>
    <w:p w14:paraId="45BA3AFC" w14:textId="77777777" w:rsidR="0068045C" w:rsidRPr="00152FE0" w:rsidRDefault="0068045C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7D6C390" w14:textId="77777777" w:rsidR="0068045C" w:rsidRPr="00152FE0" w:rsidRDefault="0068045C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BD9B1B8" w14:textId="77777777" w:rsidR="0068045C" w:rsidRPr="00152FE0" w:rsidRDefault="0068045C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9D6CA05" w14:textId="77777777" w:rsidR="0068045C" w:rsidRPr="00152FE0" w:rsidRDefault="0068045C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5A9FE57" w14:textId="6C78B15C" w:rsidR="00AC6846" w:rsidRPr="00152FE0" w:rsidRDefault="00274E4D" w:rsidP="00843B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52FE0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TEHNISKAIS PIEDĀVĀJUMS</w:t>
      </w:r>
    </w:p>
    <w:p w14:paraId="6DAC2950" w14:textId="6D38F4E7" w:rsidR="00AC6846" w:rsidRPr="00152FE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Mēs, ______ (nosaukums, adrese, reģistrācijas nr.), piedāvājam veikt </w:t>
      </w:r>
      <w:r w:rsidR="00DE4F20" w:rsidRPr="00152FE0">
        <w:rPr>
          <w:rFonts w:ascii="Times New Roman" w:eastAsia="Times New Roman" w:hAnsi="Times New Roman" w:cs="Times New Roman"/>
          <w:noProof/>
          <w:sz w:val="24"/>
          <w:szCs w:val="24"/>
        </w:rPr>
        <w:t>preču piegādi</w:t>
      </w: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atbilstoši tehniskajā specifikācijā noteiktajām prasībām un apjomiem:</w:t>
      </w:r>
    </w:p>
    <w:tbl>
      <w:tblPr>
        <w:tblStyle w:val="Reatabul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4394"/>
        <w:gridCol w:w="1560"/>
        <w:gridCol w:w="1275"/>
      </w:tblGrid>
      <w:tr w:rsidR="004D0C3A" w:rsidRPr="00152FE0" w14:paraId="71F14D13" w14:textId="77777777" w:rsidTr="00211278">
        <w:trPr>
          <w:trHeight w:val="716"/>
        </w:trPr>
        <w:tc>
          <w:tcPr>
            <w:tcW w:w="10802" w:type="dxa"/>
            <w:gridSpan w:val="5"/>
          </w:tcPr>
          <w:p w14:paraId="00B9C619" w14:textId="12A4891D" w:rsidR="004D0C3A" w:rsidRPr="00152FE0" w:rsidRDefault="00152FE0" w:rsidP="0025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Datortīkla un elektrobarošanas piederumu iegāde </w:t>
            </w: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Cīravas TS vajadzībām</w:t>
            </w:r>
          </w:p>
        </w:tc>
      </w:tr>
      <w:tr w:rsidR="004D0C3A" w:rsidRPr="00152FE0" w14:paraId="04D30CE1" w14:textId="77777777" w:rsidTr="00211278">
        <w:tc>
          <w:tcPr>
            <w:tcW w:w="708" w:type="dxa"/>
          </w:tcPr>
          <w:p w14:paraId="5126C13F" w14:textId="77777777" w:rsidR="004D0C3A" w:rsidRPr="00152FE0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N.p.k.</w:t>
            </w:r>
          </w:p>
        </w:tc>
        <w:tc>
          <w:tcPr>
            <w:tcW w:w="2865" w:type="dxa"/>
          </w:tcPr>
          <w:p w14:paraId="56D0701E" w14:textId="77777777" w:rsidR="004D0C3A" w:rsidRPr="00152FE0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Produkta nosaukums</w:t>
            </w:r>
            <w:r w:rsidR="00F5049A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pakalpojuma nosaukums</w:t>
            </w:r>
          </w:p>
        </w:tc>
        <w:tc>
          <w:tcPr>
            <w:tcW w:w="4394" w:type="dxa"/>
          </w:tcPr>
          <w:p w14:paraId="156A0DC3" w14:textId="77777777" w:rsidR="004D0C3A" w:rsidRPr="00152FE0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Produkta apraksts</w:t>
            </w:r>
          </w:p>
        </w:tc>
        <w:tc>
          <w:tcPr>
            <w:tcW w:w="1560" w:type="dxa"/>
          </w:tcPr>
          <w:p w14:paraId="209EA3AB" w14:textId="77777777" w:rsidR="004D0C3A" w:rsidRPr="00152FE0" w:rsidRDefault="007E0752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Cena par 1 gab. EUR (bez PVN)</w:t>
            </w:r>
          </w:p>
        </w:tc>
        <w:tc>
          <w:tcPr>
            <w:tcW w:w="1275" w:type="dxa"/>
          </w:tcPr>
          <w:p w14:paraId="00F9A8F2" w14:textId="77777777" w:rsidR="004D0C3A" w:rsidRPr="00152FE0" w:rsidRDefault="007E0752" w:rsidP="00397F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Cena </w:t>
            </w:r>
            <w:r w:rsidR="00397FCF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kopā</w:t>
            </w:r>
            <w:r w:rsidR="00DC3F84"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EUR (bez</w:t>
            </w: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PVN)</w:t>
            </w:r>
          </w:p>
        </w:tc>
      </w:tr>
      <w:tr w:rsidR="004D0C3A" w:rsidRPr="00152FE0" w14:paraId="194DDF7D" w14:textId="77777777" w:rsidTr="00211278">
        <w:trPr>
          <w:trHeight w:val="1287"/>
        </w:trPr>
        <w:tc>
          <w:tcPr>
            <w:tcW w:w="708" w:type="dxa"/>
          </w:tcPr>
          <w:p w14:paraId="2FA1D9B9" w14:textId="77777777" w:rsidR="004D0C3A" w:rsidRPr="00152FE0" w:rsidRDefault="008A497C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7E0752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865" w:type="dxa"/>
          </w:tcPr>
          <w:p w14:paraId="5B470EB9" w14:textId="34613703" w:rsidR="00261D4C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Style w:val="navigationpage"/>
                <w:rFonts w:ascii="Times New Roman" w:hAnsi="Times New Roman" w:cs="Times New Roman"/>
                <w:noProof/>
                <w:sz w:val="24"/>
                <w:szCs w:val="24"/>
              </w:rPr>
              <w:t xml:space="preserve">Optiskais kabelis HDMI </w:t>
            </w:r>
          </w:p>
          <w:p w14:paraId="253C1FD6" w14:textId="77777777" w:rsidR="00261D4C" w:rsidRPr="00152FE0" w:rsidRDefault="00502516" w:rsidP="0068045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019E62" wp14:editId="4B099B59">
                  <wp:extent cx="632460" cy="845820"/>
                  <wp:effectExtent l="0" t="0" r="0" b="0"/>
                  <wp:docPr id="2" name="bigpic" descr="Optical cable HDMI 2.1 AOC Unitek C11085GY01-15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pic" descr="Optical cable HDMI 2.1 AOC Unitek C11085GY01-15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441" cy="853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ADCB9" w14:textId="42A59A0F" w:rsidR="00F128B2" w:rsidRPr="00152FE0" w:rsidRDefault="008151EF" w:rsidP="00F128B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*Attēlam ir ilustratīva nozīme, ražotājs var atšķirties.</w:t>
            </w:r>
          </w:p>
          <w:p w14:paraId="489FCB32" w14:textId="0E9E08F8" w:rsidR="00F128B2" w:rsidRPr="00152FE0" w:rsidRDefault="00F128B2" w:rsidP="00F128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43076B" w14:textId="65BA05DD" w:rsidR="002C141E" w:rsidRPr="00152FE0" w:rsidRDefault="008A497C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Daudzums: </w:t>
            </w:r>
            <w:r w:rsidR="0068045C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2C141E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gab.</w:t>
            </w:r>
          </w:p>
          <w:p w14:paraId="2C612FF9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4K atbalsts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4K@144Hz</w:t>
            </w:r>
          </w:p>
          <w:p w14:paraId="277A29BE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8k atbalsts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8K@60Hz</w:t>
            </w:r>
          </w:p>
          <w:p w14:paraId="14A0200A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Kabeļa garums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20 m</w:t>
            </w:r>
          </w:p>
          <w:p w14:paraId="5DF9D415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Savienotājs 1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HDMI 2.1</w:t>
            </w:r>
          </w:p>
          <w:p w14:paraId="544A0929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Savienotāja 1 forma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Tieša</w:t>
            </w:r>
          </w:p>
          <w:p w14:paraId="374E5A70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Savienotāja 1 dzimums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Vīrietis</w:t>
            </w:r>
          </w:p>
          <w:p w14:paraId="53F04DC8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Savienotājs 2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HDMI 2.1</w:t>
            </w:r>
          </w:p>
          <w:p w14:paraId="44E4DC5B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Savienotāja 2 forma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Tieša</w:t>
            </w:r>
          </w:p>
          <w:p w14:paraId="1AE65BB6" w14:textId="77777777" w:rsidR="00502516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Savienotāja 2 dzimums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Vīrietis</w:t>
            </w:r>
          </w:p>
          <w:p w14:paraId="304C80C4" w14:textId="43CBBC1A" w:rsidR="00D71B7F" w:rsidRPr="00152FE0" w:rsidRDefault="00502516" w:rsidP="00502516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Savienotāja kontaktu pārklājums</w:t>
            </w: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  <w:t>Zelts</w:t>
            </w:r>
          </w:p>
        </w:tc>
        <w:tc>
          <w:tcPr>
            <w:tcW w:w="1560" w:type="dxa"/>
          </w:tcPr>
          <w:p w14:paraId="01F4A065" w14:textId="77777777" w:rsidR="00397FCF" w:rsidRPr="00152FE0" w:rsidRDefault="00397FC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B9F738" w14:textId="77777777" w:rsidR="004D0C3A" w:rsidRPr="00152FE0" w:rsidRDefault="004D0C3A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C936C6" w:rsidRPr="00152FE0" w14:paraId="5164BCEA" w14:textId="77777777" w:rsidTr="00211278">
        <w:trPr>
          <w:trHeight w:val="1287"/>
        </w:trPr>
        <w:tc>
          <w:tcPr>
            <w:tcW w:w="708" w:type="dxa"/>
          </w:tcPr>
          <w:p w14:paraId="21CD8C47" w14:textId="143985B6" w:rsidR="00C936C6" w:rsidRPr="00152FE0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2865" w:type="dxa"/>
          </w:tcPr>
          <w:p w14:paraId="0A9B6731" w14:textId="777A3EAD" w:rsidR="008151EF" w:rsidRPr="00152FE0" w:rsidRDefault="00F84BEB" w:rsidP="00F84BEB">
            <w:pPr>
              <w:pStyle w:val="Virsraksts2"/>
              <w:outlineLvl w:val="1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Presējamās uzgaļu stangas RJ 11/12</w:t>
            </w:r>
            <w:r w:rsidR="008151EF" w:rsidRPr="00152FE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R45</w:t>
            </w:r>
          </w:p>
          <w:p w14:paraId="514A27E6" w14:textId="77777777" w:rsidR="008151EF" w:rsidRPr="00152FE0" w:rsidRDefault="008151EF" w:rsidP="00F84BEB">
            <w:pPr>
              <w:pStyle w:val="Virsraksts2"/>
              <w:outlineLvl w:val="1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2C1C82F4" w14:textId="2D7F67EE" w:rsidR="008151EF" w:rsidRPr="00152FE0" w:rsidRDefault="008151EF" w:rsidP="00F84BEB">
            <w:pPr>
              <w:pStyle w:val="Virsraksts2"/>
              <w:outlineLvl w:val="1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BC2E051" wp14:editId="72FA2C5B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146050</wp:posOffset>
                  </wp:positionV>
                  <wp:extent cx="963295" cy="457835"/>
                  <wp:effectExtent l="5080" t="0" r="0" b="0"/>
                  <wp:wrapSquare wrapText="bothSides"/>
                  <wp:docPr id="4" name="fancybox-img" descr="Presējamās uzgaļu stangas Western RJ 11/12, R45 Knip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Presējamās uzgaļu stangas Western RJ 11/12, R45 Knip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63295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344D84" w14:textId="77777777" w:rsidR="008151EF" w:rsidRPr="00152FE0" w:rsidRDefault="008151EF" w:rsidP="00F84BEB">
            <w:pPr>
              <w:pStyle w:val="Virsraksts2"/>
              <w:outlineLvl w:val="1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0A871075" w14:textId="77777777" w:rsidR="008151EF" w:rsidRPr="00152FE0" w:rsidRDefault="008151EF" w:rsidP="00F84BEB">
            <w:pPr>
              <w:pStyle w:val="Virsraksts2"/>
              <w:outlineLvl w:val="1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1832AF18" w14:textId="02849287" w:rsidR="008151EF" w:rsidRPr="00152FE0" w:rsidRDefault="008151EF" w:rsidP="00F84BEB">
            <w:pPr>
              <w:pStyle w:val="Virsraksts2"/>
              <w:outlineLvl w:val="1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  <w:p w14:paraId="32F5F513" w14:textId="77777777" w:rsidR="008151EF" w:rsidRPr="00152FE0" w:rsidRDefault="008151EF" w:rsidP="008151EF">
            <w:pPr>
              <w:rPr>
                <w:noProof/>
              </w:rPr>
            </w:pPr>
          </w:p>
          <w:p w14:paraId="658B3FA1" w14:textId="104FCD3B" w:rsidR="0045470D" w:rsidRPr="00152FE0" w:rsidRDefault="008151EF" w:rsidP="008151EF">
            <w:pPr>
              <w:pStyle w:val="Virsraksts2"/>
              <w:outlineLvl w:val="1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*Attēlam ir ilustratīva nozīme, ražotājs var atšķirties</w:t>
            </w:r>
            <w:r w:rsidR="009B0832" w:rsidRPr="00152F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45470D" w:rsidRPr="00152FE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3DB0E73" w14:textId="775C81A5" w:rsidR="00C936C6" w:rsidRPr="00152FE0" w:rsidRDefault="00C936C6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Daudzums: </w:t>
            </w:r>
            <w:r w:rsidR="00F84BEB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gab.</w:t>
            </w:r>
          </w:p>
          <w:p w14:paraId="7E6AC9CD" w14:textId="77777777" w:rsidR="00A2714E" w:rsidRPr="00152FE0" w:rsidRDefault="00F84BEB" w:rsidP="00F84BE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Instruments neekranētu telefona kabeļu griešanai un noņemšanai 6 un 8 polu Western spraudņu presēšanai tips RJ 11/12 (platums 9,65 mm) un tips RJ 45 (platums 11,68 mm) </w:t>
            </w:r>
          </w:p>
          <w:p w14:paraId="2A14FA67" w14:textId="7B48266B" w:rsidR="008151EF" w:rsidRPr="00152FE0" w:rsidRDefault="008151EF" w:rsidP="00F84BE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D6FF03" w14:textId="77777777" w:rsidR="00C936C6" w:rsidRPr="00152FE0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01D568" w14:textId="77777777" w:rsidR="00C936C6" w:rsidRPr="00152FE0" w:rsidRDefault="00C936C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30D22" w:rsidRPr="00152FE0" w14:paraId="196A7804" w14:textId="77777777" w:rsidTr="00211278">
        <w:trPr>
          <w:trHeight w:val="1287"/>
        </w:trPr>
        <w:tc>
          <w:tcPr>
            <w:tcW w:w="708" w:type="dxa"/>
          </w:tcPr>
          <w:p w14:paraId="5ED78CAB" w14:textId="3AA90359" w:rsidR="00030D22" w:rsidRPr="00152FE0" w:rsidRDefault="00E90C4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2865" w:type="dxa"/>
          </w:tcPr>
          <w:p w14:paraId="2057DE9C" w14:textId="5577FEE3" w:rsidR="009B0832" w:rsidRPr="00152FE0" w:rsidRDefault="00E90C4F" w:rsidP="0045470D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Hermētiska svina-skābes akumulators CARSPA MS7-12</w:t>
            </w:r>
          </w:p>
          <w:p w14:paraId="7CA47E5C" w14:textId="37D2D095" w:rsidR="009B0832" w:rsidRPr="00152FE0" w:rsidRDefault="009B0832" w:rsidP="0045470D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A7BC36C" wp14:editId="016D9171">
                  <wp:extent cx="830580" cy="705973"/>
                  <wp:effectExtent l="0" t="0" r="7620" b="0"/>
                  <wp:docPr id="5" name="Attēls 5" descr="CARSPA MS7-12 12V 7Ah akumulators Phot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SPA MS7-12 12V 7Ah akumulators Phot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1542" cy="72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C7249" w14:textId="2D98AED5" w:rsidR="00E90C4F" w:rsidRPr="00152FE0" w:rsidRDefault="009B0832" w:rsidP="0045470D">
            <w:pPr>
              <w:spacing w:before="120" w:after="120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4394" w:type="dxa"/>
          </w:tcPr>
          <w:p w14:paraId="468673AD" w14:textId="24454136" w:rsidR="00E90C4F" w:rsidRPr="00152FE0" w:rsidRDefault="00252A0D" w:rsidP="00252A0D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Daudzums: </w:t>
            </w:r>
            <w:r w:rsidR="00E90C4F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gab.</w:t>
            </w:r>
          </w:p>
          <w:p w14:paraId="2337364A" w14:textId="1E5D4B68" w:rsidR="00E90C4F" w:rsidRPr="00152FE0" w:rsidRDefault="00E90C4F" w:rsidP="00E90C4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Modelis: CARSPA MS7-12 </w:t>
            </w:r>
          </w:p>
          <w:p w14:paraId="182A7C5E" w14:textId="4393961C" w:rsidR="00E90C4F" w:rsidRPr="00152FE0" w:rsidRDefault="00E90C4F" w:rsidP="00E90C4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Nom. spriegums: 12 V </w:t>
            </w:r>
          </w:p>
          <w:p w14:paraId="30F1E091" w14:textId="7C229C69" w:rsidR="00E90C4F" w:rsidRPr="00152FE0" w:rsidRDefault="00DE0983" w:rsidP="00E90C4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90C4F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Kapacitāte: 7 Ah </w:t>
            </w:r>
          </w:p>
          <w:p w14:paraId="4A40D9EA" w14:textId="1AE69B4E" w:rsidR="00E90C4F" w:rsidRPr="00152FE0" w:rsidRDefault="00DE0983" w:rsidP="00E90C4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90C4F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Tehnoloģija: VRLA AGM (Absorbed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</w:t>
            </w:r>
            <w:r w:rsidR="00E90C4F"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Glass Mat), hermētiska, bezapkopes </w:t>
            </w:r>
          </w:p>
          <w:p w14:paraId="28019728" w14:textId="32019681" w:rsidR="00E90C4F" w:rsidRPr="00152FE0" w:rsidRDefault="00E90C4F" w:rsidP="00713D5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Izmēri: 151 × 65 × 94 mm </w:t>
            </w:r>
          </w:p>
          <w:p w14:paraId="3FF91F27" w14:textId="57C4D33E" w:rsidR="008151EF" w:rsidRPr="00152FE0" w:rsidRDefault="008151EF" w:rsidP="00252A0D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2D03B1" w14:textId="77777777" w:rsidR="00030D22" w:rsidRPr="00152FE0" w:rsidRDefault="00030D2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F3860E" w14:textId="77777777" w:rsidR="00030D22" w:rsidRPr="00152FE0" w:rsidRDefault="00030D2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0031" w:rsidRPr="00152FE0" w14:paraId="0AB56BE7" w14:textId="77777777" w:rsidTr="00211278">
        <w:trPr>
          <w:trHeight w:val="1287"/>
        </w:trPr>
        <w:tc>
          <w:tcPr>
            <w:tcW w:w="708" w:type="dxa"/>
          </w:tcPr>
          <w:p w14:paraId="4785C953" w14:textId="2F2CBF94" w:rsidR="00D20031" w:rsidRPr="00152FE0" w:rsidRDefault="00D2003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2865" w:type="dxa"/>
          </w:tcPr>
          <w:p w14:paraId="6DD1AFCF" w14:textId="6D60A3E1" w:rsidR="00843B65" w:rsidRPr="00152FE0" w:rsidRDefault="00D20031" w:rsidP="00D20031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t>RJ45 konektors CAT6 UTP LAN kabelim</w:t>
            </w:r>
            <w:r w:rsidR="00843B65" w:rsidRPr="00152FE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878ACE" wp14:editId="0D2C02EB">
                  <wp:extent cx="845820" cy="809496"/>
                  <wp:effectExtent l="0" t="0" r="0" b="0"/>
                  <wp:docPr id="6" name="Attēls 6" descr="EXTRALINK RJ45 CAT6 UTP plug kabelis, v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TRALINK RJ45 CAT6 UTP plug kabelis, va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69" t="15011" r="23106" b="17442"/>
                          <a:stretch/>
                        </pic:blipFill>
                        <pic:spPr bwMode="auto">
                          <a:xfrm>
                            <a:off x="0" y="0"/>
                            <a:ext cx="900340" cy="86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894818" w14:textId="1233EEE6" w:rsidR="00D20031" w:rsidRPr="00152FE0" w:rsidRDefault="00843B65" w:rsidP="00843B6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4394" w:type="dxa"/>
          </w:tcPr>
          <w:p w14:paraId="30D982A8" w14:textId="2376235A" w:rsidR="00D20031" w:rsidRPr="00152FE0" w:rsidRDefault="00D20031" w:rsidP="00D2003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Daudzums: 20 gab.</w:t>
            </w:r>
          </w:p>
          <w:p w14:paraId="7A261A77" w14:textId="77777777" w:rsidR="00DC68F9" w:rsidRPr="00152FE0" w:rsidRDefault="00DC68F9" w:rsidP="00DC68F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Savienotājs(i) 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  <w:t>RJ-45</w:t>
            </w:r>
          </w:p>
          <w:p w14:paraId="22D24D48" w14:textId="77777777" w:rsidR="00DC68F9" w:rsidRPr="00152FE0" w:rsidRDefault="00DC68F9" w:rsidP="00DC68F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Produkta krāsa 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  <w:t>Caurspīdīgs</w:t>
            </w:r>
          </w:p>
          <w:p w14:paraId="78EB829E" w14:textId="77777777" w:rsidR="00DC68F9" w:rsidRPr="00152FE0" w:rsidRDefault="00DC68F9" w:rsidP="00DC68F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Konektora kontaktu apvalks 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  <w:t>Zelts</w:t>
            </w:r>
          </w:p>
          <w:p w14:paraId="16B2FD07" w14:textId="77777777" w:rsidR="00DC68F9" w:rsidRPr="00152FE0" w:rsidRDefault="00DC68F9" w:rsidP="00DC68F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Kabeļa standarts </w:t>
            </w: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  <w:t>Cat6</w:t>
            </w:r>
          </w:p>
          <w:p w14:paraId="179FC3D9" w14:textId="02E555CC" w:rsidR="00D20031" w:rsidRPr="00152FE0" w:rsidRDefault="00D20031" w:rsidP="00DC68F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290A83" w14:textId="77777777" w:rsidR="00D20031" w:rsidRPr="00152FE0" w:rsidRDefault="00D2003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8523A6" w14:textId="77777777" w:rsidR="00D20031" w:rsidRPr="00152FE0" w:rsidRDefault="00D2003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C68F9" w:rsidRPr="00152FE0" w14:paraId="5B669EB1" w14:textId="77777777" w:rsidTr="00211278">
        <w:trPr>
          <w:trHeight w:val="1287"/>
        </w:trPr>
        <w:tc>
          <w:tcPr>
            <w:tcW w:w="708" w:type="dxa"/>
          </w:tcPr>
          <w:p w14:paraId="5DFFB755" w14:textId="005A3A97" w:rsidR="00DC68F9" w:rsidRPr="00152FE0" w:rsidRDefault="00DC68F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2865" w:type="dxa"/>
          </w:tcPr>
          <w:p w14:paraId="46A45B4D" w14:textId="0FB37D70" w:rsidR="00DC68F9" w:rsidRPr="00152FE0" w:rsidRDefault="0091263E" w:rsidP="00D20031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4FB27082" wp14:editId="2C8198A3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490220</wp:posOffset>
                  </wp:positionV>
                  <wp:extent cx="1463040" cy="1295400"/>
                  <wp:effectExtent l="0" t="0" r="3810" b="0"/>
                  <wp:wrapTight wrapText="bothSides">
                    <wp:wrapPolygon edited="0">
                      <wp:start x="0" y="0"/>
                      <wp:lineTo x="0" y="21282"/>
                      <wp:lineTo x="21375" y="21282"/>
                      <wp:lineTo x="21375" y="0"/>
                      <wp:lineTo x="0" y="0"/>
                    </wp:wrapPolygon>
                  </wp:wrapTight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08" t="12775" r="8810" b="12335"/>
                          <a:stretch/>
                        </pic:blipFill>
                        <pic:spPr bwMode="auto">
                          <a:xfrm>
                            <a:off x="0" y="0"/>
                            <a:ext cx="146304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68F9" w:rsidRPr="00152FE0">
              <w:rPr>
                <w:rFonts w:ascii="Times New Roman" w:hAnsi="Times New Roman" w:cs="Times New Roman"/>
                <w:noProof/>
                <w:sz w:val="24"/>
                <w:szCs w:val="24"/>
              </w:rPr>
              <w:t>AMP gumijas uzmava RJ45 konektoram</w:t>
            </w:r>
          </w:p>
          <w:p w14:paraId="36292C3E" w14:textId="0498DB8C" w:rsidR="00DC68F9" w:rsidRPr="00152FE0" w:rsidRDefault="00843B65" w:rsidP="00843B65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t>*Attēlam ir ilustratīva nozīme, ražotājs var atšķirties.</w:t>
            </w:r>
          </w:p>
        </w:tc>
        <w:tc>
          <w:tcPr>
            <w:tcW w:w="4394" w:type="dxa"/>
          </w:tcPr>
          <w:p w14:paraId="3DEB5A3F" w14:textId="77777777" w:rsidR="00DC68F9" w:rsidRPr="00152FE0" w:rsidRDefault="00DC68F9" w:rsidP="00DC68F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Daudzums: 20 gab.</w:t>
            </w:r>
          </w:p>
          <w:p w14:paraId="649323BB" w14:textId="77777777" w:rsidR="00DC68F9" w:rsidRPr="00152FE0" w:rsidRDefault="00DC68F9" w:rsidP="00D20031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CEBBA2" w14:textId="77777777" w:rsidR="00DC68F9" w:rsidRPr="00152FE0" w:rsidRDefault="00DC68F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013BF9" w14:textId="77777777" w:rsidR="00DC68F9" w:rsidRPr="00152FE0" w:rsidRDefault="00DC68F9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67A34" w:rsidRPr="00152FE0" w14:paraId="758467F4" w14:textId="77777777" w:rsidTr="00211278">
        <w:trPr>
          <w:trHeight w:val="522"/>
        </w:trPr>
        <w:tc>
          <w:tcPr>
            <w:tcW w:w="708" w:type="dxa"/>
          </w:tcPr>
          <w:p w14:paraId="295F3B3B" w14:textId="77777777" w:rsidR="00267A34" w:rsidRPr="00152FE0" w:rsidRDefault="00267A3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865" w:type="dxa"/>
          </w:tcPr>
          <w:p w14:paraId="45701C14" w14:textId="77777777" w:rsidR="00267A34" w:rsidRPr="00152FE0" w:rsidRDefault="00267A34" w:rsidP="004D6B6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Piegādes adrese</w:t>
            </w:r>
          </w:p>
        </w:tc>
        <w:tc>
          <w:tcPr>
            <w:tcW w:w="7229" w:type="dxa"/>
            <w:gridSpan w:val="3"/>
          </w:tcPr>
          <w:p w14:paraId="43750C9F" w14:textId="77777777" w:rsidR="00267A34" w:rsidRPr="00152FE0" w:rsidRDefault="000B0536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"Cīravas Lauksaimniecības skola", Cīrava, Cīravas pagasts, Dienvidkurzemes novads, LV-3453</w:t>
            </w:r>
          </w:p>
          <w:p w14:paraId="78F1F657" w14:textId="1855CF9A" w:rsidR="008D0068" w:rsidRPr="00152FE0" w:rsidRDefault="008D006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*Pasūtītājs patur tiesības nepasūtīt visu piedāvājuma apjomu</w:t>
            </w:r>
          </w:p>
        </w:tc>
      </w:tr>
    </w:tbl>
    <w:p w14:paraId="17A0B79D" w14:textId="77777777" w:rsidR="00DE0983" w:rsidRDefault="00DE0983" w:rsidP="00DE098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11B0A36" w14:textId="1B013025" w:rsidR="00781462" w:rsidRPr="00152FE0" w:rsidRDefault="00C63510" w:rsidP="00DE098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152FE0">
        <w:rPr>
          <w:rFonts w:ascii="Times New Roman" w:eastAsia="Times New Roman" w:hAnsi="Times New Roman" w:cs="Times New Roman"/>
          <w:b/>
          <w:noProof/>
          <w:sz w:val="24"/>
          <w:szCs w:val="24"/>
        </w:rPr>
        <w:t>Pretendentam obligāts nosacījums ir rēķinu un pavadzīmju nosūtīšana caur oficiālo e-adresi, jo citos gadījumos rēķinu apmaksa nav iespējama.</w:t>
      </w:r>
    </w:p>
    <w:p w14:paraId="67AF72AD" w14:textId="77777777" w:rsidR="00DB5767" w:rsidRPr="00152FE0" w:rsidRDefault="00DB5767" w:rsidP="00781462">
      <w:pPr>
        <w:tabs>
          <w:tab w:val="left" w:pos="6336"/>
        </w:tabs>
        <w:spacing w:line="48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7974ED31" w14:textId="77777777" w:rsidR="00DB5767" w:rsidRPr="00152FE0" w:rsidRDefault="00DB5767" w:rsidP="00781462">
      <w:pPr>
        <w:tabs>
          <w:tab w:val="left" w:pos="6336"/>
        </w:tabs>
        <w:spacing w:line="48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366E9521" w14:textId="75639734" w:rsidR="00602DA2" w:rsidRPr="00152FE0" w:rsidRDefault="00F14FF4" w:rsidP="00220010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br w:type="page"/>
      </w:r>
      <w:r w:rsidR="00602DA2" w:rsidRPr="00152FE0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t>FINANŠU PIEDĀVĀJUMS</w:t>
      </w:r>
    </w:p>
    <w:p w14:paraId="4B5BE4E2" w14:textId="77777777" w:rsidR="00602DA2" w:rsidRPr="00152FE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Mēs, ______ (nosaukums, adrese, reģistrācijas nr.), piedāvājam veikt </w:t>
      </w:r>
      <w:r w:rsidR="00B24D75" w:rsidRPr="00152FE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preču piegādi </w:t>
      </w: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152FE0" w14:paraId="4DED4F0D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68A066" w14:textId="77777777" w:rsidR="00F5049A" w:rsidRPr="00152FE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Produkta nosaukums, </w:t>
            </w:r>
          </w:p>
          <w:p w14:paraId="0BDE2AEC" w14:textId="77777777" w:rsidR="006216F4" w:rsidRPr="00152FE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21463F" w14:textId="77777777" w:rsidR="006216F4" w:rsidRPr="00152FE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90C6AA" w14:textId="77777777" w:rsidR="006216F4" w:rsidRPr="00152FE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22312F" w14:textId="77777777" w:rsidR="006216F4" w:rsidRPr="00152FE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C5D894" w14:textId="77777777" w:rsidR="006216F4" w:rsidRPr="00152FE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126D06" w14:textId="77777777" w:rsidR="006216F4" w:rsidRPr="00152FE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Summa</w:t>
            </w:r>
          </w:p>
        </w:tc>
      </w:tr>
      <w:tr w:rsidR="00ED6405" w:rsidRPr="00152FE0" w14:paraId="790E1F57" w14:textId="77777777" w:rsidTr="007277F4">
        <w:trPr>
          <w:trHeight w:val="146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97B1" w14:textId="20EAC051" w:rsidR="00ED6405" w:rsidRPr="00152FE0" w:rsidRDefault="00152FE0" w:rsidP="000B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Datortīkla un elektrobarošanas piederumu iegāde </w:t>
            </w: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Cīravas TS vajadzībām</w:t>
            </w:r>
          </w:p>
        </w:tc>
      </w:tr>
      <w:tr w:rsidR="006216F4" w:rsidRPr="00152FE0" w14:paraId="715035A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5BB" w14:textId="77777777" w:rsidR="006216F4" w:rsidRPr="00152FE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AC7" w14:textId="77777777" w:rsidR="006216F4" w:rsidRPr="00152FE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7F2" w14:textId="77777777" w:rsidR="006216F4" w:rsidRPr="00152FE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F15" w14:textId="77777777" w:rsidR="006216F4" w:rsidRPr="00152FE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F52" w14:textId="77777777" w:rsidR="006216F4" w:rsidRPr="00152FE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4CB3" w14:textId="77777777" w:rsidR="006216F4" w:rsidRPr="00152FE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</w:tr>
      <w:tr w:rsidR="00E474AE" w:rsidRPr="00152FE0" w14:paraId="2EC4602B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5F6E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C553" w14:textId="77777777" w:rsidR="00E474AE" w:rsidRPr="00152FE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A3C4" w14:textId="77777777" w:rsidR="00E474AE" w:rsidRPr="00152FE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9343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3680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9914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74AE" w:rsidRPr="00152FE0" w14:paraId="2523E6ED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B89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F69" w14:textId="77777777" w:rsidR="00E474AE" w:rsidRPr="00152FE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3469" w14:textId="77777777" w:rsidR="00E474AE" w:rsidRPr="00152FE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951B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1B68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1C28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474AE" w:rsidRPr="00152FE0" w14:paraId="023B570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E082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CB94" w14:textId="77777777" w:rsidR="00E474AE" w:rsidRPr="00152FE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806" w14:textId="77777777" w:rsidR="00E474AE" w:rsidRPr="00152FE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0061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46AE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58F4" w14:textId="77777777" w:rsidR="00E474AE" w:rsidRPr="00152FE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D6405" w:rsidRPr="00152FE0" w14:paraId="6337238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0E25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52D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7FC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2F4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E9574A0" w14:textId="77777777" w:rsidR="00ED6405" w:rsidRPr="00152FE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Transporta izmaksas</w:t>
            </w:r>
            <w:r w:rsidR="00ED6405"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A7ECE0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</w:tr>
      <w:tr w:rsidR="00ED6405" w:rsidRPr="00152FE0" w14:paraId="0F1044B0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0FD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D6B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DBE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A85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06D881" w14:textId="77777777" w:rsidR="00ED6405" w:rsidRPr="00152FE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ACC50C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</w:tr>
      <w:tr w:rsidR="00ED6405" w:rsidRPr="00152FE0" w14:paraId="2B2BAB5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D9EB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F3C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C2C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329F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BFF846" w14:textId="77777777" w:rsidR="00ED6405" w:rsidRPr="00152FE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Kopā apmaksai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A453B2" w14:textId="77777777" w:rsidR="00ED6405" w:rsidRPr="00152FE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152F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 </w:t>
            </w:r>
          </w:p>
        </w:tc>
      </w:tr>
    </w:tbl>
    <w:p w14:paraId="4558A349" w14:textId="77777777" w:rsidR="00602DA2" w:rsidRPr="00152FE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47D0554" w14:textId="77777777" w:rsidR="00E474AE" w:rsidRPr="00152FE0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42513C" w14:textId="77777777" w:rsidR="008A4D37" w:rsidRPr="00152FE0" w:rsidRDefault="008A4D37" w:rsidP="00274E4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A337664" w14:textId="77777777" w:rsidR="00274E4D" w:rsidRPr="00152FE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52FE0">
        <w:rPr>
          <w:rFonts w:ascii="Times New Roman" w:eastAsia="Times New Roman" w:hAnsi="Times New Roman" w:cs="Times New Roman"/>
          <w:noProof/>
          <w:sz w:val="24"/>
          <w:szCs w:val="24"/>
        </w:rPr>
        <w:t>KONTAKTPERSONAS INFORMĀCIJA:</w:t>
      </w:r>
    </w:p>
    <w:p w14:paraId="63519D16" w14:textId="77777777" w:rsidR="00AD7FA5" w:rsidRPr="00152FE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152FE0" w14:paraId="2727D9FD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D044F20" w14:textId="77777777" w:rsidR="00274E4D" w:rsidRPr="00152FE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152FE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395C5B50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274E4D" w:rsidRPr="00152FE0" w14:paraId="0A9060E0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EE29527" w14:textId="77777777" w:rsidR="00274E4D" w:rsidRPr="00152FE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152FE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1580D5A2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274E4D" w:rsidRPr="00152FE0" w14:paraId="7CA3D33E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FE12D9E" w14:textId="77777777" w:rsidR="00274E4D" w:rsidRPr="00152FE0" w:rsidRDefault="00274E4D" w:rsidP="00274E4D">
            <w:pPr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152FE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C9FE1BC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274E4D" w:rsidRPr="00152FE0" w14:paraId="74C69EBF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3EBEB95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152FE0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7CB988EB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274E4D" w:rsidRPr="00152FE0" w14:paraId="109D9F1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2C4FD80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152FE0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5A3DD191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274E4D" w:rsidRPr="00152FE0" w14:paraId="7B6C9FB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9EDFA8C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152FE0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 xml:space="preserve">Uzņēmuma </w:t>
            </w:r>
            <w:r w:rsidR="00AD7FA5" w:rsidRPr="00152FE0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09B18CA1" w14:textId="77777777" w:rsidR="00274E4D" w:rsidRPr="00152FE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1137A478" w14:textId="2EC76B57" w:rsidR="0045470D" w:rsidRPr="00152FE0" w:rsidRDefault="0045470D">
      <w:pPr>
        <w:rPr>
          <w:noProof/>
        </w:rPr>
      </w:pPr>
    </w:p>
    <w:p w14:paraId="7F95BED8" w14:textId="1D049363" w:rsidR="00D34B60" w:rsidRPr="00152FE0" w:rsidRDefault="00D34B60">
      <w:pPr>
        <w:rPr>
          <w:noProof/>
        </w:rPr>
      </w:pPr>
    </w:p>
    <w:sectPr w:rsidR="00D34B60" w:rsidRPr="00152FE0" w:rsidSect="0068045C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B9E32" w14:textId="77777777" w:rsidR="00A27220" w:rsidRDefault="00A27220" w:rsidP="00030D22">
      <w:pPr>
        <w:spacing w:after="0" w:line="240" w:lineRule="auto"/>
      </w:pPr>
      <w:r>
        <w:separator/>
      </w:r>
    </w:p>
  </w:endnote>
  <w:endnote w:type="continuationSeparator" w:id="0">
    <w:p w14:paraId="1F460430" w14:textId="77777777" w:rsidR="00A27220" w:rsidRDefault="00A27220" w:rsidP="0003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8BEED" w14:textId="77777777" w:rsidR="00A27220" w:rsidRDefault="00A27220" w:rsidP="00030D22">
      <w:pPr>
        <w:spacing w:after="0" w:line="240" w:lineRule="auto"/>
      </w:pPr>
      <w:r>
        <w:separator/>
      </w:r>
    </w:p>
  </w:footnote>
  <w:footnote w:type="continuationSeparator" w:id="0">
    <w:p w14:paraId="5E316B18" w14:textId="77777777" w:rsidR="00A27220" w:rsidRDefault="00A27220" w:rsidP="0003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0D22"/>
    <w:rsid w:val="00036B4D"/>
    <w:rsid w:val="00077237"/>
    <w:rsid w:val="00087DB7"/>
    <w:rsid w:val="000B0536"/>
    <w:rsid w:val="000C6448"/>
    <w:rsid w:val="000E3417"/>
    <w:rsid w:val="001063C3"/>
    <w:rsid w:val="00121F98"/>
    <w:rsid w:val="001277C6"/>
    <w:rsid w:val="00152FE0"/>
    <w:rsid w:val="001934F0"/>
    <w:rsid w:val="001A774E"/>
    <w:rsid w:val="001C752A"/>
    <w:rsid w:val="00211278"/>
    <w:rsid w:val="00220010"/>
    <w:rsid w:val="0022084B"/>
    <w:rsid w:val="00224814"/>
    <w:rsid w:val="00240FD6"/>
    <w:rsid w:val="00252A0D"/>
    <w:rsid w:val="002562C7"/>
    <w:rsid w:val="00261D4C"/>
    <w:rsid w:val="00266F1D"/>
    <w:rsid w:val="0026757B"/>
    <w:rsid w:val="00267A34"/>
    <w:rsid w:val="0027278F"/>
    <w:rsid w:val="00274E4D"/>
    <w:rsid w:val="00296272"/>
    <w:rsid w:val="002C141E"/>
    <w:rsid w:val="002E4771"/>
    <w:rsid w:val="002F675D"/>
    <w:rsid w:val="003054B4"/>
    <w:rsid w:val="003320EA"/>
    <w:rsid w:val="00334D03"/>
    <w:rsid w:val="00337C72"/>
    <w:rsid w:val="00350E76"/>
    <w:rsid w:val="003534A0"/>
    <w:rsid w:val="0036308B"/>
    <w:rsid w:val="00382914"/>
    <w:rsid w:val="00397FCF"/>
    <w:rsid w:val="003C62F6"/>
    <w:rsid w:val="003D77F3"/>
    <w:rsid w:val="003E5A7B"/>
    <w:rsid w:val="00424DE3"/>
    <w:rsid w:val="00433539"/>
    <w:rsid w:val="00443F9D"/>
    <w:rsid w:val="0045470D"/>
    <w:rsid w:val="00457249"/>
    <w:rsid w:val="00461FDE"/>
    <w:rsid w:val="00474DD5"/>
    <w:rsid w:val="004A08E5"/>
    <w:rsid w:val="004B02C9"/>
    <w:rsid w:val="004D0C3A"/>
    <w:rsid w:val="004D6B66"/>
    <w:rsid w:val="004E5BF1"/>
    <w:rsid w:val="004F372C"/>
    <w:rsid w:val="00502516"/>
    <w:rsid w:val="00512661"/>
    <w:rsid w:val="005155FD"/>
    <w:rsid w:val="00531E4F"/>
    <w:rsid w:val="00570C11"/>
    <w:rsid w:val="00572765"/>
    <w:rsid w:val="00573348"/>
    <w:rsid w:val="0059001A"/>
    <w:rsid w:val="00594CF8"/>
    <w:rsid w:val="005B3199"/>
    <w:rsid w:val="005E0B92"/>
    <w:rsid w:val="00602DA2"/>
    <w:rsid w:val="00612B26"/>
    <w:rsid w:val="006216F4"/>
    <w:rsid w:val="00632BDB"/>
    <w:rsid w:val="0063720C"/>
    <w:rsid w:val="00653D05"/>
    <w:rsid w:val="006703E5"/>
    <w:rsid w:val="0068045C"/>
    <w:rsid w:val="006A454F"/>
    <w:rsid w:val="006D541B"/>
    <w:rsid w:val="006F0DAB"/>
    <w:rsid w:val="007126DB"/>
    <w:rsid w:val="00713D50"/>
    <w:rsid w:val="007277F4"/>
    <w:rsid w:val="00730D51"/>
    <w:rsid w:val="00764C92"/>
    <w:rsid w:val="00781462"/>
    <w:rsid w:val="00784FCC"/>
    <w:rsid w:val="007904C1"/>
    <w:rsid w:val="007D1938"/>
    <w:rsid w:val="007E0752"/>
    <w:rsid w:val="007E6B34"/>
    <w:rsid w:val="007F0124"/>
    <w:rsid w:val="00812A45"/>
    <w:rsid w:val="0081343A"/>
    <w:rsid w:val="008144A7"/>
    <w:rsid w:val="008151EF"/>
    <w:rsid w:val="00815E18"/>
    <w:rsid w:val="0084096F"/>
    <w:rsid w:val="00843B65"/>
    <w:rsid w:val="008A497C"/>
    <w:rsid w:val="008A4D37"/>
    <w:rsid w:val="008B78DF"/>
    <w:rsid w:val="008C3FC6"/>
    <w:rsid w:val="008C4BAD"/>
    <w:rsid w:val="008D0068"/>
    <w:rsid w:val="008E4FBD"/>
    <w:rsid w:val="008F2E22"/>
    <w:rsid w:val="00902306"/>
    <w:rsid w:val="00903B18"/>
    <w:rsid w:val="0091263E"/>
    <w:rsid w:val="00930E59"/>
    <w:rsid w:val="009436D7"/>
    <w:rsid w:val="00966862"/>
    <w:rsid w:val="00980DFD"/>
    <w:rsid w:val="0098797A"/>
    <w:rsid w:val="009912F8"/>
    <w:rsid w:val="0099568A"/>
    <w:rsid w:val="009961D2"/>
    <w:rsid w:val="009A58A5"/>
    <w:rsid w:val="009B0832"/>
    <w:rsid w:val="009B3EA7"/>
    <w:rsid w:val="009D46B8"/>
    <w:rsid w:val="009D6C3F"/>
    <w:rsid w:val="00A24DA8"/>
    <w:rsid w:val="00A2714E"/>
    <w:rsid w:val="00A27220"/>
    <w:rsid w:val="00A36E2B"/>
    <w:rsid w:val="00A426A4"/>
    <w:rsid w:val="00A455E0"/>
    <w:rsid w:val="00A47FC3"/>
    <w:rsid w:val="00A62CA5"/>
    <w:rsid w:val="00A63C44"/>
    <w:rsid w:val="00A71320"/>
    <w:rsid w:val="00A73EBB"/>
    <w:rsid w:val="00A92124"/>
    <w:rsid w:val="00A93931"/>
    <w:rsid w:val="00AB65F7"/>
    <w:rsid w:val="00AC4FAF"/>
    <w:rsid w:val="00AC5462"/>
    <w:rsid w:val="00AC6846"/>
    <w:rsid w:val="00AD3C5A"/>
    <w:rsid w:val="00AD7FA5"/>
    <w:rsid w:val="00AE4DEE"/>
    <w:rsid w:val="00B06FEC"/>
    <w:rsid w:val="00B24D75"/>
    <w:rsid w:val="00B42EB2"/>
    <w:rsid w:val="00B45FDA"/>
    <w:rsid w:val="00B50B28"/>
    <w:rsid w:val="00B51868"/>
    <w:rsid w:val="00B52FA0"/>
    <w:rsid w:val="00B55186"/>
    <w:rsid w:val="00BD5DC6"/>
    <w:rsid w:val="00BD6464"/>
    <w:rsid w:val="00BE5BB5"/>
    <w:rsid w:val="00BF065C"/>
    <w:rsid w:val="00C02AA3"/>
    <w:rsid w:val="00C101D9"/>
    <w:rsid w:val="00C2381D"/>
    <w:rsid w:val="00C63510"/>
    <w:rsid w:val="00C936C6"/>
    <w:rsid w:val="00CA0CE7"/>
    <w:rsid w:val="00CA4B3E"/>
    <w:rsid w:val="00CB0509"/>
    <w:rsid w:val="00CB0FA8"/>
    <w:rsid w:val="00CB312E"/>
    <w:rsid w:val="00CC1AEE"/>
    <w:rsid w:val="00CC5DBB"/>
    <w:rsid w:val="00CD4343"/>
    <w:rsid w:val="00CF07D1"/>
    <w:rsid w:val="00CF6DE8"/>
    <w:rsid w:val="00CF7EDE"/>
    <w:rsid w:val="00D11C1E"/>
    <w:rsid w:val="00D20031"/>
    <w:rsid w:val="00D25976"/>
    <w:rsid w:val="00D34B60"/>
    <w:rsid w:val="00D43C7A"/>
    <w:rsid w:val="00D60A8A"/>
    <w:rsid w:val="00D6540C"/>
    <w:rsid w:val="00D70335"/>
    <w:rsid w:val="00D71B7F"/>
    <w:rsid w:val="00D71D67"/>
    <w:rsid w:val="00D92FE4"/>
    <w:rsid w:val="00DA49C1"/>
    <w:rsid w:val="00DB5767"/>
    <w:rsid w:val="00DC3382"/>
    <w:rsid w:val="00DC3F84"/>
    <w:rsid w:val="00DC68F9"/>
    <w:rsid w:val="00DE0983"/>
    <w:rsid w:val="00DE4F20"/>
    <w:rsid w:val="00DE791E"/>
    <w:rsid w:val="00E045F2"/>
    <w:rsid w:val="00E306A6"/>
    <w:rsid w:val="00E30A35"/>
    <w:rsid w:val="00E474AE"/>
    <w:rsid w:val="00E51533"/>
    <w:rsid w:val="00E53486"/>
    <w:rsid w:val="00E53ACE"/>
    <w:rsid w:val="00E90C4F"/>
    <w:rsid w:val="00E9327E"/>
    <w:rsid w:val="00EA2F41"/>
    <w:rsid w:val="00EB2C5D"/>
    <w:rsid w:val="00ED0871"/>
    <w:rsid w:val="00ED6405"/>
    <w:rsid w:val="00EE24B7"/>
    <w:rsid w:val="00EE7585"/>
    <w:rsid w:val="00EF1078"/>
    <w:rsid w:val="00EF3B63"/>
    <w:rsid w:val="00F128B2"/>
    <w:rsid w:val="00F14FF4"/>
    <w:rsid w:val="00F21957"/>
    <w:rsid w:val="00F25CAA"/>
    <w:rsid w:val="00F44D7F"/>
    <w:rsid w:val="00F5049A"/>
    <w:rsid w:val="00F667A6"/>
    <w:rsid w:val="00F706BE"/>
    <w:rsid w:val="00F84BEB"/>
    <w:rsid w:val="00F87ADF"/>
    <w:rsid w:val="00F96718"/>
    <w:rsid w:val="00FA00FF"/>
    <w:rsid w:val="00FC43F3"/>
    <w:rsid w:val="00FC6A31"/>
    <w:rsid w:val="00FD2254"/>
    <w:rsid w:val="00FD4A6A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C68"/>
  <w15:docId w15:val="{B3F362C8-CBAC-4A36-878C-2C12715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D6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84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A6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B05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B05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B053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053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053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EBB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D6B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030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30D22"/>
  </w:style>
  <w:style w:type="paragraph" w:styleId="Kjene">
    <w:name w:val="footer"/>
    <w:basedOn w:val="Parasts"/>
    <w:link w:val="KjeneRakstz"/>
    <w:uiPriority w:val="99"/>
    <w:unhideWhenUsed/>
    <w:rsid w:val="00030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30D22"/>
  </w:style>
  <w:style w:type="character" w:customStyle="1" w:styleId="navigationpage">
    <w:name w:val="navigation_page"/>
    <w:basedOn w:val="Noklusjumarindkopasfonts"/>
    <w:rsid w:val="00502516"/>
  </w:style>
  <w:style w:type="character" w:customStyle="1" w:styleId="Virsraksts2Rakstz">
    <w:name w:val="Virsraksts 2 Rakstz."/>
    <w:basedOn w:val="Noklusjumarindkopasfonts"/>
    <w:link w:val="Virsraksts2"/>
    <w:uiPriority w:val="9"/>
    <w:rsid w:val="00F84B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iepirkumi@kandavastehni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ndavastehnikums.lv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ADF7-00AA-4A47-926B-EF5E4F9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4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58</cp:revision>
  <cp:lastPrinted>2020-07-24T06:34:00Z</cp:lastPrinted>
  <dcterms:created xsi:type="dcterms:W3CDTF">2025-09-10T08:43:00Z</dcterms:created>
  <dcterms:modified xsi:type="dcterms:W3CDTF">2026-03-11T12:18:00Z</dcterms:modified>
</cp:coreProperties>
</file>