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C4D5" w14:textId="560DA568" w:rsidR="00456548" w:rsidRPr="00B10219" w:rsidRDefault="00456548" w:rsidP="00456548">
      <w:pPr>
        <w:pStyle w:val="BodyText"/>
        <w:widowControl/>
        <w:tabs>
          <w:tab w:val="left" w:pos="1170"/>
          <w:tab w:val="left" w:pos="1800"/>
          <w:tab w:val="left" w:pos="2430"/>
        </w:tabs>
        <w:rPr>
          <w:b/>
          <w:sz w:val="28"/>
          <w:szCs w:val="28"/>
        </w:rPr>
      </w:pPr>
      <w:r w:rsidRPr="00B10219">
        <w:rPr>
          <w:sz w:val="28"/>
          <w:szCs w:val="28"/>
        </w:rPr>
        <w:tab/>
        <w:t xml:space="preserve"> </w:t>
      </w:r>
      <w:r w:rsidRPr="00456548">
        <w:rPr>
          <w:b/>
          <w:sz w:val="28"/>
          <w:szCs w:val="28"/>
          <w:u w:val="single"/>
        </w:rPr>
        <w:t xml:space="preserve"> Funeral</w:t>
      </w:r>
      <w:r w:rsidRPr="00456548">
        <w:rPr>
          <w:sz w:val="28"/>
          <w:szCs w:val="28"/>
          <w:u w:val="single"/>
        </w:rPr>
        <w:t xml:space="preserve"> </w:t>
      </w:r>
      <w:r w:rsidRPr="00B10219">
        <w:rPr>
          <w:b/>
          <w:sz w:val="28"/>
          <w:szCs w:val="28"/>
          <w:u w:val="single"/>
        </w:rPr>
        <w:t xml:space="preserve">Committee </w:t>
      </w:r>
      <w:proofErr w:type="gramStart"/>
      <w:r w:rsidRPr="00B10219">
        <w:rPr>
          <w:b/>
          <w:sz w:val="28"/>
          <w:szCs w:val="28"/>
          <w:u w:val="single"/>
        </w:rPr>
        <w:t>C</w:t>
      </w:r>
      <w:r w:rsidR="00AA4B63">
        <w:rPr>
          <w:b/>
          <w:sz w:val="28"/>
          <w:szCs w:val="28"/>
          <w:u w:val="single"/>
        </w:rPr>
        <w:t xml:space="preserve"> </w:t>
      </w:r>
      <w:r w:rsidR="00C310BF">
        <w:rPr>
          <w:b/>
          <w:sz w:val="28"/>
          <w:szCs w:val="28"/>
          <w:u w:val="single"/>
        </w:rPr>
        <w:t xml:space="preserve"> </w:t>
      </w:r>
      <w:r w:rsidR="00AA4B63">
        <w:rPr>
          <w:b/>
          <w:sz w:val="28"/>
          <w:szCs w:val="28"/>
          <w:u w:val="single"/>
        </w:rPr>
        <w:t>(</w:t>
      </w:r>
      <w:proofErr w:type="gramEnd"/>
      <w:r w:rsidR="00AA4B63">
        <w:rPr>
          <w:b/>
          <w:sz w:val="28"/>
          <w:szCs w:val="28"/>
          <w:u w:val="single"/>
        </w:rPr>
        <w:t xml:space="preserve">Updated </w:t>
      </w:r>
      <w:r w:rsidR="0064265A">
        <w:rPr>
          <w:b/>
          <w:sz w:val="28"/>
          <w:szCs w:val="28"/>
          <w:u w:val="single"/>
        </w:rPr>
        <w:t>April 2026</w:t>
      </w:r>
      <w:r w:rsidR="00AA4B63">
        <w:rPr>
          <w:b/>
          <w:sz w:val="28"/>
          <w:szCs w:val="28"/>
          <w:u w:val="single"/>
        </w:rPr>
        <w:t>)</w:t>
      </w:r>
    </w:p>
    <w:p w14:paraId="338CE80F" w14:textId="77777777" w:rsidR="00456548" w:rsidRPr="00B10219" w:rsidRDefault="0045654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3FAF68A2" w14:textId="6280AAE9" w:rsidR="00B04F6C" w:rsidRPr="00D815C5" w:rsidRDefault="00A60B28" w:rsidP="00456548">
      <w:pPr>
        <w:pStyle w:val="BodyText"/>
        <w:widowControl/>
        <w:tabs>
          <w:tab w:val="left" w:pos="1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4265A">
        <w:rPr>
          <w:b/>
          <w:sz w:val="28"/>
          <w:szCs w:val="28"/>
        </w:rPr>
        <w:t>1</w:t>
      </w:r>
      <w:r w:rsidR="00D815C5" w:rsidRPr="00D815C5">
        <w:rPr>
          <w:b/>
          <w:sz w:val="28"/>
          <w:szCs w:val="28"/>
        </w:rPr>
        <w:t xml:space="preserve"> workers</w:t>
      </w:r>
    </w:p>
    <w:p w14:paraId="474DD8E1" w14:textId="77777777" w:rsidR="00D815C5" w:rsidRDefault="00D815C5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10861B43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Boerboom, Roxy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342-5411</w:t>
      </w:r>
      <w:r w:rsidR="00963C11">
        <w:rPr>
          <w:sz w:val="28"/>
          <w:szCs w:val="28"/>
        </w:rPr>
        <w:t xml:space="preserve"> +</w:t>
      </w:r>
    </w:p>
    <w:p w14:paraId="03D0A5EC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Clark, Hanna</w:t>
      </w:r>
      <w:r w:rsidR="003F6354">
        <w:rPr>
          <w:sz w:val="28"/>
          <w:szCs w:val="28"/>
        </w:rPr>
        <w:t>h</w:t>
      </w:r>
      <w:r w:rsidR="001D15A7">
        <w:rPr>
          <w:sz w:val="28"/>
          <w:szCs w:val="28"/>
        </w:rPr>
        <w:t xml:space="preserve"> (2024 chr)</w:t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  <w:t>459-5413</w:t>
      </w:r>
    </w:p>
    <w:p w14:paraId="7679F445" w14:textId="77777777" w:rsidR="00164728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Dolan, Jessica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3C11">
        <w:rPr>
          <w:sz w:val="28"/>
          <w:szCs w:val="28"/>
        </w:rPr>
        <w:t>828-0895</w:t>
      </w:r>
    </w:p>
    <w:p w14:paraId="3F9CFB58" w14:textId="77777777" w:rsidR="00164728" w:rsidRDefault="0016472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Guetter, Bernice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342-5631</w:t>
      </w:r>
    </w:p>
    <w:p w14:paraId="0463379D" w14:textId="77777777" w:rsidR="00B04F6C" w:rsidRPr="00B10219" w:rsidRDefault="0016472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Guetter, Elaine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342-5472</w:t>
      </w:r>
      <w:r w:rsidR="00963C11">
        <w:rPr>
          <w:sz w:val="28"/>
          <w:szCs w:val="28"/>
        </w:rPr>
        <w:t xml:space="preserve"> </w:t>
      </w:r>
    </w:p>
    <w:p w14:paraId="6D5930F0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Guetter, </w:t>
      </w:r>
      <w:proofErr w:type="gramStart"/>
      <w:r w:rsidRPr="00B10219">
        <w:rPr>
          <w:sz w:val="28"/>
          <w:szCs w:val="28"/>
        </w:rPr>
        <w:t>Helen</w:t>
      </w:r>
      <w:r w:rsidR="00A60B28">
        <w:rPr>
          <w:sz w:val="28"/>
          <w:szCs w:val="28"/>
        </w:rPr>
        <w:t>(</w:t>
      </w:r>
      <w:proofErr w:type="gramEnd"/>
      <w:r w:rsidR="00A60B28">
        <w:rPr>
          <w:sz w:val="28"/>
          <w:szCs w:val="28"/>
        </w:rPr>
        <w:t>2023 chr)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342-5794</w:t>
      </w:r>
      <w:r w:rsidR="00EF7ADC">
        <w:rPr>
          <w:sz w:val="28"/>
          <w:szCs w:val="28"/>
        </w:rPr>
        <w:t xml:space="preserve">   430-7139</w:t>
      </w:r>
    </w:p>
    <w:p w14:paraId="11B75C27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Heiling, Mary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342-5599</w:t>
      </w:r>
    </w:p>
    <w:p w14:paraId="42570C79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proofErr w:type="spellStart"/>
      <w:r w:rsidRPr="00B10219">
        <w:rPr>
          <w:sz w:val="28"/>
          <w:szCs w:val="28"/>
        </w:rPr>
        <w:t>Imker</w:t>
      </w:r>
      <w:proofErr w:type="spellEnd"/>
      <w:r w:rsidRPr="00B10219">
        <w:rPr>
          <w:sz w:val="28"/>
          <w:szCs w:val="28"/>
        </w:rPr>
        <w:t xml:space="preserve">, </w:t>
      </w:r>
      <w:proofErr w:type="gramStart"/>
      <w:r w:rsidRPr="00B10219">
        <w:rPr>
          <w:sz w:val="28"/>
          <w:szCs w:val="28"/>
        </w:rPr>
        <w:t>Jane</w:t>
      </w:r>
      <w:r w:rsidR="00A60B28">
        <w:rPr>
          <w:sz w:val="28"/>
          <w:szCs w:val="28"/>
        </w:rPr>
        <w:t>(</w:t>
      </w:r>
      <w:proofErr w:type="gramEnd"/>
      <w:r w:rsidR="00A60B28">
        <w:rPr>
          <w:sz w:val="28"/>
          <w:szCs w:val="28"/>
        </w:rPr>
        <w:t>2022 co-chr)</w:t>
      </w:r>
      <w:r w:rsidRPr="00B1021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1B6F">
        <w:rPr>
          <w:sz w:val="28"/>
          <w:szCs w:val="28"/>
        </w:rPr>
        <w:t>317-2916</w:t>
      </w:r>
    </w:p>
    <w:p w14:paraId="208662AA" w14:textId="77777777" w:rsidR="004F214B" w:rsidRPr="00B10219" w:rsidRDefault="004F214B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Imker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Wendy</w:t>
      </w:r>
      <w:r w:rsidR="00A60B28">
        <w:rPr>
          <w:sz w:val="28"/>
          <w:szCs w:val="28"/>
        </w:rPr>
        <w:t>(</w:t>
      </w:r>
      <w:proofErr w:type="gramEnd"/>
      <w:r w:rsidR="00A60B28">
        <w:rPr>
          <w:sz w:val="28"/>
          <w:szCs w:val="28"/>
        </w:rPr>
        <w:t>2022 co-chr)</w:t>
      </w:r>
      <w:r>
        <w:rPr>
          <w:sz w:val="28"/>
          <w:szCs w:val="28"/>
        </w:rPr>
        <w:tab/>
        <w:t>430-2966</w:t>
      </w:r>
    </w:p>
    <w:p w14:paraId="5E83CC07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Moore, Elaine</w:t>
      </w:r>
      <w:r w:rsidR="00DE7D25">
        <w:rPr>
          <w:sz w:val="28"/>
          <w:szCs w:val="28"/>
        </w:rPr>
        <w:tab/>
      </w:r>
      <w:r w:rsidR="00DE7D25">
        <w:rPr>
          <w:sz w:val="28"/>
          <w:szCs w:val="28"/>
        </w:rPr>
        <w:tab/>
      </w:r>
      <w:r w:rsidR="00DE7D25">
        <w:rPr>
          <w:sz w:val="28"/>
          <w:szCs w:val="28"/>
        </w:rPr>
        <w:tab/>
        <w:t xml:space="preserve">828-2201 </w:t>
      </w:r>
    </w:p>
    <w:p w14:paraId="01371232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Nelson, Chris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342-3202</w:t>
      </w:r>
    </w:p>
    <w:p w14:paraId="38C1BFFD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Plaetz, Bruce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342-5474</w:t>
      </w:r>
    </w:p>
    <w:p w14:paraId="7BEF0CBF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Plaetz, Sherry</w:t>
      </w:r>
      <w:r w:rsidR="00577966">
        <w:rPr>
          <w:sz w:val="28"/>
          <w:szCs w:val="28"/>
        </w:rPr>
        <w:t xml:space="preserve"> (2021 chr)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342-5474</w:t>
      </w:r>
    </w:p>
    <w:p w14:paraId="1CC8FDC4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Pohlen, Shirley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342-5466 +</w:t>
      </w:r>
    </w:p>
    <w:p w14:paraId="65BBFDC6" w14:textId="77777777" w:rsidR="00DE7D25" w:rsidRPr="00B10219" w:rsidRDefault="00C51B6F" w:rsidP="00456548">
      <w:pPr>
        <w:pStyle w:val="BodyText"/>
        <w:widowControl/>
        <w:tabs>
          <w:tab w:val="left" w:pos="117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Price, Deb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430-3332</w:t>
      </w:r>
    </w:p>
    <w:p w14:paraId="78039042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>Remiger, Carole</w:t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</w:r>
      <w:r w:rsidRPr="00B10219">
        <w:rPr>
          <w:sz w:val="28"/>
          <w:szCs w:val="28"/>
        </w:rPr>
        <w:tab/>
        <w:t>342-5273</w:t>
      </w:r>
      <w:r w:rsidR="00EF7ADC">
        <w:rPr>
          <w:sz w:val="28"/>
          <w:szCs w:val="28"/>
        </w:rPr>
        <w:t xml:space="preserve">   828-2078</w:t>
      </w:r>
    </w:p>
    <w:p w14:paraId="3BC2336E" w14:textId="77777777" w:rsidR="00B04F6C" w:rsidRDefault="00EF7AD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Remiger, Jan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259-0966</w:t>
      </w:r>
      <w:r w:rsidR="00963C11">
        <w:rPr>
          <w:sz w:val="28"/>
          <w:szCs w:val="28"/>
        </w:rPr>
        <w:t xml:space="preserve"> </w:t>
      </w:r>
    </w:p>
    <w:p w14:paraId="243BDBC1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Rohlik, Monica</w:t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  <w:t>829-8251</w:t>
      </w:r>
      <w:r w:rsidR="00A60B28">
        <w:rPr>
          <w:sz w:val="28"/>
          <w:szCs w:val="28"/>
        </w:rPr>
        <w:t>+</w:t>
      </w:r>
    </w:p>
    <w:p w14:paraId="276A37F5" w14:textId="77777777" w:rsidR="00B04F6C" w:rsidRDefault="00B05B41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Salfer, Kayla</w:t>
      </w:r>
      <w:r w:rsidR="001D15A7">
        <w:rPr>
          <w:sz w:val="28"/>
          <w:szCs w:val="28"/>
        </w:rPr>
        <w:t xml:space="preserve"> (2025 chr)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701-680-0719</w:t>
      </w:r>
    </w:p>
    <w:p w14:paraId="3AA350C4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Stern, Peggy</w:t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</w:r>
      <w:r w:rsidR="00963C11">
        <w:rPr>
          <w:sz w:val="28"/>
          <w:szCs w:val="28"/>
        </w:rPr>
        <w:tab/>
        <w:t>920-5766</w:t>
      </w:r>
    </w:p>
    <w:p w14:paraId="265E45E6" w14:textId="77777777" w:rsidR="00DE7D25" w:rsidRDefault="00DE7D25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Zollner, Pam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828-0499</w:t>
      </w:r>
    </w:p>
    <w:p w14:paraId="09AC421A" w14:textId="77777777" w:rsidR="00963C11" w:rsidRDefault="00963C11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3070A61B" w14:textId="77777777" w:rsidR="00963C11" w:rsidRDefault="00963C11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6CA1184C" w14:textId="77777777" w:rsidR="00B04F6C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7B2E082D" w14:textId="77777777" w:rsidR="00B04F6C" w:rsidRPr="00B10219" w:rsidRDefault="00B04F6C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2FFCAE32" w14:textId="77777777" w:rsidR="00456548" w:rsidRPr="00B10219" w:rsidRDefault="0045654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       + Honorary Members</w:t>
      </w:r>
    </w:p>
    <w:p w14:paraId="0BB373C8" w14:textId="77777777" w:rsidR="00456548" w:rsidRPr="00B10219" w:rsidRDefault="0045654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</w:p>
    <w:p w14:paraId="7E6D7B4C" w14:textId="77777777" w:rsidR="00456548" w:rsidRPr="00B10219" w:rsidRDefault="0045654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  Your responsibility will be to prepare, bring a cake or</w:t>
      </w:r>
    </w:p>
    <w:p w14:paraId="492002ED" w14:textId="77777777" w:rsidR="00456548" w:rsidRPr="00B10219" w:rsidRDefault="00456548" w:rsidP="00456548">
      <w:pPr>
        <w:pStyle w:val="BodyText"/>
        <w:widowControl/>
        <w:tabs>
          <w:tab w:val="left" w:pos="1170"/>
        </w:tabs>
        <w:rPr>
          <w:sz w:val="28"/>
          <w:szCs w:val="28"/>
        </w:rPr>
      </w:pPr>
      <w:r w:rsidRPr="00B10219">
        <w:rPr>
          <w:sz w:val="28"/>
          <w:szCs w:val="28"/>
        </w:rPr>
        <w:t xml:space="preserve">                   large </w:t>
      </w:r>
      <w:proofErr w:type="spellStart"/>
      <w:r w:rsidRPr="00B10219">
        <w:rPr>
          <w:sz w:val="28"/>
          <w:szCs w:val="28"/>
        </w:rPr>
        <w:t>jello</w:t>
      </w:r>
      <w:proofErr w:type="spellEnd"/>
      <w:r w:rsidRPr="00B10219">
        <w:rPr>
          <w:sz w:val="28"/>
          <w:szCs w:val="28"/>
        </w:rPr>
        <w:t xml:space="preserve"> (2 pkgs), organize the meal, serve and clean up. </w:t>
      </w:r>
    </w:p>
    <w:p w14:paraId="6C1D22B9" w14:textId="77777777" w:rsidR="00456548" w:rsidRPr="00B10219" w:rsidRDefault="00456548" w:rsidP="00456548">
      <w:pPr>
        <w:pStyle w:val="BodyText"/>
        <w:widowControl/>
        <w:tabs>
          <w:tab w:val="left" w:pos="1170"/>
          <w:tab w:val="left" w:pos="1800"/>
          <w:tab w:val="left" w:pos="2430"/>
        </w:tabs>
        <w:rPr>
          <w:b/>
          <w:sz w:val="28"/>
          <w:szCs w:val="28"/>
        </w:rPr>
      </w:pPr>
      <w:r w:rsidRPr="00B10219">
        <w:rPr>
          <w:b/>
          <w:sz w:val="28"/>
          <w:szCs w:val="28"/>
        </w:rPr>
        <w:t xml:space="preserve">   </w:t>
      </w:r>
    </w:p>
    <w:p w14:paraId="34CA113D" w14:textId="77777777" w:rsidR="00D96A2E" w:rsidRDefault="00D96A2E"/>
    <w:sectPr w:rsidR="00D96A2E" w:rsidSect="00B04F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48"/>
    <w:rsid w:val="00164728"/>
    <w:rsid w:val="001D15A7"/>
    <w:rsid w:val="003E79F8"/>
    <w:rsid w:val="003F6354"/>
    <w:rsid w:val="00456548"/>
    <w:rsid w:val="004D4A19"/>
    <w:rsid w:val="004F214B"/>
    <w:rsid w:val="005554D0"/>
    <w:rsid w:val="00577966"/>
    <w:rsid w:val="0064265A"/>
    <w:rsid w:val="006A7D8B"/>
    <w:rsid w:val="007D1DC4"/>
    <w:rsid w:val="00963C11"/>
    <w:rsid w:val="00A60B28"/>
    <w:rsid w:val="00AA4B63"/>
    <w:rsid w:val="00B04F6C"/>
    <w:rsid w:val="00B05B41"/>
    <w:rsid w:val="00BE78AC"/>
    <w:rsid w:val="00C238B2"/>
    <w:rsid w:val="00C310BF"/>
    <w:rsid w:val="00C51B6F"/>
    <w:rsid w:val="00D815C5"/>
    <w:rsid w:val="00D96A2E"/>
    <w:rsid w:val="00DE7D25"/>
    <w:rsid w:val="00E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A121"/>
  <w15:docId w15:val="{6D64491C-3505-495A-8121-6F5EACC9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565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56548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Danielle Serbus</cp:lastModifiedBy>
  <cp:revision>2</cp:revision>
  <cp:lastPrinted>2026-04-16T19:01:00Z</cp:lastPrinted>
  <dcterms:created xsi:type="dcterms:W3CDTF">2026-04-16T19:17:00Z</dcterms:created>
  <dcterms:modified xsi:type="dcterms:W3CDTF">2026-04-16T19:17:00Z</dcterms:modified>
</cp:coreProperties>
</file>